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824" w:rsidRDefault="00001824" w:rsidP="00001824">
      <w:pPr>
        <w:rPr>
          <w:b/>
          <w:i/>
          <w:sz w:val="28"/>
          <w:szCs w:val="28"/>
        </w:rPr>
      </w:pPr>
      <w:r>
        <w:rPr>
          <w:b/>
          <w:i/>
          <w:sz w:val="28"/>
          <w:szCs w:val="28"/>
        </w:rPr>
        <w:t>Схвалено:                                                                                                                                  Затверджено:</w:t>
      </w:r>
    </w:p>
    <w:p w:rsidR="00001824" w:rsidRDefault="00001824" w:rsidP="00001824">
      <w:pPr>
        <w:tabs>
          <w:tab w:val="left" w:pos="7267"/>
        </w:tabs>
        <w:rPr>
          <w:b/>
          <w:i/>
          <w:sz w:val="28"/>
          <w:szCs w:val="28"/>
        </w:rPr>
      </w:pPr>
      <w:r>
        <w:rPr>
          <w:b/>
          <w:i/>
          <w:sz w:val="28"/>
          <w:szCs w:val="28"/>
        </w:rPr>
        <w:t xml:space="preserve">рішенням педагогічної ради                                                                                                   Директор  КЗДО </w:t>
      </w:r>
      <w:proofErr w:type="spellStart"/>
      <w:r>
        <w:rPr>
          <w:b/>
          <w:i/>
          <w:sz w:val="28"/>
          <w:szCs w:val="28"/>
        </w:rPr>
        <w:t>смт.Жвирка</w:t>
      </w:r>
      <w:proofErr w:type="spellEnd"/>
    </w:p>
    <w:p w:rsidR="00001824" w:rsidRDefault="00001824" w:rsidP="00001824">
      <w:pPr>
        <w:tabs>
          <w:tab w:val="left" w:pos="7267"/>
        </w:tabs>
        <w:rPr>
          <w:b/>
          <w:i/>
          <w:sz w:val="28"/>
          <w:szCs w:val="28"/>
        </w:rPr>
      </w:pPr>
      <w:r>
        <w:rPr>
          <w:b/>
          <w:i/>
          <w:sz w:val="28"/>
          <w:szCs w:val="28"/>
        </w:rPr>
        <w:t xml:space="preserve">протокол №1 від 29.08.2023р.                                                                                                (ясла –садок) «Сонечко» </w:t>
      </w:r>
    </w:p>
    <w:p w:rsidR="00001824" w:rsidRDefault="00001824" w:rsidP="00001824">
      <w:pPr>
        <w:tabs>
          <w:tab w:val="left" w:pos="7267"/>
        </w:tabs>
        <w:rPr>
          <w:b/>
          <w:i/>
          <w:sz w:val="28"/>
          <w:szCs w:val="28"/>
        </w:rPr>
      </w:pPr>
      <w:r>
        <w:rPr>
          <w:b/>
          <w:i/>
          <w:sz w:val="28"/>
          <w:szCs w:val="28"/>
        </w:rPr>
        <w:t xml:space="preserve">                                                                                                                                                    Сокальської міської ради</w:t>
      </w:r>
    </w:p>
    <w:p w:rsidR="00001824" w:rsidRDefault="00001824" w:rsidP="00001824">
      <w:pPr>
        <w:tabs>
          <w:tab w:val="left" w:pos="7267"/>
        </w:tabs>
        <w:rPr>
          <w:b/>
          <w:i/>
          <w:sz w:val="28"/>
          <w:szCs w:val="28"/>
        </w:rPr>
      </w:pPr>
      <w:r>
        <w:rPr>
          <w:b/>
          <w:i/>
          <w:sz w:val="28"/>
          <w:szCs w:val="28"/>
        </w:rPr>
        <w:t xml:space="preserve">                                                                                                                                                    Львівської області</w:t>
      </w:r>
    </w:p>
    <w:p w:rsidR="00001824" w:rsidRDefault="00001824" w:rsidP="00001824">
      <w:pPr>
        <w:rPr>
          <w:b/>
          <w:i/>
          <w:sz w:val="28"/>
          <w:szCs w:val="28"/>
        </w:rPr>
      </w:pPr>
      <w:r>
        <w:rPr>
          <w:b/>
          <w:i/>
          <w:sz w:val="28"/>
          <w:szCs w:val="28"/>
        </w:rPr>
        <w:t xml:space="preserve">                                                                                                                                                     ___________________Хома О.М.</w:t>
      </w:r>
    </w:p>
    <w:p w:rsidR="00001824" w:rsidRDefault="00001824" w:rsidP="00001824">
      <w:pPr>
        <w:rPr>
          <w:b/>
          <w:i/>
          <w:sz w:val="28"/>
          <w:szCs w:val="28"/>
        </w:rPr>
      </w:pPr>
    </w:p>
    <w:p w:rsidR="00001824" w:rsidRDefault="00001824" w:rsidP="00001824">
      <w:pPr>
        <w:rPr>
          <w:b/>
          <w:i/>
          <w:color w:val="FF0000"/>
          <w:sz w:val="28"/>
          <w:szCs w:val="28"/>
        </w:rPr>
      </w:pPr>
    </w:p>
    <w:p w:rsidR="00001824" w:rsidRDefault="00001824" w:rsidP="00001824">
      <w:pPr>
        <w:rPr>
          <w:b/>
          <w:i/>
          <w:color w:val="FF0000"/>
          <w:sz w:val="28"/>
          <w:szCs w:val="28"/>
        </w:rPr>
      </w:pPr>
    </w:p>
    <w:p w:rsidR="00001824" w:rsidRDefault="00001824" w:rsidP="00001824">
      <w:pPr>
        <w:rPr>
          <w:b/>
          <w:i/>
          <w:color w:val="FF0000"/>
          <w:sz w:val="28"/>
          <w:szCs w:val="28"/>
        </w:rPr>
      </w:pPr>
    </w:p>
    <w:p w:rsidR="00001824" w:rsidRDefault="00001824" w:rsidP="00001824">
      <w:pPr>
        <w:jc w:val="center"/>
        <w:rPr>
          <w:sz w:val="28"/>
          <w:szCs w:val="28"/>
        </w:rPr>
      </w:pPr>
      <w:r>
        <w:rPr>
          <w:b/>
          <w:sz w:val="52"/>
          <w:szCs w:val="52"/>
        </w:rPr>
        <w:t>ПЛАН   РОБОТИ</w:t>
      </w:r>
    </w:p>
    <w:p w:rsidR="00001824" w:rsidRDefault="00001824" w:rsidP="00001824">
      <w:pPr>
        <w:jc w:val="center"/>
        <w:rPr>
          <w:b/>
          <w:sz w:val="52"/>
          <w:szCs w:val="52"/>
        </w:rPr>
      </w:pPr>
    </w:p>
    <w:p w:rsidR="00001824" w:rsidRDefault="00001824" w:rsidP="00001824">
      <w:pPr>
        <w:jc w:val="center"/>
        <w:rPr>
          <w:b/>
          <w:sz w:val="52"/>
          <w:szCs w:val="52"/>
        </w:rPr>
      </w:pPr>
      <w:r>
        <w:rPr>
          <w:b/>
          <w:sz w:val="52"/>
          <w:szCs w:val="52"/>
        </w:rPr>
        <w:t xml:space="preserve">Комунального закладу дошкільної освіти </w:t>
      </w:r>
    </w:p>
    <w:p w:rsidR="00001824" w:rsidRDefault="00001824" w:rsidP="00001824">
      <w:pPr>
        <w:rPr>
          <w:b/>
          <w:sz w:val="52"/>
          <w:szCs w:val="52"/>
        </w:rPr>
      </w:pPr>
      <w:proofErr w:type="spellStart"/>
      <w:r>
        <w:rPr>
          <w:b/>
          <w:sz w:val="52"/>
          <w:szCs w:val="52"/>
        </w:rPr>
        <w:t>смт.Жвирка</w:t>
      </w:r>
      <w:proofErr w:type="spellEnd"/>
      <w:r>
        <w:rPr>
          <w:b/>
          <w:sz w:val="52"/>
          <w:szCs w:val="52"/>
        </w:rPr>
        <w:t xml:space="preserve"> (ясла-садок) «Сонечко»</w:t>
      </w:r>
    </w:p>
    <w:p w:rsidR="00001824" w:rsidRDefault="00001824" w:rsidP="00001824">
      <w:pPr>
        <w:jc w:val="center"/>
        <w:rPr>
          <w:b/>
          <w:sz w:val="52"/>
          <w:szCs w:val="52"/>
        </w:rPr>
      </w:pPr>
      <w:r>
        <w:rPr>
          <w:b/>
          <w:sz w:val="52"/>
          <w:szCs w:val="52"/>
        </w:rPr>
        <w:t>Сокальської міської ради Львівської області</w:t>
      </w:r>
    </w:p>
    <w:p w:rsidR="00001824" w:rsidRDefault="00001824" w:rsidP="00001824">
      <w:pPr>
        <w:jc w:val="center"/>
        <w:rPr>
          <w:b/>
          <w:sz w:val="52"/>
          <w:szCs w:val="52"/>
        </w:rPr>
      </w:pPr>
    </w:p>
    <w:p w:rsidR="00001824" w:rsidRDefault="00001824" w:rsidP="00001824">
      <w:pPr>
        <w:rPr>
          <w:b/>
          <w:sz w:val="52"/>
          <w:szCs w:val="52"/>
        </w:rPr>
      </w:pPr>
    </w:p>
    <w:p w:rsidR="00001824" w:rsidRDefault="00001824" w:rsidP="00001824">
      <w:pPr>
        <w:jc w:val="center"/>
        <w:rPr>
          <w:b/>
          <w:sz w:val="52"/>
          <w:szCs w:val="52"/>
        </w:rPr>
      </w:pPr>
      <w:r>
        <w:rPr>
          <w:b/>
          <w:sz w:val="52"/>
          <w:szCs w:val="52"/>
        </w:rPr>
        <w:t>на 2023-2024 навчальний рік</w:t>
      </w:r>
    </w:p>
    <w:p w:rsidR="00001824" w:rsidRDefault="00001824" w:rsidP="00001824">
      <w:pPr>
        <w:rPr>
          <w:b/>
          <w:color w:val="FF0000"/>
          <w:sz w:val="52"/>
          <w:szCs w:val="52"/>
        </w:rPr>
      </w:pPr>
    </w:p>
    <w:p w:rsidR="00001824" w:rsidRDefault="00001824" w:rsidP="00001824">
      <w:pPr>
        <w:jc w:val="center"/>
        <w:rPr>
          <w:b/>
          <w:i/>
          <w:color w:val="FF0000"/>
          <w:sz w:val="72"/>
          <w:szCs w:val="72"/>
        </w:rPr>
      </w:pPr>
    </w:p>
    <w:p w:rsidR="00001824" w:rsidRDefault="00001824" w:rsidP="00001824">
      <w:pPr>
        <w:jc w:val="center"/>
        <w:rPr>
          <w:b/>
          <w:i/>
          <w:color w:val="FF0000"/>
          <w:sz w:val="72"/>
          <w:szCs w:val="72"/>
        </w:rPr>
      </w:pPr>
    </w:p>
    <w:p w:rsidR="00001824" w:rsidRDefault="00001824" w:rsidP="00001824">
      <w:pPr>
        <w:jc w:val="center"/>
        <w:rPr>
          <w:b/>
          <w:i/>
          <w:sz w:val="72"/>
          <w:szCs w:val="72"/>
        </w:rPr>
      </w:pPr>
    </w:p>
    <w:p w:rsidR="00001824" w:rsidRDefault="00001824" w:rsidP="00001824">
      <w:pPr>
        <w:jc w:val="center"/>
        <w:rPr>
          <w:b/>
          <w:i/>
          <w:sz w:val="72"/>
          <w:szCs w:val="72"/>
        </w:rPr>
      </w:pPr>
    </w:p>
    <w:p w:rsidR="00001824" w:rsidRDefault="00001824" w:rsidP="00001824">
      <w:pPr>
        <w:jc w:val="center"/>
        <w:rPr>
          <w:b/>
          <w:i/>
          <w:sz w:val="72"/>
          <w:szCs w:val="72"/>
        </w:rPr>
      </w:pPr>
      <w:r>
        <w:rPr>
          <w:b/>
          <w:i/>
          <w:sz w:val="72"/>
          <w:szCs w:val="72"/>
        </w:rPr>
        <w:t xml:space="preserve">Напрямок роботи </w:t>
      </w:r>
    </w:p>
    <w:p w:rsidR="00001824" w:rsidRDefault="00001824" w:rsidP="00001824">
      <w:pPr>
        <w:jc w:val="center"/>
        <w:rPr>
          <w:b/>
          <w:i/>
          <w:sz w:val="72"/>
          <w:szCs w:val="72"/>
        </w:rPr>
      </w:pPr>
      <w:r>
        <w:rPr>
          <w:b/>
          <w:i/>
          <w:sz w:val="72"/>
          <w:szCs w:val="72"/>
        </w:rPr>
        <w:t xml:space="preserve">Комунального закладу дошкільної освіти  </w:t>
      </w:r>
      <w:proofErr w:type="spellStart"/>
      <w:r>
        <w:rPr>
          <w:b/>
          <w:i/>
          <w:sz w:val="72"/>
          <w:szCs w:val="72"/>
        </w:rPr>
        <w:t>смт.Жвирка</w:t>
      </w:r>
      <w:proofErr w:type="spellEnd"/>
      <w:r>
        <w:rPr>
          <w:b/>
          <w:i/>
          <w:sz w:val="72"/>
          <w:szCs w:val="72"/>
        </w:rPr>
        <w:t xml:space="preserve"> (ясла - садок)</w:t>
      </w:r>
    </w:p>
    <w:p w:rsidR="00001824" w:rsidRDefault="00001824" w:rsidP="00001824">
      <w:pPr>
        <w:rPr>
          <w:b/>
          <w:i/>
          <w:sz w:val="96"/>
          <w:szCs w:val="96"/>
        </w:rPr>
      </w:pPr>
      <w:r>
        <w:rPr>
          <w:b/>
          <w:i/>
          <w:sz w:val="96"/>
          <w:szCs w:val="96"/>
        </w:rPr>
        <w:t xml:space="preserve">                   «СОНЕЧКО» </w:t>
      </w:r>
    </w:p>
    <w:p w:rsidR="00001824" w:rsidRDefault="00001824" w:rsidP="00001824">
      <w:pPr>
        <w:rPr>
          <w:b/>
          <w:i/>
          <w:sz w:val="72"/>
          <w:szCs w:val="72"/>
        </w:rPr>
      </w:pPr>
    </w:p>
    <w:p w:rsidR="00001824" w:rsidRDefault="00001824" w:rsidP="00001824">
      <w:pPr>
        <w:jc w:val="center"/>
        <w:rPr>
          <w:b/>
          <w:i/>
          <w:sz w:val="16"/>
          <w:szCs w:val="16"/>
        </w:rPr>
      </w:pPr>
      <w:r>
        <w:rPr>
          <w:b/>
          <w:i/>
          <w:sz w:val="72"/>
          <w:szCs w:val="72"/>
        </w:rPr>
        <w:t>ЕКОЛОГІЧНИЙ</w:t>
      </w:r>
    </w:p>
    <w:p w:rsidR="00001824" w:rsidRDefault="00001824" w:rsidP="00001824">
      <w:pPr>
        <w:jc w:val="center"/>
        <w:rPr>
          <w:b/>
          <w:i/>
          <w:sz w:val="16"/>
          <w:szCs w:val="16"/>
        </w:rPr>
      </w:pPr>
    </w:p>
    <w:p w:rsidR="00001824" w:rsidRDefault="00001824" w:rsidP="00001824">
      <w:pPr>
        <w:rPr>
          <w:b/>
          <w:i/>
          <w:sz w:val="16"/>
          <w:szCs w:val="16"/>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sz w:val="28"/>
          <w:szCs w:val="28"/>
        </w:rPr>
      </w:pPr>
      <w:r>
        <w:rPr>
          <w:b/>
          <w:sz w:val="28"/>
          <w:szCs w:val="28"/>
        </w:rPr>
        <w:t>Розділ І.Аналіз роботи ЗДО за 2022-2023 н</w:t>
      </w:r>
      <w:r>
        <w:rPr>
          <w:b/>
          <w:sz w:val="28"/>
          <w:szCs w:val="28"/>
          <w:lang w:val="ru-RU"/>
        </w:rPr>
        <w:t>/</w:t>
      </w:r>
      <w:r>
        <w:rPr>
          <w:b/>
          <w:sz w:val="28"/>
          <w:szCs w:val="28"/>
        </w:rPr>
        <w:t xml:space="preserve">р   та завдання на 2023-2024 н/р </w:t>
      </w:r>
      <w:r>
        <w:rPr>
          <w:sz w:val="28"/>
          <w:szCs w:val="28"/>
        </w:rPr>
        <w:t>…….....………………………………. …….ст.5</w:t>
      </w:r>
    </w:p>
    <w:p w:rsidR="00001824" w:rsidRDefault="00001824" w:rsidP="00001824">
      <w:pPr>
        <w:ind w:left="-426"/>
        <w:rPr>
          <w:sz w:val="28"/>
          <w:szCs w:val="28"/>
        </w:rPr>
      </w:pPr>
    </w:p>
    <w:p w:rsidR="00001824" w:rsidRDefault="00001824" w:rsidP="00001824">
      <w:pPr>
        <w:ind w:left="-426"/>
        <w:rPr>
          <w:sz w:val="28"/>
          <w:szCs w:val="28"/>
        </w:rPr>
      </w:pPr>
      <w:r>
        <w:rPr>
          <w:b/>
          <w:sz w:val="28"/>
          <w:szCs w:val="28"/>
        </w:rPr>
        <w:t>Розділ ІІ</w:t>
      </w:r>
      <w:r>
        <w:rPr>
          <w:sz w:val="28"/>
          <w:szCs w:val="28"/>
        </w:rPr>
        <w:t xml:space="preserve">.  </w:t>
      </w:r>
      <w:r>
        <w:rPr>
          <w:b/>
          <w:sz w:val="28"/>
          <w:szCs w:val="28"/>
        </w:rPr>
        <w:t>Діяльність структур колегіального управління</w:t>
      </w:r>
      <w:r>
        <w:rPr>
          <w:sz w:val="28"/>
          <w:szCs w:val="28"/>
        </w:rPr>
        <w:t xml:space="preserve"> …………………………….…………………………………....ст.25</w:t>
      </w:r>
    </w:p>
    <w:p w:rsidR="00001824" w:rsidRDefault="00001824" w:rsidP="00001824">
      <w:pPr>
        <w:ind w:left="-426"/>
        <w:rPr>
          <w:sz w:val="28"/>
          <w:szCs w:val="28"/>
        </w:rPr>
      </w:pPr>
    </w:p>
    <w:p w:rsidR="00001824" w:rsidRDefault="00001824" w:rsidP="00001824">
      <w:pPr>
        <w:numPr>
          <w:ilvl w:val="0"/>
          <w:numId w:val="1"/>
        </w:numPr>
        <w:rPr>
          <w:bCs/>
          <w:sz w:val="28"/>
          <w:szCs w:val="28"/>
        </w:rPr>
      </w:pPr>
      <w:r>
        <w:rPr>
          <w:bCs/>
          <w:sz w:val="28"/>
          <w:szCs w:val="28"/>
          <w:lang w:val="ru-RU"/>
        </w:rPr>
        <w:t>Рада Закладу…………………………………………………………………………………………………………………..ст.25</w:t>
      </w:r>
    </w:p>
    <w:p w:rsidR="00001824" w:rsidRDefault="00001824" w:rsidP="00001824">
      <w:pPr>
        <w:numPr>
          <w:ilvl w:val="0"/>
          <w:numId w:val="1"/>
        </w:numPr>
        <w:rPr>
          <w:bCs/>
          <w:sz w:val="28"/>
          <w:szCs w:val="28"/>
        </w:rPr>
      </w:pPr>
      <w:r>
        <w:rPr>
          <w:bCs/>
          <w:sz w:val="28"/>
          <w:szCs w:val="28"/>
        </w:rPr>
        <w:t>Педагогічна рада……………………………………………………………………………………………………………...ст.27</w:t>
      </w:r>
    </w:p>
    <w:p w:rsidR="00001824" w:rsidRDefault="00001824" w:rsidP="00001824">
      <w:pPr>
        <w:numPr>
          <w:ilvl w:val="0"/>
          <w:numId w:val="1"/>
        </w:numPr>
        <w:rPr>
          <w:bCs/>
          <w:sz w:val="28"/>
          <w:szCs w:val="28"/>
        </w:rPr>
      </w:pPr>
      <w:r>
        <w:rPr>
          <w:bCs/>
          <w:sz w:val="28"/>
          <w:szCs w:val="28"/>
        </w:rPr>
        <w:t>Виробнича нарада…………………………………………………………………………………………………………….ст.29</w:t>
      </w:r>
    </w:p>
    <w:p w:rsidR="00001824" w:rsidRDefault="00001824" w:rsidP="00001824">
      <w:pPr>
        <w:numPr>
          <w:ilvl w:val="0"/>
          <w:numId w:val="1"/>
        </w:numPr>
        <w:rPr>
          <w:bCs/>
          <w:sz w:val="28"/>
          <w:szCs w:val="28"/>
        </w:rPr>
      </w:pPr>
      <w:r>
        <w:rPr>
          <w:bCs/>
          <w:sz w:val="28"/>
          <w:szCs w:val="28"/>
        </w:rPr>
        <w:t>Рада з харчування…………………………………………………………………………………………………………….ст.30</w:t>
      </w:r>
    </w:p>
    <w:p w:rsidR="00001824" w:rsidRDefault="00001824" w:rsidP="00001824">
      <w:pPr>
        <w:numPr>
          <w:ilvl w:val="0"/>
          <w:numId w:val="1"/>
        </w:numPr>
        <w:rPr>
          <w:bCs/>
          <w:sz w:val="28"/>
          <w:szCs w:val="28"/>
        </w:rPr>
      </w:pPr>
      <w:r>
        <w:rPr>
          <w:bCs/>
          <w:sz w:val="28"/>
          <w:szCs w:val="28"/>
        </w:rPr>
        <w:t>Атестаційна комісія…………………………………………………………………………………………………………..ст.31</w:t>
      </w:r>
    </w:p>
    <w:p w:rsidR="00001824" w:rsidRDefault="00001824" w:rsidP="00001824">
      <w:pPr>
        <w:numPr>
          <w:ilvl w:val="0"/>
          <w:numId w:val="1"/>
        </w:numPr>
        <w:rPr>
          <w:bCs/>
          <w:sz w:val="28"/>
          <w:szCs w:val="28"/>
        </w:rPr>
      </w:pPr>
      <w:r>
        <w:rPr>
          <w:bCs/>
          <w:sz w:val="28"/>
          <w:szCs w:val="28"/>
        </w:rPr>
        <w:t>Комісія з охорони прав дитини та соціального захисту дітей пільгових категорій……………………………………..ст.32</w:t>
      </w:r>
    </w:p>
    <w:p w:rsidR="00001824" w:rsidRDefault="00001824" w:rsidP="00001824">
      <w:pPr>
        <w:numPr>
          <w:ilvl w:val="0"/>
          <w:numId w:val="1"/>
        </w:numPr>
        <w:rPr>
          <w:bCs/>
          <w:sz w:val="28"/>
          <w:szCs w:val="28"/>
        </w:rPr>
      </w:pPr>
      <w:r>
        <w:rPr>
          <w:bCs/>
          <w:sz w:val="28"/>
          <w:szCs w:val="28"/>
        </w:rPr>
        <w:t>Комісія з пожежної безпеки…………………………………………………………………………………………………ст.33</w:t>
      </w:r>
    </w:p>
    <w:p w:rsidR="00001824" w:rsidRDefault="00001824" w:rsidP="00001824">
      <w:pPr>
        <w:numPr>
          <w:ilvl w:val="0"/>
          <w:numId w:val="1"/>
        </w:numPr>
        <w:rPr>
          <w:bCs/>
          <w:sz w:val="28"/>
          <w:szCs w:val="28"/>
        </w:rPr>
      </w:pPr>
      <w:r>
        <w:rPr>
          <w:bCs/>
          <w:sz w:val="28"/>
          <w:szCs w:val="28"/>
        </w:rPr>
        <w:t>Комісія з охорони праці та життєдіяльності………………………………………………………………………………..ст.34</w:t>
      </w:r>
    </w:p>
    <w:p w:rsidR="00001824" w:rsidRDefault="00001824" w:rsidP="00001824">
      <w:pPr>
        <w:ind w:left="294"/>
        <w:rPr>
          <w:bCs/>
          <w:sz w:val="28"/>
          <w:szCs w:val="28"/>
        </w:rPr>
      </w:pPr>
    </w:p>
    <w:p w:rsidR="00001824" w:rsidRDefault="00001824" w:rsidP="00001824">
      <w:pPr>
        <w:ind w:left="-567"/>
        <w:rPr>
          <w:sz w:val="28"/>
          <w:szCs w:val="28"/>
        </w:rPr>
      </w:pPr>
    </w:p>
    <w:p w:rsidR="00001824" w:rsidRDefault="00001824" w:rsidP="00001824">
      <w:pPr>
        <w:ind w:left="-567"/>
        <w:rPr>
          <w:sz w:val="28"/>
          <w:szCs w:val="28"/>
        </w:rPr>
      </w:pPr>
    </w:p>
    <w:p w:rsidR="00001824" w:rsidRDefault="00001824" w:rsidP="00001824">
      <w:pPr>
        <w:ind w:left="-567"/>
        <w:rPr>
          <w:sz w:val="28"/>
          <w:szCs w:val="28"/>
        </w:rPr>
      </w:pPr>
      <w:r>
        <w:rPr>
          <w:b/>
          <w:sz w:val="28"/>
          <w:szCs w:val="28"/>
        </w:rPr>
        <w:t>Розділ ІІІ</w:t>
      </w:r>
      <w:r>
        <w:rPr>
          <w:sz w:val="28"/>
          <w:szCs w:val="28"/>
        </w:rPr>
        <w:t xml:space="preserve">.     </w:t>
      </w:r>
      <w:r>
        <w:rPr>
          <w:b/>
          <w:sz w:val="28"/>
          <w:szCs w:val="28"/>
        </w:rPr>
        <w:t>Методична робота з кадрами……</w:t>
      </w:r>
      <w:r>
        <w:rPr>
          <w:sz w:val="28"/>
          <w:szCs w:val="28"/>
        </w:rPr>
        <w:t>………………………</w:t>
      </w:r>
      <w:r w:rsidR="00EC0ED2">
        <w:rPr>
          <w:sz w:val="28"/>
          <w:szCs w:val="28"/>
        </w:rPr>
        <w:t>………………………………………..…………….....ст.35</w:t>
      </w:r>
    </w:p>
    <w:p w:rsidR="00001824" w:rsidRDefault="00001824" w:rsidP="00001824">
      <w:pPr>
        <w:ind w:left="-567"/>
        <w:rPr>
          <w:sz w:val="28"/>
          <w:szCs w:val="28"/>
        </w:rPr>
      </w:pPr>
    </w:p>
    <w:p w:rsidR="00001824" w:rsidRDefault="00001824" w:rsidP="00001824">
      <w:pPr>
        <w:numPr>
          <w:ilvl w:val="0"/>
          <w:numId w:val="2"/>
        </w:numPr>
        <w:rPr>
          <w:sz w:val="28"/>
          <w:szCs w:val="28"/>
        </w:rPr>
      </w:pPr>
      <w:r>
        <w:rPr>
          <w:sz w:val="28"/>
          <w:szCs w:val="28"/>
        </w:rPr>
        <w:t>Консультації……………………………………………………</w:t>
      </w:r>
      <w:r w:rsidR="00EC0ED2">
        <w:rPr>
          <w:sz w:val="28"/>
          <w:szCs w:val="28"/>
        </w:rPr>
        <w:t>…………………………..………………………………….…ст.35</w:t>
      </w:r>
    </w:p>
    <w:p w:rsidR="00001824" w:rsidRDefault="00001824" w:rsidP="00001824">
      <w:pPr>
        <w:numPr>
          <w:ilvl w:val="0"/>
          <w:numId w:val="2"/>
        </w:numPr>
        <w:rPr>
          <w:sz w:val="28"/>
          <w:szCs w:val="28"/>
        </w:rPr>
      </w:pPr>
      <w:proofErr w:type="spellStart"/>
      <w:r>
        <w:rPr>
          <w:sz w:val="28"/>
          <w:szCs w:val="28"/>
        </w:rPr>
        <w:t>Педгодини</w:t>
      </w:r>
      <w:proofErr w:type="spellEnd"/>
      <w:r>
        <w:rPr>
          <w:sz w:val="28"/>
          <w:szCs w:val="28"/>
        </w:rPr>
        <w:t xml:space="preserve"> ……...……………………………………………………</w:t>
      </w:r>
      <w:r w:rsidR="00EC0ED2">
        <w:rPr>
          <w:sz w:val="28"/>
          <w:szCs w:val="28"/>
        </w:rPr>
        <w:t>……………………………………………………....…..ст.36</w:t>
      </w:r>
    </w:p>
    <w:p w:rsidR="00001824" w:rsidRDefault="00001824" w:rsidP="00001824">
      <w:pPr>
        <w:numPr>
          <w:ilvl w:val="0"/>
          <w:numId w:val="2"/>
        </w:numPr>
        <w:rPr>
          <w:sz w:val="28"/>
          <w:szCs w:val="28"/>
        </w:rPr>
      </w:pPr>
      <w:r>
        <w:rPr>
          <w:sz w:val="28"/>
          <w:szCs w:val="28"/>
        </w:rPr>
        <w:t>Колективні перегляди ………………………………………</w:t>
      </w:r>
      <w:r w:rsidR="00EC0ED2">
        <w:rPr>
          <w:sz w:val="28"/>
          <w:szCs w:val="28"/>
        </w:rPr>
        <w:t>………………………….………………………………….……ст.37</w:t>
      </w:r>
    </w:p>
    <w:p w:rsidR="00001824" w:rsidRDefault="00001824" w:rsidP="00001824">
      <w:pPr>
        <w:numPr>
          <w:ilvl w:val="0"/>
          <w:numId w:val="2"/>
        </w:numPr>
        <w:rPr>
          <w:sz w:val="28"/>
          <w:szCs w:val="28"/>
        </w:rPr>
      </w:pPr>
      <w:r>
        <w:rPr>
          <w:sz w:val="28"/>
          <w:szCs w:val="28"/>
        </w:rPr>
        <w:t>Наставництво………………………………………………………</w:t>
      </w:r>
      <w:r w:rsidR="00EC0ED2">
        <w:rPr>
          <w:sz w:val="28"/>
          <w:szCs w:val="28"/>
        </w:rPr>
        <w:t>………………………………………………….……....…ст.37</w:t>
      </w:r>
    </w:p>
    <w:p w:rsidR="00001824" w:rsidRDefault="00001824" w:rsidP="00001824">
      <w:pPr>
        <w:numPr>
          <w:ilvl w:val="0"/>
          <w:numId w:val="2"/>
        </w:numPr>
        <w:rPr>
          <w:sz w:val="28"/>
          <w:szCs w:val="28"/>
        </w:rPr>
      </w:pPr>
      <w:r>
        <w:rPr>
          <w:sz w:val="28"/>
          <w:szCs w:val="28"/>
        </w:rPr>
        <w:t>Самоосвіта</w:t>
      </w:r>
      <w:r>
        <w:rPr>
          <w:bCs/>
          <w:sz w:val="28"/>
          <w:szCs w:val="28"/>
        </w:rPr>
        <w:t>……………………………………………………</w:t>
      </w:r>
      <w:r w:rsidR="00AD3212">
        <w:rPr>
          <w:bCs/>
          <w:sz w:val="28"/>
          <w:szCs w:val="28"/>
        </w:rPr>
        <w:t>…………………………………………………………………..ст.38</w:t>
      </w:r>
    </w:p>
    <w:p w:rsidR="00001824" w:rsidRDefault="00001824" w:rsidP="00001824">
      <w:pPr>
        <w:numPr>
          <w:ilvl w:val="0"/>
          <w:numId w:val="2"/>
        </w:numPr>
        <w:rPr>
          <w:sz w:val="28"/>
          <w:szCs w:val="28"/>
        </w:rPr>
      </w:pPr>
      <w:r>
        <w:rPr>
          <w:sz w:val="28"/>
          <w:szCs w:val="28"/>
        </w:rPr>
        <w:t>Атестація педагогів</w:t>
      </w:r>
      <w:r>
        <w:rPr>
          <w:bCs/>
          <w:sz w:val="28"/>
          <w:szCs w:val="28"/>
        </w:rPr>
        <w:t>……………………………………………</w:t>
      </w:r>
      <w:r w:rsidR="00AD3212">
        <w:rPr>
          <w:bCs/>
          <w:sz w:val="28"/>
          <w:szCs w:val="28"/>
        </w:rPr>
        <w:t>………………………………………………………………...ст.39</w:t>
      </w:r>
    </w:p>
    <w:p w:rsidR="00001824" w:rsidRDefault="00001824" w:rsidP="00001824">
      <w:pPr>
        <w:numPr>
          <w:ilvl w:val="0"/>
          <w:numId w:val="2"/>
        </w:numPr>
        <w:rPr>
          <w:sz w:val="28"/>
          <w:szCs w:val="28"/>
        </w:rPr>
      </w:pPr>
      <w:r>
        <w:rPr>
          <w:sz w:val="28"/>
          <w:szCs w:val="28"/>
        </w:rPr>
        <w:t>Підвищення теоретичного рівня та фахової підготовки педагогічних працівників</w:t>
      </w:r>
      <w:r w:rsidR="00AD3212">
        <w:rPr>
          <w:bCs/>
          <w:sz w:val="28"/>
          <w:szCs w:val="28"/>
        </w:rPr>
        <w:t>………………………………………..ст.40</w:t>
      </w:r>
    </w:p>
    <w:p w:rsidR="00001824" w:rsidRDefault="00001824" w:rsidP="00001824">
      <w:pPr>
        <w:numPr>
          <w:ilvl w:val="0"/>
          <w:numId w:val="2"/>
        </w:numPr>
        <w:rPr>
          <w:sz w:val="28"/>
          <w:szCs w:val="28"/>
        </w:rPr>
      </w:pPr>
      <w:r>
        <w:rPr>
          <w:sz w:val="28"/>
          <w:szCs w:val="28"/>
        </w:rPr>
        <w:lastRenderedPageBreak/>
        <w:t>Моніторинг якості освіти</w:t>
      </w:r>
      <w:r>
        <w:rPr>
          <w:bCs/>
          <w:sz w:val="28"/>
          <w:szCs w:val="28"/>
        </w:rPr>
        <w:t>…………………………………</w:t>
      </w:r>
      <w:r w:rsidR="00AD3212">
        <w:rPr>
          <w:bCs/>
          <w:sz w:val="28"/>
          <w:szCs w:val="28"/>
        </w:rPr>
        <w:t>…………………………………………………………………….ст.41</w:t>
      </w:r>
    </w:p>
    <w:p w:rsidR="00001824" w:rsidRDefault="00001824" w:rsidP="00001824">
      <w:pPr>
        <w:ind w:left="153"/>
        <w:rPr>
          <w:sz w:val="28"/>
          <w:szCs w:val="28"/>
        </w:rPr>
      </w:pPr>
    </w:p>
    <w:p w:rsidR="00001824" w:rsidRDefault="00001824" w:rsidP="00001824">
      <w:pPr>
        <w:ind w:left="-567"/>
        <w:rPr>
          <w:sz w:val="28"/>
          <w:szCs w:val="28"/>
        </w:rPr>
      </w:pPr>
      <w:r>
        <w:rPr>
          <w:b/>
          <w:sz w:val="28"/>
          <w:szCs w:val="28"/>
        </w:rPr>
        <w:t>Розділ ІV</w:t>
      </w:r>
      <w:r>
        <w:rPr>
          <w:sz w:val="28"/>
          <w:szCs w:val="28"/>
        </w:rPr>
        <w:t xml:space="preserve">.   </w:t>
      </w:r>
      <w:r>
        <w:rPr>
          <w:b/>
          <w:sz w:val="28"/>
          <w:szCs w:val="28"/>
        </w:rPr>
        <w:t>Діяльність методичного кабінету</w:t>
      </w:r>
      <w:r>
        <w:rPr>
          <w:sz w:val="28"/>
          <w:szCs w:val="28"/>
        </w:rPr>
        <w:t>…………………………</w:t>
      </w:r>
      <w:r w:rsidR="00AD3212">
        <w:rPr>
          <w:sz w:val="28"/>
          <w:szCs w:val="28"/>
        </w:rPr>
        <w:t>……………………………………..……………….....ст.42</w:t>
      </w:r>
    </w:p>
    <w:p w:rsidR="00001824" w:rsidRDefault="00001824" w:rsidP="00001824">
      <w:pPr>
        <w:ind w:left="-567"/>
        <w:rPr>
          <w:sz w:val="28"/>
          <w:szCs w:val="28"/>
        </w:rPr>
      </w:pPr>
    </w:p>
    <w:p w:rsidR="00001824" w:rsidRDefault="00001824" w:rsidP="00001824">
      <w:pPr>
        <w:ind w:left="-567"/>
        <w:rPr>
          <w:sz w:val="28"/>
          <w:szCs w:val="28"/>
        </w:rPr>
      </w:pPr>
      <w:r>
        <w:rPr>
          <w:b/>
          <w:sz w:val="28"/>
          <w:szCs w:val="28"/>
        </w:rPr>
        <w:t xml:space="preserve">Розділ V.     Адміністративно-господарська діяльність </w:t>
      </w:r>
      <w:r>
        <w:rPr>
          <w:sz w:val="28"/>
          <w:szCs w:val="28"/>
        </w:rPr>
        <w:t>…</w:t>
      </w:r>
      <w:r w:rsidR="00AD3212">
        <w:rPr>
          <w:sz w:val="28"/>
          <w:szCs w:val="28"/>
        </w:rPr>
        <w:t>…………………………………………………………………….ст.46</w:t>
      </w:r>
    </w:p>
    <w:p w:rsidR="00001824" w:rsidRDefault="00001824" w:rsidP="00001824">
      <w:pPr>
        <w:ind w:left="-567"/>
        <w:rPr>
          <w:sz w:val="28"/>
          <w:szCs w:val="28"/>
        </w:rPr>
      </w:pPr>
    </w:p>
    <w:p w:rsidR="00001824" w:rsidRDefault="00001824" w:rsidP="00001824">
      <w:pPr>
        <w:numPr>
          <w:ilvl w:val="0"/>
          <w:numId w:val="3"/>
        </w:numPr>
        <w:ind w:left="284"/>
        <w:rPr>
          <w:sz w:val="28"/>
          <w:szCs w:val="28"/>
        </w:rPr>
      </w:pPr>
      <w:r>
        <w:rPr>
          <w:sz w:val="28"/>
          <w:szCs w:val="28"/>
        </w:rPr>
        <w:t>Забезпечення матеріально-технічних та навчально-методичних</w:t>
      </w:r>
      <w:r w:rsidR="00AD3212">
        <w:rPr>
          <w:sz w:val="28"/>
          <w:szCs w:val="28"/>
        </w:rPr>
        <w:t xml:space="preserve">  умов…………………………………………………..ст.47</w:t>
      </w:r>
    </w:p>
    <w:p w:rsidR="00001824" w:rsidRDefault="00001824" w:rsidP="00001824">
      <w:pPr>
        <w:numPr>
          <w:ilvl w:val="0"/>
          <w:numId w:val="3"/>
        </w:numPr>
        <w:ind w:left="284"/>
        <w:rPr>
          <w:sz w:val="28"/>
          <w:szCs w:val="28"/>
        </w:rPr>
      </w:pPr>
      <w:r>
        <w:rPr>
          <w:sz w:val="28"/>
          <w:szCs w:val="28"/>
        </w:rPr>
        <w:t>Інструктажі</w:t>
      </w:r>
      <w:r>
        <w:rPr>
          <w:bCs/>
          <w:sz w:val="28"/>
          <w:szCs w:val="28"/>
        </w:rPr>
        <w:t>……………………………………………</w:t>
      </w:r>
      <w:r w:rsidR="00AD3212">
        <w:rPr>
          <w:bCs/>
          <w:sz w:val="28"/>
          <w:szCs w:val="28"/>
        </w:rPr>
        <w:t>……………………………………………………………………….ст.48</w:t>
      </w:r>
    </w:p>
    <w:p w:rsidR="00001824" w:rsidRDefault="00001824" w:rsidP="00001824">
      <w:pPr>
        <w:numPr>
          <w:ilvl w:val="0"/>
          <w:numId w:val="3"/>
        </w:numPr>
        <w:ind w:left="284"/>
        <w:rPr>
          <w:sz w:val="28"/>
          <w:szCs w:val="28"/>
        </w:rPr>
      </w:pPr>
      <w:r>
        <w:rPr>
          <w:sz w:val="28"/>
          <w:szCs w:val="28"/>
        </w:rPr>
        <w:t>Санітарно-просвітницька робота</w:t>
      </w:r>
      <w:r>
        <w:rPr>
          <w:bCs/>
          <w:sz w:val="28"/>
          <w:szCs w:val="28"/>
        </w:rPr>
        <w:t>………………………</w:t>
      </w:r>
      <w:r w:rsidR="00AD3212">
        <w:rPr>
          <w:bCs/>
          <w:sz w:val="28"/>
          <w:szCs w:val="28"/>
        </w:rPr>
        <w:t>…………………………………………………………………….ст.49</w:t>
      </w:r>
    </w:p>
    <w:p w:rsidR="00001824" w:rsidRDefault="00001824" w:rsidP="00001824">
      <w:pPr>
        <w:ind w:left="284"/>
        <w:rPr>
          <w:sz w:val="28"/>
          <w:szCs w:val="28"/>
        </w:rPr>
      </w:pPr>
    </w:p>
    <w:p w:rsidR="00001824" w:rsidRDefault="00001824" w:rsidP="00001824">
      <w:pPr>
        <w:ind w:left="-567"/>
        <w:rPr>
          <w:sz w:val="28"/>
          <w:szCs w:val="28"/>
        </w:rPr>
      </w:pPr>
      <w:r>
        <w:rPr>
          <w:b/>
          <w:sz w:val="28"/>
          <w:szCs w:val="28"/>
        </w:rPr>
        <w:t>Розділ</w:t>
      </w:r>
      <w:r>
        <w:rPr>
          <w:sz w:val="28"/>
          <w:szCs w:val="28"/>
        </w:rPr>
        <w:t>.</w:t>
      </w:r>
      <w:r>
        <w:rPr>
          <w:b/>
          <w:sz w:val="28"/>
          <w:szCs w:val="28"/>
        </w:rPr>
        <w:t xml:space="preserve"> VІ</w:t>
      </w:r>
      <w:r>
        <w:rPr>
          <w:sz w:val="28"/>
          <w:szCs w:val="28"/>
        </w:rPr>
        <w:t xml:space="preserve">.    </w:t>
      </w:r>
      <w:r>
        <w:rPr>
          <w:b/>
          <w:sz w:val="28"/>
          <w:szCs w:val="28"/>
        </w:rPr>
        <w:t>Організаційно-педагогічна робота</w:t>
      </w:r>
      <w:r>
        <w:rPr>
          <w:sz w:val="28"/>
          <w:szCs w:val="28"/>
        </w:rPr>
        <w:t>………………</w:t>
      </w:r>
      <w:r w:rsidR="00AD3212">
        <w:rPr>
          <w:sz w:val="28"/>
          <w:szCs w:val="28"/>
        </w:rPr>
        <w:t>………………………………………………………………...ст.51</w:t>
      </w:r>
    </w:p>
    <w:p w:rsidR="00001824" w:rsidRDefault="00001824" w:rsidP="00001824">
      <w:pPr>
        <w:ind w:left="-567"/>
        <w:rPr>
          <w:sz w:val="28"/>
          <w:szCs w:val="28"/>
        </w:rPr>
      </w:pPr>
    </w:p>
    <w:p w:rsidR="00001824" w:rsidRDefault="00001824" w:rsidP="00001824">
      <w:pPr>
        <w:numPr>
          <w:ilvl w:val="0"/>
          <w:numId w:val="4"/>
        </w:numPr>
        <w:ind w:left="284"/>
        <w:rPr>
          <w:sz w:val="28"/>
          <w:szCs w:val="28"/>
        </w:rPr>
      </w:pPr>
      <w:r>
        <w:rPr>
          <w:sz w:val="28"/>
          <w:szCs w:val="28"/>
        </w:rPr>
        <w:t>Взаємодія з сім’єю …….…………………………………………………………………</w:t>
      </w:r>
      <w:r w:rsidR="00AD3212">
        <w:rPr>
          <w:sz w:val="28"/>
          <w:szCs w:val="28"/>
        </w:rPr>
        <w:t>………………..……….................ст.</w:t>
      </w:r>
      <w:r>
        <w:rPr>
          <w:sz w:val="28"/>
          <w:szCs w:val="28"/>
        </w:rPr>
        <w:t>5</w:t>
      </w:r>
      <w:r w:rsidR="00AD3212">
        <w:rPr>
          <w:sz w:val="28"/>
          <w:szCs w:val="28"/>
        </w:rPr>
        <w:t>1</w:t>
      </w:r>
    </w:p>
    <w:p w:rsidR="00001824" w:rsidRDefault="00001824" w:rsidP="00001824">
      <w:pPr>
        <w:numPr>
          <w:ilvl w:val="0"/>
          <w:numId w:val="4"/>
        </w:numPr>
        <w:ind w:left="284"/>
        <w:rPr>
          <w:sz w:val="28"/>
          <w:szCs w:val="28"/>
        </w:rPr>
      </w:pPr>
      <w:r>
        <w:rPr>
          <w:sz w:val="28"/>
          <w:szCs w:val="28"/>
        </w:rPr>
        <w:t xml:space="preserve"> Загальні заходи для дітей………………………………………………………………</w:t>
      </w:r>
      <w:r w:rsidR="00AD3212">
        <w:rPr>
          <w:sz w:val="28"/>
          <w:szCs w:val="28"/>
        </w:rPr>
        <w:t>………………………….................ст.53</w:t>
      </w:r>
    </w:p>
    <w:p w:rsidR="00001824" w:rsidRDefault="00001824" w:rsidP="00001824">
      <w:pPr>
        <w:numPr>
          <w:ilvl w:val="0"/>
          <w:numId w:val="4"/>
        </w:numPr>
        <w:ind w:left="284"/>
        <w:rPr>
          <w:sz w:val="28"/>
          <w:szCs w:val="28"/>
        </w:rPr>
      </w:pPr>
      <w:r>
        <w:rPr>
          <w:sz w:val="28"/>
          <w:szCs w:val="28"/>
        </w:rPr>
        <w:t>Співпраця зі школою……………………………………</w:t>
      </w:r>
      <w:r w:rsidR="00AD3212">
        <w:rPr>
          <w:sz w:val="28"/>
          <w:szCs w:val="28"/>
        </w:rPr>
        <w:t>…………………………………………………………………….ст.54</w:t>
      </w:r>
    </w:p>
    <w:p w:rsidR="00001824" w:rsidRDefault="00001824" w:rsidP="00001824">
      <w:pPr>
        <w:ind w:left="284"/>
        <w:rPr>
          <w:sz w:val="28"/>
          <w:szCs w:val="28"/>
        </w:rPr>
      </w:pPr>
    </w:p>
    <w:p w:rsidR="00001824" w:rsidRDefault="00001824" w:rsidP="00001824">
      <w:pPr>
        <w:ind w:left="-567"/>
        <w:rPr>
          <w:sz w:val="28"/>
          <w:szCs w:val="28"/>
        </w:rPr>
      </w:pPr>
      <w:proofErr w:type="spellStart"/>
      <w:r>
        <w:rPr>
          <w:b/>
          <w:sz w:val="28"/>
          <w:szCs w:val="28"/>
        </w:rPr>
        <w:t>РозділVІІ.Внутрішня</w:t>
      </w:r>
      <w:proofErr w:type="spellEnd"/>
      <w:r>
        <w:rPr>
          <w:b/>
          <w:sz w:val="28"/>
          <w:szCs w:val="28"/>
        </w:rPr>
        <w:t xml:space="preserve"> система оцінювання якості освітньої діяльності </w:t>
      </w:r>
      <w:r w:rsidR="0066388E">
        <w:rPr>
          <w:sz w:val="28"/>
          <w:szCs w:val="28"/>
        </w:rPr>
        <w:t>………………………………………………….ст.56</w:t>
      </w:r>
    </w:p>
    <w:p w:rsidR="00001824" w:rsidRDefault="00001824" w:rsidP="00001824">
      <w:pPr>
        <w:ind w:left="-567"/>
        <w:rPr>
          <w:sz w:val="28"/>
          <w:szCs w:val="28"/>
        </w:rPr>
      </w:pPr>
    </w:p>
    <w:p w:rsidR="00001824" w:rsidRDefault="00001824" w:rsidP="00001824">
      <w:pPr>
        <w:numPr>
          <w:ilvl w:val="0"/>
          <w:numId w:val="5"/>
        </w:numPr>
        <w:ind w:left="284"/>
        <w:rPr>
          <w:b/>
          <w:sz w:val="28"/>
          <w:szCs w:val="28"/>
        </w:rPr>
      </w:pPr>
      <w:r>
        <w:rPr>
          <w:sz w:val="28"/>
          <w:szCs w:val="28"/>
        </w:rPr>
        <w:t>Вивчення стану організації життєдіяльності дітей………………….……………………………</w:t>
      </w:r>
      <w:r w:rsidR="0066388E">
        <w:rPr>
          <w:sz w:val="28"/>
          <w:szCs w:val="28"/>
        </w:rPr>
        <w:t>……….…......................ст.56</w:t>
      </w:r>
    </w:p>
    <w:p w:rsidR="00001824" w:rsidRDefault="00001824" w:rsidP="00001824">
      <w:pPr>
        <w:numPr>
          <w:ilvl w:val="0"/>
          <w:numId w:val="5"/>
        </w:numPr>
        <w:ind w:left="284"/>
        <w:rPr>
          <w:sz w:val="28"/>
          <w:szCs w:val="28"/>
        </w:rPr>
      </w:pPr>
      <w:r>
        <w:rPr>
          <w:sz w:val="28"/>
          <w:szCs w:val="28"/>
        </w:rPr>
        <w:t>Вивчення процесів функціонування</w:t>
      </w:r>
      <w:r>
        <w:rPr>
          <w:bCs/>
          <w:sz w:val="28"/>
          <w:szCs w:val="28"/>
        </w:rPr>
        <w:t>…………………</w:t>
      </w:r>
      <w:r w:rsidR="00AD3212">
        <w:rPr>
          <w:bCs/>
          <w:sz w:val="28"/>
          <w:szCs w:val="28"/>
        </w:rPr>
        <w:t>………………………………………………………………………ст.58</w:t>
      </w:r>
    </w:p>
    <w:p w:rsidR="00001824" w:rsidRDefault="00001824" w:rsidP="00001824">
      <w:pPr>
        <w:ind w:left="284"/>
        <w:rPr>
          <w:sz w:val="28"/>
          <w:szCs w:val="28"/>
        </w:rPr>
      </w:pPr>
    </w:p>
    <w:p w:rsidR="00001824" w:rsidRDefault="00001824" w:rsidP="00001824">
      <w:pPr>
        <w:ind w:left="-567"/>
        <w:rPr>
          <w:sz w:val="28"/>
          <w:szCs w:val="28"/>
        </w:rPr>
      </w:pPr>
      <w:r>
        <w:rPr>
          <w:b/>
          <w:sz w:val="28"/>
          <w:szCs w:val="28"/>
        </w:rPr>
        <w:t>Додатки</w:t>
      </w:r>
      <w:r>
        <w:rPr>
          <w:sz w:val="28"/>
          <w:szCs w:val="28"/>
        </w:rPr>
        <w:t>…………………………………………………………...…</w:t>
      </w:r>
      <w:r w:rsidR="0066388E">
        <w:rPr>
          <w:sz w:val="28"/>
          <w:szCs w:val="28"/>
        </w:rPr>
        <w:t>………………………………………………………………...ст.59</w:t>
      </w: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rPr>
          <w:b/>
          <w:bCs/>
          <w:i/>
          <w:sz w:val="36"/>
          <w:szCs w:val="36"/>
        </w:rPr>
      </w:pPr>
    </w:p>
    <w:p w:rsidR="00001824" w:rsidRDefault="00001824" w:rsidP="00001824">
      <w:pPr>
        <w:rPr>
          <w:b/>
          <w:bCs/>
          <w:i/>
          <w:sz w:val="36"/>
          <w:szCs w:val="36"/>
        </w:rPr>
      </w:pPr>
      <w:r>
        <w:rPr>
          <w:b/>
          <w:bCs/>
          <w:i/>
          <w:sz w:val="36"/>
          <w:szCs w:val="36"/>
        </w:rPr>
        <w:t>РОЗДІЛ І</w:t>
      </w:r>
    </w:p>
    <w:p w:rsidR="00001824" w:rsidRDefault="00001824" w:rsidP="00001824">
      <w:pPr>
        <w:jc w:val="center"/>
        <w:rPr>
          <w:b/>
          <w:bCs/>
          <w:i/>
          <w:sz w:val="36"/>
          <w:szCs w:val="36"/>
        </w:rPr>
      </w:pPr>
    </w:p>
    <w:p w:rsidR="00001824" w:rsidRDefault="00001824" w:rsidP="00001824">
      <w:pPr>
        <w:jc w:val="center"/>
        <w:rPr>
          <w:b/>
          <w:sz w:val="52"/>
          <w:szCs w:val="52"/>
        </w:rPr>
      </w:pPr>
      <w:r>
        <w:rPr>
          <w:b/>
          <w:bCs/>
          <w:sz w:val="32"/>
          <w:szCs w:val="32"/>
        </w:rPr>
        <w:t xml:space="preserve"> АНАЛІЗ  РОБОТИ    ЗА  2022-2023 НАВЧАЛЬНИЙ  РІК.</w:t>
      </w:r>
    </w:p>
    <w:p w:rsidR="00001824" w:rsidRDefault="00001824" w:rsidP="00001824">
      <w:pPr>
        <w:ind w:left="-540" w:right="-23"/>
        <w:jc w:val="both"/>
        <w:rPr>
          <w:bCs/>
          <w:sz w:val="28"/>
          <w:szCs w:val="28"/>
        </w:rPr>
      </w:pPr>
    </w:p>
    <w:p w:rsidR="00001824" w:rsidRDefault="00001824" w:rsidP="00001824">
      <w:pPr>
        <w:spacing w:line="360" w:lineRule="auto"/>
        <w:jc w:val="center"/>
        <w:outlineLvl w:val="0"/>
        <w:rPr>
          <w:b/>
          <w:sz w:val="28"/>
          <w:szCs w:val="28"/>
        </w:rPr>
      </w:pPr>
      <w:r>
        <w:rPr>
          <w:b/>
          <w:sz w:val="28"/>
          <w:szCs w:val="28"/>
        </w:rPr>
        <w:t>Інформаційні відомості</w:t>
      </w:r>
    </w:p>
    <w:p w:rsidR="00001824" w:rsidRDefault="00001824" w:rsidP="00001824">
      <w:pPr>
        <w:jc w:val="both"/>
        <w:outlineLvl w:val="0"/>
        <w:rPr>
          <w:sz w:val="28"/>
          <w:szCs w:val="28"/>
        </w:rPr>
      </w:pPr>
      <w:r>
        <w:rPr>
          <w:sz w:val="28"/>
          <w:szCs w:val="28"/>
        </w:rPr>
        <w:t xml:space="preserve">Комунальний заклад дошкільної освіти </w:t>
      </w:r>
      <w:proofErr w:type="spellStart"/>
      <w:r>
        <w:rPr>
          <w:sz w:val="28"/>
          <w:szCs w:val="28"/>
        </w:rPr>
        <w:t>смт.Жвирка</w:t>
      </w:r>
      <w:proofErr w:type="spellEnd"/>
      <w:r>
        <w:rPr>
          <w:sz w:val="28"/>
          <w:szCs w:val="28"/>
        </w:rPr>
        <w:t xml:space="preserve">(ясла-садок)«Сонечко» Сокальської міської ради Львівської області знаходиться </w:t>
      </w:r>
      <w:proofErr w:type="spellStart"/>
      <w:r>
        <w:rPr>
          <w:sz w:val="28"/>
          <w:szCs w:val="28"/>
        </w:rPr>
        <w:t>заадресою</w:t>
      </w:r>
      <w:proofErr w:type="spellEnd"/>
      <w:r>
        <w:rPr>
          <w:sz w:val="28"/>
          <w:szCs w:val="28"/>
        </w:rPr>
        <w:t xml:space="preserve">: 80040 Львівська  область, Червоноградський район </w:t>
      </w:r>
      <w:proofErr w:type="spellStart"/>
      <w:r>
        <w:rPr>
          <w:sz w:val="28"/>
          <w:szCs w:val="28"/>
        </w:rPr>
        <w:t>смт.Жвирка</w:t>
      </w:r>
      <w:proofErr w:type="spellEnd"/>
      <w:r>
        <w:rPr>
          <w:sz w:val="28"/>
          <w:szCs w:val="28"/>
        </w:rPr>
        <w:t xml:space="preserve">, </w:t>
      </w:r>
      <w:proofErr w:type="spellStart"/>
      <w:r>
        <w:rPr>
          <w:sz w:val="28"/>
          <w:szCs w:val="28"/>
        </w:rPr>
        <w:t>вул.В.Івасюка</w:t>
      </w:r>
      <w:proofErr w:type="spellEnd"/>
      <w:r>
        <w:rPr>
          <w:sz w:val="28"/>
          <w:szCs w:val="28"/>
        </w:rPr>
        <w:t xml:space="preserve">, 30, розрахований на 75 місць. </w:t>
      </w:r>
    </w:p>
    <w:p w:rsidR="00001824" w:rsidRDefault="00001824" w:rsidP="00001824">
      <w:pPr>
        <w:jc w:val="both"/>
        <w:outlineLvl w:val="0"/>
        <w:rPr>
          <w:b/>
          <w:sz w:val="28"/>
          <w:szCs w:val="28"/>
        </w:rPr>
      </w:pPr>
      <w:r>
        <w:rPr>
          <w:b/>
          <w:sz w:val="28"/>
          <w:szCs w:val="28"/>
          <w:lang w:val="en-US"/>
        </w:rPr>
        <w:t>E</w:t>
      </w:r>
      <w:r>
        <w:rPr>
          <w:b/>
          <w:sz w:val="28"/>
          <w:szCs w:val="28"/>
        </w:rPr>
        <w:t>-</w:t>
      </w:r>
      <w:r>
        <w:rPr>
          <w:b/>
          <w:sz w:val="28"/>
          <w:szCs w:val="28"/>
          <w:lang w:val="en-US"/>
        </w:rPr>
        <w:t>mail</w:t>
      </w:r>
      <w:r>
        <w:rPr>
          <w:b/>
          <w:sz w:val="28"/>
          <w:szCs w:val="28"/>
        </w:rPr>
        <w:t>:</w:t>
      </w:r>
      <w:r>
        <w:rPr>
          <w:color w:val="000000"/>
          <w:shd w:val="clear" w:color="auto" w:fill="F9F9F9"/>
        </w:rPr>
        <w:t>zhvyrka.sadok@ukr.ne</w:t>
      </w:r>
      <w:r>
        <w:rPr>
          <w:color w:val="000000"/>
          <w:shd w:val="clear" w:color="auto" w:fill="F9F9F9"/>
          <w:lang w:val="en-US"/>
        </w:rPr>
        <w:t>t</w:t>
      </w:r>
      <w:r>
        <w:rPr>
          <w:color w:val="000000"/>
          <w:shd w:val="clear" w:color="auto" w:fill="F9F9F9"/>
        </w:rPr>
        <w:t>,</w:t>
      </w:r>
    </w:p>
    <w:p w:rsidR="00001824" w:rsidRDefault="00001824" w:rsidP="00001824">
      <w:pPr>
        <w:jc w:val="both"/>
        <w:outlineLvl w:val="0"/>
        <w:rPr>
          <w:sz w:val="28"/>
          <w:szCs w:val="28"/>
        </w:rPr>
      </w:pPr>
      <w:r>
        <w:rPr>
          <w:sz w:val="28"/>
          <w:szCs w:val="28"/>
        </w:rPr>
        <w:t xml:space="preserve">Організація навчально – виховного процесу здійснюється відповідно до Законів України «Про освіту», «Про дошкільну освіту», «Про мови», «Про захист дитинства»,згідно з  Базовим компонентом дошкільної освіти в Україні,програмою розвитку дитини дошкільного віку «Українське </w:t>
      </w:r>
      <w:proofErr w:type="spellStart"/>
      <w:r>
        <w:rPr>
          <w:sz w:val="28"/>
          <w:szCs w:val="28"/>
        </w:rPr>
        <w:t>дошкілля</w:t>
      </w:r>
      <w:proofErr w:type="spellEnd"/>
      <w:r>
        <w:rPr>
          <w:sz w:val="28"/>
          <w:szCs w:val="28"/>
        </w:rPr>
        <w:t>»</w:t>
      </w:r>
    </w:p>
    <w:p w:rsidR="00001824" w:rsidRDefault="00001824" w:rsidP="00001824">
      <w:pPr>
        <w:jc w:val="both"/>
        <w:outlineLvl w:val="0"/>
        <w:rPr>
          <w:color w:val="FF0000"/>
          <w:sz w:val="28"/>
          <w:szCs w:val="28"/>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gridCol w:w="3960"/>
      </w:tblGrid>
      <w:tr w:rsidR="00001824" w:rsidTr="00001824">
        <w:trPr>
          <w:jc w:val="center"/>
        </w:trPr>
        <w:tc>
          <w:tcPr>
            <w:tcW w:w="1188" w:type="dxa"/>
            <w:tcBorders>
              <w:top w:val="single" w:sz="4" w:space="0" w:color="auto"/>
              <w:left w:val="single" w:sz="4" w:space="0" w:color="auto"/>
              <w:bottom w:val="single" w:sz="4" w:space="0" w:color="auto"/>
              <w:right w:val="single" w:sz="4" w:space="0" w:color="auto"/>
            </w:tcBorders>
            <w:hideMark/>
          </w:tcPr>
          <w:p w:rsidR="00001824" w:rsidRDefault="00001824">
            <w: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001824" w:rsidRDefault="00001824">
            <w:r>
              <w:t>Відомості</w:t>
            </w:r>
          </w:p>
        </w:tc>
        <w:tc>
          <w:tcPr>
            <w:tcW w:w="3960" w:type="dxa"/>
            <w:tcBorders>
              <w:top w:val="single" w:sz="4" w:space="0" w:color="auto"/>
              <w:left w:val="single" w:sz="4" w:space="0" w:color="auto"/>
              <w:bottom w:val="single" w:sz="4" w:space="0" w:color="auto"/>
              <w:right w:val="single" w:sz="4" w:space="0" w:color="auto"/>
            </w:tcBorders>
            <w:hideMark/>
          </w:tcPr>
          <w:p w:rsidR="00001824" w:rsidRDefault="00001824">
            <w:r>
              <w:t>Показники</w:t>
            </w:r>
          </w:p>
        </w:tc>
      </w:tr>
      <w:tr w:rsidR="00001824" w:rsidTr="00001824">
        <w:trPr>
          <w:jc w:val="center"/>
        </w:trPr>
        <w:tc>
          <w:tcPr>
            <w:tcW w:w="1188"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r>
              <w:t>1.</w:t>
            </w:r>
          </w:p>
        </w:tc>
        <w:tc>
          <w:tcPr>
            <w:tcW w:w="4500"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r>
              <w:t>Мова навчання</w:t>
            </w:r>
          </w:p>
        </w:tc>
        <w:tc>
          <w:tcPr>
            <w:tcW w:w="3960"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r>
              <w:t>українська</w:t>
            </w:r>
          </w:p>
        </w:tc>
      </w:tr>
      <w:tr w:rsidR="00001824" w:rsidTr="00001824">
        <w:trPr>
          <w:jc w:val="center"/>
        </w:trPr>
        <w:tc>
          <w:tcPr>
            <w:tcW w:w="1188" w:type="dxa"/>
            <w:vMerge w:val="restart"/>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2.</w:t>
            </w:r>
          </w:p>
        </w:tc>
        <w:tc>
          <w:tcPr>
            <w:tcW w:w="450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Кількість груп усього</w:t>
            </w:r>
          </w:p>
        </w:tc>
        <w:tc>
          <w:tcPr>
            <w:tcW w:w="396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4</w:t>
            </w:r>
          </w:p>
        </w:tc>
      </w:tr>
      <w:tr w:rsidR="00001824" w:rsidTr="000018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450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ранній вік</w:t>
            </w:r>
          </w:p>
        </w:tc>
        <w:tc>
          <w:tcPr>
            <w:tcW w:w="396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1</w:t>
            </w:r>
          </w:p>
        </w:tc>
      </w:tr>
      <w:tr w:rsidR="00001824" w:rsidTr="000018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450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дошкільні</w:t>
            </w:r>
          </w:p>
        </w:tc>
        <w:tc>
          <w:tcPr>
            <w:tcW w:w="396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3</w:t>
            </w:r>
          </w:p>
        </w:tc>
      </w:tr>
      <w:tr w:rsidR="00001824" w:rsidTr="00001824">
        <w:trPr>
          <w:jc w:val="center"/>
        </w:trPr>
        <w:tc>
          <w:tcPr>
            <w:tcW w:w="1188"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r>
              <w:t>3.</w:t>
            </w:r>
          </w:p>
        </w:tc>
        <w:tc>
          <w:tcPr>
            <w:tcW w:w="4500"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r>
              <w:t>Режим роботи груп:</w:t>
            </w:r>
          </w:p>
        </w:tc>
        <w:tc>
          <w:tcPr>
            <w:tcW w:w="3960"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r>
              <w:t>10,5 год.</w:t>
            </w:r>
          </w:p>
        </w:tc>
      </w:tr>
      <w:tr w:rsidR="00001824" w:rsidTr="00001824">
        <w:trPr>
          <w:jc w:val="center"/>
        </w:trPr>
        <w:tc>
          <w:tcPr>
            <w:tcW w:w="1188" w:type="dxa"/>
            <w:tcBorders>
              <w:top w:val="single" w:sz="4" w:space="0" w:color="auto"/>
              <w:left w:val="single" w:sz="4" w:space="0" w:color="auto"/>
              <w:bottom w:val="single" w:sz="4" w:space="0" w:color="auto"/>
              <w:right w:val="single" w:sz="4" w:space="0" w:color="auto"/>
            </w:tcBorders>
            <w:shd w:val="clear" w:color="auto" w:fill="FF99CC"/>
            <w:hideMark/>
          </w:tcPr>
          <w:p w:rsidR="00001824" w:rsidRDefault="00001824">
            <w:r>
              <w:t>4.</w:t>
            </w:r>
          </w:p>
        </w:tc>
        <w:tc>
          <w:tcPr>
            <w:tcW w:w="4500" w:type="dxa"/>
            <w:tcBorders>
              <w:top w:val="single" w:sz="4" w:space="0" w:color="auto"/>
              <w:left w:val="single" w:sz="4" w:space="0" w:color="auto"/>
              <w:bottom w:val="single" w:sz="4" w:space="0" w:color="auto"/>
              <w:right w:val="single" w:sz="4" w:space="0" w:color="auto"/>
            </w:tcBorders>
            <w:shd w:val="clear" w:color="auto" w:fill="FF99CC"/>
            <w:hideMark/>
          </w:tcPr>
          <w:p w:rsidR="00001824" w:rsidRDefault="00001824">
            <w:r>
              <w:t>Кількість вихованців</w:t>
            </w:r>
          </w:p>
        </w:tc>
        <w:tc>
          <w:tcPr>
            <w:tcW w:w="3960" w:type="dxa"/>
            <w:tcBorders>
              <w:top w:val="single" w:sz="4" w:space="0" w:color="auto"/>
              <w:left w:val="single" w:sz="4" w:space="0" w:color="auto"/>
              <w:bottom w:val="single" w:sz="4" w:space="0" w:color="auto"/>
              <w:right w:val="single" w:sz="4" w:space="0" w:color="auto"/>
            </w:tcBorders>
            <w:shd w:val="clear" w:color="auto" w:fill="FF99CC"/>
            <w:hideMark/>
          </w:tcPr>
          <w:p w:rsidR="00001824" w:rsidRDefault="00001824">
            <w:r>
              <w:t>69</w:t>
            </w:r>
          </w:p>
        </w:tc>
      </w:tr>
      <w:tr w:rsidR="00001824" w:rsidTr="00001824">
        <w:trPr>
          <w:jc w:val="center"/>
        </w:trPr>
        <w:tc>
          <w:tcPr>
            <w:tcW w:w="1188" w:type="dxa"/>
            <w:vMerge w:val="restart"/>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 xml:space="preserve">5. </w:t>
            </w:r>
          </w:p>
        </w:tc>
        <w:tc>
          <w:tcPr>
            <w:tcW w:w="450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Кількість працівників усього</w:t>
            </w:r>
          </w:p>
        </w:tc>
        <w:tc>
          <w:tcPr>
            <w:tcW w:w="396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25</w:t>
            </w:r>
          </w:p>
        </w:tc>
      </w:tr>
      <w:tr w:rsidR="00001824" w:rsidTr="000018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450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педагогічний персонал</w:t>
            </w:r>
          </w:p>
        </w:tc>
        <w:tc>
          <w:tcPr>
            <w:tcW w:w="396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10</w:t>
            </w:r>
          </w:p>
        </w:tc>
      </w:tr>
      <w:tr w:rsidR="00001824" w:rsidTr="000018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450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обслуговуючий персонал</w:t>
            </w:r>
          </w:p>
        </w:tc>
        <w:tc>
          <w:tcPr>
            <w:tcW w:w="396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15</w:t>
            </w:r>
          </w:p>
        </w:tc>
      </w:tr>
    </w:tbl>
    <w:p w:rsidR="00001824" w:rsidRDefault="00001824" w:rsidP="00001824"/>
    <w:p w:rsidR="00001824" w:rsidRDefault="00001824" w:rsidP="00001824"/>
    <w:p w:rsidR="00001824" w:rsidRDefault="00001824" w:rsidP="00001824">
      <w:pPr>
        <w:rPr>
          <w:sz w:val="28"/>
          <w:szCs w:val="28"/>
        </w:rPr>
      </w:pPr>
    </w:p>
    <w:p w:rsidR="00001824" w:rsidRDefault="00001824" w:rsidP="00001824">
      <w:pPr>
        <w:rPr>
          <w:sz w:val="28"/>
          <w:szCs w:val="28"/>
        </w:rPr>
      </w:pPr>
    </w:p>
    <w:p w:rsidR="00001824" w:rsidRDefault="00001824" w:rsidP="00001824">
      <w:pPr>
        <w:rPr>
          <w:sz w:val="28"/>
          <w:szCs w:val="28"/>
          <w:lang w:val="ru-RU"/>
        </w:rPr>
      </w:pPr>
    </w:p>
    <w:p w:rsidR="00001824" w:rsidRDefault="00001824" w:rsidP="00001824">
      <w:pPr>
        <w:rPr>
          <w:sz w:val="28"/>
          <w:szCs w:val="28"/>
          <w:lang w:val="ru-RU"/>
        </w:rPr>
      </w:pPr>
    </w:p>
    <w:p w:rsidR="00001824" w:rsidRDefault="00001824" w:rsidP="00001824">
      <w:pPr>
        <w:rPr>
          <w:sz w:val="28"/>
          <w:szCs w:val="28"/>
          <w:lang w:val="ru-RU"/>
        </w:rPr>
      </w:pPr>
    </w:p>
    <w:p w:rsidR="00001824" w:rsidRDefault="00001824" w:rsidP="00001824">
      <w:pPr>
        <w:rPr>
          <w:sz w:val="28"/>
          <w:szCs w:val="28"/>
        </w:rPr>
      </w:pPr>
      <w:r>
        <w:rPr>
          <w:sz w:val="28"/>
          <w:szCs w:val="28"/>
        </w:rPr>
        <w:t xml:space="preserve">Заклад дошкільної освіти  повністю укомплектований педагогічними кадрами: </w:t>
      </w:r>
    </w:p>
    <w:p w:rsidR="00001824" w:rsidRDefault="00001824" w:rsidP="00001824">
      <w:pPr>
        <w:rPr>
          <w:bCs/>
          <w:sz w:val="28"/>
          <w:szCs w:val="28"/>
        </w:rPr>
      </w:pPr>
      <w:r>
        <w:rPr>
          <w:b/>
          <w:bCs/>
          <w:sz w:val="28"/>
          <w:szCs w:val="28"/>
        </w:rPr>
        <w:t>Директор</w:t>
      </w:r>
      <w:r>
        <w:rPr>
          <w:bCs/>
          <w:sz w:val="28"/>
          <w:szCs w:val="28"/>
        </w:rPr>
        <w:t xml:space="preserve">       – 1 – вища                                                                                                       </w:t>
      </w:r>
    </w:p>
    <w:p w:rsidR="00001824" w:rsidRDefault="00001824" w:rsidP="00001824">
      <w:pPr>
        <w:rPr>
          <w:bCs/>
          <w:sz w:val="28"/>
          <w:szCs w:val="28"/>
        </w:rPr>
      </w:pPr>
      <w:r>
        <w:rPr>
          <w:b/>
          <w:bCs/>
          <w:sz w:val="28"/>
          <w:szCs w:val="28"/>
        </w:rPr>
        <w:t>Керівник музичний</w:t>
      </w:r>
      <w:r>
        <w:rPr>
          <w:bCs/>
          <w:sz w:val="28"/>
          <w:szCs w:val="28"/>
        </w:rPr>
        <w:t xml:space="preserve">  – 1 – вища                                                                </w:t>
      </w:r>
    </w:p>
    <w:p w:rsidR="00001824" w:rsidRDefault="00001824" w:rsidP="00001824">
      <w:pPr>
        <w:rPr>
          <w:bCs/>
          <w:sz w:val="28"/>
          <w:szCs w:val="28"/>
          <w:lang w:val="ru-RU"/>
        </w:rPr>
      </w:pPr>
      <w:r>
        <w:rPr>
          <w:b/>
          <w:bCs/>
          <w:sz w:val="28"/>
          <w:szCs w:val="28"/>
        </w:rPr>
        <w:t xml:space="preserve">Вихователі </w:t>
      </w:r>
      <w:r>
        <w:rPr>
          <w:bCs/>
          <w:sz w:val="28"/>
          <w:szCs w:val="28"/>
        </w:rPr>
        <w:t xml:space="preserve">  – 4 – середня спеціальна:  дошкільне виховання;початкові класи;5 – вища: початкове навчання; дошкільне </w:t>
      </w:r>
    </w:p>
    <w:p w:rsidR="00001824" w:rsidRDefault="00001824" w:rsidP="00001824">
      <w:pPr>
        <w:rPr>
          <w:bCs/>
          <w:sz w:val="28"/>
          <w:szCs w:val="28"/>
        </w:rPr>
      </w:pPr>
      <w:r>
        <w:rPr>
          <w:bCs/>
          <w:sz w:val="28"/>
          <w:szCs w:val="28"/>
        </w:rPr>
        <w:t>виховання;</w:t>
      </w:r>
    </w:p>
    <w:p w:rsidR="00001824" w:rsidRDefault="00001824" w:rsidP="00001824">
      <w:pPr>
        <w:ind w:left="-540"/>
        <w:rPr>
          <w:b/>
          <w:bCs/>
          <w:sz w:val="28"/>
          <w:szCs w:val="28"/>
        </w:rPr>
      </w:pPr>
      <w:proofErr w:type="spellStart"/>
      <w:r>
        <w:rPr>
          <w:b/>
          <w:bCs/>
          <w:sz w:val="28"/>
          <w:szCs w:val="28"/>
          <w:lang w:val="ru-RU"/>
        </w:rPr>
        <w:t>Старша</w:t>
      </w:r>
      <w:proofErr w:type="spellEnd"/>
      <w:r>
        <w:rPr>
          <w:b/>
          <w:bCs/>
          <w:sz w:val="28"/>
          <w:szCs w:val="28"/>
        </w:rPr>
        <w:t xml:space="preserve"> медсестра</w:t>
      </w:r>
      <w:r>
        <w:rPr>
          <w:bCs/>
          <w:sz w:val="28"/>
          <w:szCs w:val="28"/>
        </w:rPr>
        <w:t xml:space="preserve">   – 1 – середня спеціальна</w:t>
      </w:r>
    </w:p>
    <w:p w:rsidR="00001824" w:rsidRDefault="00001824" w:rsidP="00001824">
      <w:pPr>
        <w:outlineLvl w:val="0"/>
        <w:rPr>
          <w:b/>
          <w:color w:val="FF0000"/>
          <w:sz w:val="28"/>
          <w:szCs w:val="28"/>
        </w:rPr>
      </w:pPr>
    </w:p>
    <w:p w:rsidR="00001824" w:rsidRDefault="00001824" w:rsidP="00001824">
      <w:pPr>
        <w:ind w:left="-540"/>
        <w:jc w:val="center"/>
        <w:rPr>
          <w:b/>
          <w:bCs/>
          <w:sz w:val="36"/>
          <w:szCs w:val="36"/>
        </w:rPr>
      </w:pPr>
      <w:r>
        <w:rPr>
          <w:b/>
          <w:bCs/>
          <w:sz w:val="36"/>
          <w:szCs w:val="36"/>
        </w:rPr>
        <w:t>ПЕДАГОГІЧНІ     КАДРИ</w:t>
      </w:r>
    </w:p>
    <w:p w:rsidR="00001824" w:rsidRDefault="00001824" w:rsidP="00001824">
      <w:pPr>
        <w:ind w:left="-540"/>
        <w:jc w:val="center"/>
        <w:rPr>
          <w:b/>
          <w:bCs/>
          <w:sz w:val="36"/>
          <w:szCs w:val="36"/>
        </w:rPr>
      </w:pPr>
    </w:p>
    <w:tbl>
      <w:tblPr>
        <w:tblW w:w="11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443"/>
        <w:gridCol w:w="3198"/>
        <w:gridCol w:w="3000"/>
      </w:tblGrid>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ind w:left="237"/>
              <w:rPr>
                <w:bCs/>
                <w:sz w:val="28"/>
                <w:szCs w:val="28"/>
              </w:rPr>
            </w:pPr>
            <w:r>
              <w:rPr>
                <w:bCs/>
                <w:sz w:val="28"/>
                <w:szCs w:val="28"/>
              </w:rPr>
              <w:t>Прізвище, ім’я, по батькові</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Посада</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Освіта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Хома  Оксана Михайлівна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директор</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Бондурівська</w:t>
            </w:r>
            <w:proofErr w:type="spellEnd"/>
            <w:r>
              <w:rPr>
                <w:bCs/>
                <w:sz w:val="28"/>
                <w:szCs w:val="28"/>
              </w:rPr>
              <w:t xml:space="preserve"> Ольга Василівна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
                <w:i/>
                <w:sz w:val="36"/>
                <w:szCs w:val="36"/>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середня спеціальна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Приходько Наталія Миколаївна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середня спеціальна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Олекса Олександра Ярославівна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середня спеціальна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Гбур</w:t>
            </w:r>
            <w:proofErr w:type="spellEnd"/>
            <w:r>
              <w:rPr>
                <w:bCs/>
                <w:sz w:val="28"/>
                <w:szCs w:val="28"/>
              </w:rPr>
              <w:t xml:space="preserve"> Тетяна Олегівна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Ковальчук Світлана Василівна </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7.</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Мигаль</w:t>
            </w:r>
            <w:proofErr w:type="spellEnd"/>
            <w:r>
              <w:rPr>
                <w:bCs/>
                <w:sz w:val="28"/>
                <w:szCs w:val="28"/>
              </w:rPr>
              <w:t xml:space="preserve"> Юлія Богданівна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8.</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Трохімчук</w:t>
            </w:r>
            <w:proofErr w:type="spellEnd"/>
            <w:r>
              <w:rPr>
                <w:bCs/>
                <w:sz w:val="28"/>
                <w:szCs w:val="28"/>
              </w:rPr>
              <w:t xml:space="preserve"> Олеся Іванівна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9.</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Ковальчук Наталія Олегівна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408"/>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10.</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Рудик Марія Богданівна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музичний керівник</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вища</w:t>
            </w:r>
          </w:p>
        </w:tc>
      </w:tr>
      <w:tr w:rsidR="00001824" w:rsidTr="00001824">
        <w:trPr>
          <w:trHeight w:val="408"/>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11.</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Козак Марія Романівна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середня спеціальна</w:t>
            </w:r>
          </w:p>
        </w:tc>
      </w:tr>
    </w:tbl>
    <w:p w:rsidR="00001824" w:rsidRDefault="00001824" w:rsidP="00001824">
      <w:pPr>
        <w:jc w:val="center"/>
        <w:outlineLvl w:val="0"/>
        <w:rPr>
          <w:b/>
          <w:sz w:val="28"/>
          <w:szCs w:val="28"/>
        </w:rPr>
      </w:pPr>
    </w:p>
    <w:p w:rsidR="00001824" w:rsidRDefault="00001824" w:rsidP="00001824">
      <w:pPr>
        <w:jc w:val="center"/>
        <w:outlineLvl w:val="0"/>
        <w:rPr>
          <w:b/>
          <w:sz w:val="28"/>
          <w:szCs w:val="28"/>
        </w:rPr>
      </w:pPr>
    </w:p>
    <w:p w:rsidR="00001824" w:rsidRDefault="00001824" w:rsidP="00001824">
      <w:pPr>
        <w:jc w:val="center"/>
        <w:outlineLvl w:val="0"/>
        <w:rPr>
          <w:b/>
          <w:sz w:val="28"/>
          <w:szCs w:val="28"/>
        </w:rPr>
      </w:pPr>
    </w:p>
    <w:p w:rsidR="00001824" w:rsidRDefault="00001824" w:rsidP="00001824">
      <w:pPr>
        <w:jc w:val="center"/>
        <w:outlineLvl w:val="0"/>
        <w:rPr>
          <w:b/>
          <w:sz w:val="28"/>
          <w:szCs w:val="28"/>
        </w:rPr>
      </w:pPr>
    </w:p>
    <w:p w:rsidR="00001824" w:rsidRDefault="00001824" w:rsidP="00001824">
      <w:pPr>
        <w:outlineLvl w:val="0"/>
        <w:rPr>
          <w:b/>
          <w:sz w:val="52"/>
          <w:szCs w:val="52"/>
        </w:rPr>
      </w:pPr>
    </w:p>
    <w:p w:rsidR="00001824" w:rsidRDefault="00001824" w:rsidP="00001824">
      <w:pPr>
        <w:jc w:val="center"/>
        <w:outlineLvl w:val="0"/>
        <w:rPr>
          <w:b/>
          <w:sz w:val="52"/>
          <w:szCs w:val="52"/>
        </w:rPr>
      </w:pPr>
    </w:p>
    <w:p w:rsidR="00001824" w:rsidRDefault="00001824" w:rsidP="00001824">
      <w:pPr>
        <w:jc w:val="center"/>
        <w:outlineLvl w:val="0"/>
        <w:rPr>
          <w:b/>
          <w:sz w:val="52"/>
          <w:szCs w:val="52"/>
        </w:rPr>
      </w:pPr>
    </w:p>
    <w:p w:rsidR="00001824" w:rsidRDefault="00001824" w:rsidP="00001824">
      <w:pPr>
        <w:jc w:val="center"/>
        <w:outlineLvl w:val="0"/>
        <w:rPr>
          <w:b/>
          <w:sz w:val="52"/>
          <w:szCs w:val="52"/>
        </w:rPr>
      </w:pPr>
      <w:r>
        <w:rPr>
          <w:b/>
          <w:sz w:val="52"/>
          <w:szCs w:val="52"/>
        </w:rPr>
        <w:t>Освітній рівень педагогів:</w:t>
      </w:r>
    </w:p>
    <w:p w:rsidR="00001824" w:rsidRDefault="00001824" w:rsidP="00001824">
      <w:pPr>
        <w:jc w:val="center"/>
        <w:outlineLvl w:val="0"/>
        <w:rPr>
          <w:b/>
          <w:sz w:val="52"/>
          <w:szCs w:val="52"/>
        </w:rPr>
      </w:pPr>
    </w:p>
    <w:p w:rsidR="00001824" w:rsidRDefault="00001824" w:rsidP="00001824">
      <w:pPr>
        <w:jc w:val="center"/>
        <w:outlineLvl w:val="0"/>
        <w:rPr>
          <w:b/>
          <w:sz w:val="52"/>
          <w:szCs w:val="52"/>
        </w:rPr>
      </w:pPr>
    </w:p>
    <w:p w:rsidR="00001824" w:rsidRDefault="00001824" w:rsidP="00001824">
      <w:pPr>
        <w:jc w:val="center"/>
        <w:outlineLvl w:val="0"/>
        <w:rPr>
          <w:b/>
          <w:sz w:val="28"/>
          <w:szCs w:val="28"/>
        </w:rPr>
      </w:pPr>
    </w:p>
    <w:p w:rsidR="00001824" w:rsidRDefault="00001824" w:rsidP="00001824">
      <w:pPr>
        <w:jc w:val="center"/>
        <w:outlineLvl w:val="0"/>
        <w:rPr>
          <w:noProof/>
        </w:rPr>
      </w:pPr>
      <w:r>
        <w:rPr>
          <w:noProof/>
        </w:rPr>
        <w:drawing>
          <wp:inline distT="0" distB="0" distL="0" distR="0">
            <wp:extent cx="5486400" cy="3208020"/>
            <wp:effectExtent l="0" t="0" r="0" b="0"/>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sz w:val="28"/>
          <w:szCs w:val="28"/>
          <w:lang w:val="ru-RU" w:eastAsia="ru-RU"/>
        </w:rPr>
      </w:pPr>
    </w:p>
    <w:p w:rsidR="00001824" w:rsidRDefault="00001824" w:rsidP="00001824">
      <w:pPr>
        <w:jc w:val="center"/>
        <w:outlineLvl w:val="0"/>
        <w:rPr>
          <w:b/>
          <w:sz w:val="52"/>
          <w:szCs w:val="52"/>
        </w:rPr>
      </w:pPr>
      <w:r>
        <w:rPr>
          <w:b/>
          <w:sz w:val="52"/>
          <w:szCs w:val="52"/>
        </w:rPr>
        <w:t>Фаховий рівень педагогів:</w:t>
      </w:r>
    </w:p>
    <w:p w:rsidR="00001824" w:rsidRDefault="00001824" w:rsidP="00001824">
      <w:pPr>
        <w:jc w:val="center"/>
        <w:outlineLvl w:val="0"/>
        <w:rPr>
          <w:b/>
          <w:sz w:val="52"/>
          <w:szCs w:val="52"/>
        </w:rPr>
      </w:pPr>
    </w:p>
    <w:p w:rsidR="00001824" w:rsidRDefault="00001824" w:rsidP="00001824">
      <w:pPr>
        <w:jc w:val="center"/>
        <w:outlineLvl w:val="0"/>
        <w:rPr>
          <w:b/>
          <w:sz w:val="28"/>
          <w:szCs w:val="28"/>
        </w:rPr>
      </w:pPr>
      <w:r>
        <w:rPr>
          <w:noProof/>
        </w:rPr>
        <w:drawing>
          <wp:inline distT="0" distB="0" distL="0" distR="0">
            <wp:extent cx="5486400" cy="3208020"/>
            <wp:effectExtent l="0" t="0" r="0" b="0"/>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01824" w:rsidRDefault="00001824" w:rsidP="00001824">
      <w:pPr>
        <w:jc w:val="center"/>
        <w:outlineLvl w:val="0"/>
        <w:rPr>
          <w:b/>
          <w:sz w:val="28"/>
          <w:szCs w:val="28"/>
        </w:rPr>
      </w:pPr>
    </w:p>
    <w:p w:rsidR="00001824" w:rsidRDefault="00001824" w:rsidP="00001824">
      <w:pPr>
        <w:jc w:val="center"/>
        <w:outlineLvl w:val="0"/>
        <w:rPr>
          <w:b/>
          <w:sz w:val="28"/>
          <w:szCs w:val="28"/>
        </w:rPr>
      </w:pPr>
    </w:p>
    <w:p w:rsidR="00001824" w:rsidRDefault="00001824" w:rsidP="00001824">
      <w:pPr>
        <w:jc w:val="center"/>
        <w:outlineLvl w:val="0"/>
        <w:rPr>
          <w:b/>
          <w:sz w:val="28"/>
          <w:szCs w:val="28"/>
        </w:rPr>
      </w:pPr>
    </w:p>
    <w:p w:rsidR="00001824" w:rsidRDefault="00001824" w:rsidP="00001824">
      <w:pPr>
        <w:jc w:val="center"/>
        <w:outlineLvl w:val="0"/>
        <w:rPr>
          <w:b/>
          <w:sz w:val="28"/>
          <w:szCs w:val="28"/>
        </w:rPr>
      </w:pPr>
    </w:p>
    <w:p w:rsidR="00001824" w:rsidRDefault="00001824" w:rsidP="00001824">
      <w:pPr>
        <w:jc w:val="center"/>
        <w:outlineLvl w:val="0"/>
        <w:rPr>
          <w:b/>
          <w:sz w:val="28"/>
          <w:szCs w:val="28"/>
        </w:rPr>
      </w:pPr>
    </w:p>
    <w:p w:rsidR="00001824" w:rsidRDefault="00001824" w:rsidP="00001824">
      <w:pPr>
        <w:jc w:val="both"/>
        <w:outlineLvl w:val="0"/>
        <w:rPr>
          <w:sz w:val="28"/>
          <w:szCs w:val="28"/>
        </w:rPr>
      </w:pPr>
      <w:r>
        <w:rPr>
          <w:sz w:val="28"/>
          <w:szCs w:val="28"/>
        </w:rPr>
        <w:t>Упродовж 2022-2023 навчального року освітній  процес закладу дошкільної освіти  був спрямований на вирішення головної методичної мети:</w:t>
      </w:r>
    </w:p>
    <w:p w:rsidR="00001824" w:rsidRDefault="00001824" w:rsidP="00001824">
      <w:pPr>
        <w:jc w:val="both"/>
        <w:outlineLvl w:val="0"/>
        <w:rPr>
          <w:sz w:val="28"/>
          <w:szCs w:val="28"/>
        </w:rPr>
      </w:pPr>
      <w:r>
        <w:rPr>
          <w:sz w:val="28"/>
          <w:szCs w:val="28"/>
        </w:rPr>
        <w:t xml:space="preserve">«Забезпеченням якісної освіти дошкільників шляхом формування інноваційної культури педагога як </w:t>
      </w:r>
    </w:p>
    <w:p w:rsidR="00001824" w:rsidRDefault="00001824" w:rsidP="00001824">
      <w:pPr>
        <w:ind w:left="-567"/>
        <w:jc w:val="both"/>
        <w:outlineLvl w:val="0"/>
        <w:rPr>
          <w:sz w:val="28"/>
          <w:szCs w:val="28"/>
        </w:rPr>
      </w:pPr>
      <w:r>
        <w:rPr>
          <w:sz w:val="28"/>
          <w:szCs w:val="28"/>
        </w:rPr>
        <w:t xml:space="preserve">         важливого чинника в реалізації Базового компоненту дошкільної освіти, державних вимог до рівня </w:t>
      </w:r>
    </w:p>
    <w:p w:rsidR="00001824" w:rsidRDefault="00001824" w:rsidP="00001824">
      <w:pPr>
        <w:ind w:left="-567"/>
        <w:jc w:val="both"/>
        <w:outlineLvl w:val="0"/>
        <w:rPr>
          <w:sz w:val="28"/>
          <w:szCs w:val="28"/>
        </w:rPr>
      </w:pPr>
      <w:r>
        <w:rPr>
          <w:sz w:val="28"/>
          <w:szCs w:val="28"/>
        </w:rPr>
        <w:t xml:space="preserve">           сформованості життєвої компетентності особистості, освіченості, розвиненості й вихованості дошкільників </w:t>
      </w:r>
    </w:p>
    <w:p w:rsidR="00001824" w:rsidRDefault="00001824" w:rsidP="00001824">
      <w:pPr>
        <w:ind w:left="-567"/>
        <w:jc w:val="both"/>
        <w:outlineLvl w:val="0"/>
        <w:rPr>
          <w:sz w:val="28"/>
          <w:szCs w:val="28"/>
        </w:rPr>
      </w:pPr>
      <w:r>
        <w:rPr>
          <w:sz w:val="28"/>
          <w:szCs w:val="28"/>
        </w:rPr>
        <w:t xml:space="preserve">           перед вступом їх до школи»» та головних річних завдань</w:t>
      </w:r>
      <w:r>
        <w:rPr>
          <w:bCs/>
          <w:sz w:val="28"/>
          <w:szCs w:val="28"/>
        </w:rPr>
        <w:t>:</w:t>
      </w:r>
    </w:p>
    <w:p w:rsidR="00001824" w:rsidRDefault="00001824" w:rsidP="00001824">
      <w:pPr>
        <w:jc w:val="both"/>
        <w:rPr>
          <w:bCs/>
          <w:sz w:val="28"/>
          <w:szCs w:val="28"/>
          <w:lang w:val="ru-RU"/>
        </w:rPr>
      </w:pPr>
    </w:p>
    <w:p w:rsidR="00001824" w:rsidRDefault="00001824" w:rsidP="00001824">
      <w:pPr>
        <w:jc w:val="both"/>
        <w:rPr>
          <w:bCs/>
          <w:sz w:val="28"/>
          <w:szCs w:val="28"/>
        </w:rPr>
      </w:pPr>
      <w:r>
        <w:rPr>
          <w:bCs/>
          <w:sz w:val="28"/>
          <w:szCs w:val="28"/>
        </w:rPr>
        <w:t xml:space="preserve">         1.Національно-патріотичне  виховання дошкільнят, як важлива складова освітнього  процесу  і її вплив на базові  налаштування  особистості: самооцінку і сприйняття  себе.</w:t>
      </w:r>
    </w:p>
    <w:p w:rsidR="00001824" w:rsidRDefault="00001824" w:rsidP="00001824">
      <w:pPr>
        <w:ind w:left="345"/>
        <w:jc w:val="both"/>
        <w:rPr>
          <w:bCs/>
          <w:sz w:val="28"/>
          <w:szCs w:val="28"/>
        </w:rPr>
      </w:pPr>
    </w:p>
    <w:p w:rsidR="00001824" w:rsidRDefault="00001824" w:rsidP="00001824">
      <w:pPr>
        <w:ind w:left="345"/>
        <w:jc w:val="both"/>
        <w:rPr>
          <w:bCs/>
          <w:sz w:val="28"/>
          <w:szCs w:val="28"/>
        </w:rPr>
      </w:pPr>
      <w:r>
        <w:rPr>
          <w:bCs/>
          <w:sz w:val="28"/>
          <w:szCs w:val="28"/>
          <w:lang w:val="ru-RU"/>
        </w:rPr>
        <w:t xml:space="preserve">2. </w:t>
      </w:r>
      <w:r>
        <w:rPr>
          <w:bCs/>
          <w:sz w:val="28"/>
          <w:szCs w:val="28"/>
        </w:rPr>
        <w:t>Створення  й підтримка сучасного освітнього простору, сприятливого  для гармонійного розвитку особистості  дошкільника, згідно Положення про внутрішню систему забезпечення якості освіти</w:t>
      </w:r>
    </w:p>
    <w:p w:rsidR="00001824" w:rsidRDefault="00001824" w:rsidP="00001824">
      <w:pPr>
        <w:jc w:val="both"/>
        <w:outlineLvl w:val="0"/>
        <w:rPr>
          <w:bCs/>
          <w:sz w:val="36"/>
          <w:szCs w:val="36"/>
        </w:rPr>
      </w:pPr>
    </w:p>
    <w:p w:rsidR="00001824" w:rsidRDefault="00001824" w:rsidP="00001824">
      <w:pPr>
        <w:jc w:val="both"/>
        <w:outlineLvl w:val="0"/>
        <w:rPr>
          <w:bCs/>
          <w:sz w:val="28"/>
          <w:szCs w:val="28"/>
        </w:rPr>
      </w:pPr>
      <w:r>
        <w:rPr>
          <w:bCs/>
          <w:sz w:val="28"/>
          <w:szCs w:val="28"/>
        </w:rPr>
        <w:t>3.Використання інформаційно-комп'ютерних технологій в умовах модернізації дошкільної освіти.</w:t>
      </w:r>
    </w:p>
    <w:p w:rsidR="00001824" w:rsidRDefault="00001824" w:rsidP="00001824">
      <w:pPr>
        <w:jc w:val="both"/>
        <w:outlineLvl w:val="0"/>
        <w:rPr>
          <w:sz w:val="28"/>
          <w:szCs w:val="28"/>
        </w:rPr>
      </w:pPr>
    </w:p>
    <w:p w:rsidR="00001824" w:rsidRDefault="00001824" w:rsidP="00001824">
      <w:pPr>
        <w:spacing w:after="92"/>
        <w:ind w:firstLine="194"/>
        <w:jc w:val="both"/>
        <w:rPr>
          <w:b/>
          <w:sz w:val="28"/>
          <w:szCs w:val="28"/>
        </w:rPr>
      </w:pPr>
    </w:p>
    <w:p w:rsidR="00001824" w:rsidRDefault="00001824" w:rsidP="00001824">
      <w:pPr>
        <w:ind w:left="-567"/>
        <w:jc w:val="both"/>
        <w:outlineLvl w:val="0"/>
        <w:rPr>
          <w:bCs/>
          <w:sz w:val="28"/>
          <w:szCs w:val="28"/>
        </w:rPr>
      </w:pPr>
      <w:r>
        <w:rPr>
          <w:sz w:val="28"/>
          <w:szCs w:val="28"/>
        </w:rPr>
        <w:t>Аналіз роботи закладу протягом 2022-2023 навчального року здійснювався за 6-ма блоками.</w:t>
      </w:r>
    </w:p>
    <w:p w:rsidR="00001824" w:rsidRDefault="00001824" w:rsidP="00001824">
      <w:pPr>
        <w:jc w:val="both"/>
        <w:outlineLvl w:val="0"/>
        <w:rPr>
          <w:sz w:val="28"/>
          <w:szCs w:val="28"/>
        </w:rPr>
      </w:pPr>
    </w:p>
    <w:p w:rsidR="00001824" w:rsidRDefault="00001824" w:rsidP="00001824">
      <w:pPr>
        <w:jc w:val="both"/>
        <w:outlineLvl w:val="0"/>
        <w:rPr>
          <w:b/>
          <w:sz w:val="28"/>
          <w:szCs w:val="28"/>
        </w:rPr>
      </w:pPr>
      <w:r>
        <w:rPr>
          <w:b/>
          <w:i/>
          <w:sz w:val="28"/>
          <w:szCs w:val="28"/>
        </w:rPr>
        <w:t xml:space="preserve">          І блок</w:t>
      </w:r>
      <w:r>
        <w:rPr>
          <w:b/>
          <w:sz w:val="28"/>
          <w:szCs w:val="28"/>
        </w:rPr>
        <w:t>: Методична робота</w:t>
      </w:r>
    </w:p>
    <w:p w:rsidR="00001824" w:rsidRDefault="00001824" w:rsidP="00001824">
      <w:pPr>
        <w:jc w:val="both"/>
        <w:outlineLvl w:val="0"/>
        <w:rPr>
          <w:sz w:val="28"/>
          <w:szCs w:val="28"/>
        </w:rPr>
      </w:pPr>
      <w:r>
        <w:rPr>
          <w:sz w:val="28"/>
          <w:szCs w:val="28"/>
        </w:rPr>
        <w:t xml:space="preserve">           Методична робота з педагогічними кадрами у 202</w:t>
      </w:r>
      <w:r>
        <w:rPr>
          <w:sz w:val="28"/>
          <w:szCs w:val="28"/>
          <w:lang w:val="ru-RU"/>
        </w:rPr>
        <w:t>2</w:t>
      </w:r>
      <w:r>
        <w:rPr>
          <w:sz w:val="28"/>
          <w:szCs w:val="28"/>
        </w:rPr>
        <w:t>-202</w:t>
      </w:r>
      <w:r>
        <w:rPr>
          <w:sz w:val="28"/>
          <w:szCs w:val="28"/>
          <w:lang w:val="ru-RU"/>
        </w:rPr>
        <w:t>3</w:t>
      </w:r>
      <w:r>
        <w:rPr>
          <w:sz w:val="28"/>
          <w:szCs w:val="28"/>
        </w:rPr>
        <w:t>навчальному році була спрямована на підвищення професійного рівня педагогів.</w:t>
      </w:r>
    </w:p>
    <w:tbl>
      <w:tblPr>
        <w:tblW w:w="14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8690"/>
        <w:gridCol w:w="1701"/>
        <w:gridCol w:w="1701"/>
        <w:gridCol w:w="1516"/>
      </w:tblGrid>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tcPr>
          <w:p w:rsidR="00001824" w:rsidRDefault="00001824">
            <w:pPr>
              <w:jc w:val="center"/>
              <w:outlineLvl w:val="0"/>
              <w:rPr>
                <w:sz w:val="28"/>
                <w:szCs w:val="28"/>
              </w:rPr>
            </w:pPr>
          </w:p>
          <w:p w:rsidR="00001824" w:rsidRDefault="00001824">
            <w:pPr>
              <w:jc w:val="center"/>
              <w:outlineLvl w:val="0"/>
              <w:rPr>
                <w:sz w:val="28"/>
                <w:szCs w:val="28"/>
              </w:rPr>
            </w:pPr>
            <w:r>
              <w:rPr>
                <w:sz w:val="28"/>
                <w:szCs w:val="28"/>
              </w:rPr>
              <w:t>№</w:t>
            </w:r>
          </w:p>
        </w:tc>
        <w:tc>
          <w:tcPr>
            <w:tcW w:w="8690" w:type="dxa"/>
            <w:tcBorders>
              <w:top w:val="single" w:sz="4" w:space="0" w:color="auto"/>
              <w:left w:val="single" w:sz="4" w:space="0" w:color="auto"/>
              <w:bottom w:val="single" w:sz="4" w:space="0" w:color="auto"/>
              <w:right w:val="single" w:sz="4" w:space="0" w:color="auto"/>
            </w:tcBorders>
          </w:tcPr>
          <w:p w:rsidR="00001824" w:rsidRDefault="00001824">
            <w:pPr>
              <w:jc w:val="center"/>
              <w:outlineLvl w:val="0"/>
              <w:rPr>
                <w:sz w:val="28"/>
                <w:szCs w:val="28"/>
              </w:rPr>
            </w:pPr>
          </w:p>
          <w:p w:rsidR="00001824" w:rsidRDefault="00001824">
            <w:pPr>
              <w:jc w:val="center"/>
              <w:outlineLvl w:val="0"/>
              <w:rPr>
                <w:sz w:val="28"/>
                <w:szCs w:val="28"/>
              </w:rPr>
            </w:pPr>
            <w:r>
              <w:rPr>
                <w:sz w:val="28"/>
                <w:szCs w:val="28"/>
              </w:rPr>
              <w:t>Вид діяльності</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jc w:val="center"/>
              <w:outlineLvl w:val="0"/>
              <w:rPr>
                <w:sz w:val="28"/>
                <w:szCs w:val="28"/>
              </w:rPr>
            </w:pPr>
            <w:r>
              <w:rPr>
                <w:sz w:val="28"/>
                <w:szCs w:val="28"/>
              </w:rPr>
              <w:t xml:space="preserve">Планова </w:t>
            </w:r>
          </w:p>
          <w:p w:rsidR="00001824" w:rsidRDefault="00001824">
            <w:pPr>
              <w:jc w:val="center"/>
              <w:outlineLvl w:val="0"/>
              <w:rPr>
                <w:sz w:val="28"/>
                <w:szCs w:val="28"/>
              </w:rPr>
            </w:pPr>
            <w:r>
              <w:rPr>
                <w:sz w:val="28"/>
                <w:szCs w:val="28"/>
              </w:rPr>
              <w:t>к-сть педагогів</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jc w:val="center"/>
              <w:outlineLvl w:val="0"/>
              <w:rPr>
                <w:sz w:val="28"/>
                <w:szCs w:val="28"/>
              </w:rPr>
            </w:pPr>
            <w:r>
              <w:rPr>
                <w:sz w:val="28"/>
                <w:szCs w:val="28"/>
              </w:rPr>
              <w:t>Фактична</w:t>
            </w:r>
          </w:p>
          <w:p w:rsidR="00001824" w:rsidRDefault="00001824">
            <w:pPr>
              <w:jc w:val="center"/>
              <w:outlineLvl w:val="0"/>
              <w:rPr>
                <w:sz w:val="28"/>
                <w:szCs w:val="28"/>
              </w:rPr>
            </w:pPr>
            <w:r>
              <w:rPr>
                <w:sz w:val="28"/>
                <w:szCs w:val="28"/>
              </w:rPr>
              <w:t>к-сть</w:t>
            </w:r>
          </w:p>
          <w:p w:rsidR="00001824" w:rsidRDefault="00001824">
            <w:pPr>
              <w:jc w:val="center"/>
              <w:outlineLvl w:val="0"/>
              <w:rPr>
                <w:sz w:val="28"/>
                <w:szCs w:val="28"/>
              </w:rPr>
            </w:pPr>
            <w:r>
              <w:rPr>
                <w:sz w:val="28"/>
                <w:szCs w:val="28"/>
              </w:rPr>
              <w:t>педагогів</w:t>
            </w:r>
          </w:p>
        </w:tc>
        <w:tc>
          <w:tcPr>
            <w:tcW w:w="1516" w:type="dxa"/>
            <w:tcBorders>
              <w:top w:val="single" w:sz="4" w:space="0" w:color="auto"/>
              <w:left w:val="single" w:sz="4" w:space="0" w:color="auto"/>
              <w:bottom w:val="single" w:sz="4" w:space="0" w:color="auto"/>
              <w:right w:val="single" w:sz="4" w:space="0" w:color="auto"/>
            </w:tcBorders>
          </w:tcPr>
          <w:p w:rsidR="00001824" w:rsidRDefault="00001824">
            <w:pPr>
              <w:jc w:val="center"/>
              <w:outlineLvl w:val="0"/>
              <w:rPr>
                <w:sz w:val="28"/>
                <w:szCs w:val="28"/>
              </w:rPr>
            </w:pPr>
          </w:p>
          <w:p w:rsidR="00001824" w:rsidRDefault="00001824">
            <w:pPr>
              <w:jc w:val="center"/>
              <w:outlineLvl w:val="0"/>
              <w:rPr>
                <w:sz w:val="28"/>
                <w:szCs w:val="28"/>
              </w:rPr>
            </w:pPr>
            <w:r>
              <w:rPr>
                <w:sz w:val="28"/>
                <w:szCs w:val="28"/>
              </w:rPr>
              <w:t>%</w:t>
            </w:r>
          </w:p>
        </w:tc>
      </w:tr>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pPr>
              <w:jc w:val="center"/>
              <w:outlineLvl w:val="0"/>
              <w:rPr>
                <w:sz w:val="28"/>
                <w:szCs w:val="28"/>
              </w:rPr>
            </w:pPr>
            <w:r>
              <w:rPr>
                <w:sz w:val="28"/>
                <w:szCs w:val="28"/>
              </w:rPr>
              <w:lastRenderedPageBreak/>
              <w:t>1.</w:t>
            </w:r>
          </w:p>
        </w:tc>
        <w:tc>
          <w:tcPr>
            <w:tcW w:w="869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pPr>
              <w:jc w:val="both"/>
              <w:outlineLvl w:val="0"/>
              <w:rPr>
                <w:sz w:val="28"/>
                <w:szCs w:val="28"/>
              </w:rPr>
            </w:pPr>
            <w:r>
              <w:rPr>
                <w:sz w:val="28"/>
                <w:szCs w:val="28"/>
              </w:rPr>
              <w:t>Курси підвищення кваліфікації</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pPr>
              <w:jc w:val="center"/>
              <w:outlineLvl w:val="0"/>
              <w:rPr>
                <w:sz w:val="28"/>
                <w:szCs w:val="28"/>
              </w:rPr>
            </w:pPr>
            <w:r>
              <w:rPr>
                <w:sz w:val="28"/>
                <w:szCs w:val="28"/>
              </w:rPr>
              <w:t>8</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pPr>
              <w:jc w:val="center"/>
              <w:outlineLvl w:val="0"/>
              <w:rPr>
                <w:sz w:val="28"/>
                <w:szCs w:val="28"/>
              </w:rPr>
            </w:pPr>
            <w:r>
              <w:rPr>
                <w:sz w:val="28"/>
                <w:szCs w:val="28"/>
              </w:rPr>
              <w:t>8</w:t>
            </w:r>
          </w:p>
        </w:tc>
        <w:tc>
          <w:tcPr>
            <w:tcW w:w="1516"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pPr>
              <w:jc w:val="center"/>
              <w:outlineLvl w:val="0"/>
              <w:rPr>
                <w:sz w:val="28"/>
                <w:szCs w:val="28"/>
              </w:rPr>
            </w:pPr>
            <w:r>
              <w:rPr>
                <w:sz w:val="28"/>
                <w:szCs w:val="28"/>
              </w:rPr>
              <w:t>100</w:t>
            </w:r>
          </w:p>
        </w:tc>
      </w:tr>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pPr>
              <w:jc w:val="center"/>
              <w:outlineLvl w:val="0"/>
              <w:rPr>
                <w:sz w:val="28"/>
                <w:szCs w:val="28"/>
              </w:rPr>
            </w:pPr>
            <w:r>
              <w:rPr>
                <w:sz w:val="28"/>
                <w:szCs w:val="28"/>
              </w:rPr>
              <w:t>2.</w:t>
            </w:r>
          </w:p>
        </w:tc>
        <w:tc>
          <w:tcPr>
            <w:tcW w:w="8690"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pPr>
              <w:jc w:val="both"/>
              <w:outlineLvl w:val="0"/>
              <w:rPr>
                <w:sz w:val="28"/>
                <w:szCs w:val="28"/>
              </w:rPr>
            </w:pPr>
            <w:r>
              <w:rPr>
                <w:sz w:val="28"/>
                <w:szCs w:val="28"/>
              </w:rPr>
              <w:t>Атестація</w:t>
            </w:r>
          </w:p>
        </w:tc>
        <w:tc>
          <w:tcPr>
            <w:tcW w:w="1701"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pPr>
              <w:jc w:val="center"/>
              <w:outlineLvl w:val="0"/>
              <w:rPr>
                <w:sz w:val="28"/>
                <w:szCs w:val="28"/>
              </w:rPr>
            </w:pPr>
            <w:r>
              <w:rPr>
                <w:sz w:val="28"/>
                <w:szCs w:val="2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pPr>
              <w:jc w:val="center"/>
              <w:outlineLvl w:val="0"/>
              <w:rPr>
                <w:sz w:val="28"/>
                <w:szCs w:val="28"/>
              </w:rPr>
            </w:pPr>
            <w:r>
              <w:rPr>
                <w:sz w:val="28"/>
                <w:szCs w:val="28"/>
              </w:rPr>
              <w:t>2</w:t>
            </w:r>
          </w:p>
        </w:tc>
        <w:tc>
          <w:tcPr>
            <w:tcW w:w="1516"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pPr>
              <w:jc w:val="center"/>
              <w:outlineLvl w:val="0"/>
              <w:rPr>
                <w:sz w:val="28"/>
                <w:szCs w:val="28"/>
              </w:rPr>
            </w:pPr>
            <w:r>
              <w:rPr>
                <w:sz w:val="28"/>
                <w:szCs w:val="28"/>
              </w:rPr>
              <w:t>100</w:t>
            </w:r>
          </w:p>
        </w:tc>
      </w:tr>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001824">
            <w:pPr>
              <w:jc w:val="center"/>
              <w:outlineLvl w:val="0"/>
              <w:rPr>
                <w:sz w:val="28"/>
                <w:szCs w:val="28"/>
              </w:rPr>
            </w:pPr>
            <w:r>
              <w:rPr>
                <w:sz w:val="28"/>
                <w:szCs w:val="28"/>
              </w:rPr>
              <w:t>3.</w:t>
            </w:r>
          </w:p>
        </w:tc>
        <w:tc>
          <w:tcPr>
            <w:tcW w:w="8690"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001824">
            <w:pPr>
              <w:jc w:val="both"/>
              <w:outlineLvl w:val="0"/>
              <w:rPr>
                <w:sz w:val="28"/>
                <w:szCs w:val="28"/>
              </w:rPr>
            </w:pPr>
            <w:r>
              <w:rPr>
                <w:sz w:val="28"/>
                <w:szCs w:val="28"/>
              </w:rPr>
              <w:t>Самоосвіта</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001824">
            <w:pPr>
              <w:jc w:val="center"/>
              <w:outlineLvl w:val="0"/>
              <w:rPr>
                <w:sz w:val="28"/>
                <w:szCs w:val="28"/>
              </w:rPr>
            </w:pPr>
            <w:r>
              <w:rPr>
                <w:sz w:val="28"/>
                <w:szCs w:val="28"/>
              </w:rPr>
              <w:t>10</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001824">
            <w:pPr>
              <w:jc w:val="center"/>
              <w:outlineLvl w:val="0"/>
              <w:rPr>
                <w:sz w:val="28"/>
                <w:szCs w:val="28"/>
              </w:rPr>
            </w:pPr>
            <w:r>
              <w:rPr>
                <w:sz w:val="28"/>
                <w:szCs w:val="28"/>
              </w:rPr>
              <w:t>10</w:t>
            </w:r>
          </w:p>
        </w:tc>
        <w:tc>
          <w:tcPr>
            <w:tcW w:w="1516"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001824">
            <w:pPr>
              <w:jc w:val="center"/>
              <w:outlineLvl w:val="0"/>
              <w:rPr>
                <w:sz w:val="28"/>
                <w:szCs w:val="28"/>
              </w:rPr>
            </w:pPr>
            <w:r>
              <w:rPr>
                <w:sz w:val="28"/>
                <w:szCs w:val="28"/>
              </w:rPr>
              <w:t>100</w:t>
            </w:r>
          </w:p>
        </w:tc>
      </w:tr>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pPr>
              <w:jc w:val="center"/>
              <w:outlineLvl w:val="0"/>
              <w:rPr>
                <w:sz w:val="28"/>
                <w:szCs w:val="28"/>
              </w:rPr>
            </w:pPr>
            <w:r>
              <w:rPr>
                <w:sz w:val="28"/>
                <w:szCs w:val="28"/>
              </w:rPr>
              <w:t>4.</w:t>
            </w:r>
          </w:p>
        </w:tc>
        <w:tc>
          <w:tcPr>
            <w:tcW w:w="8690"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pPr>
              <w:jc w:val="both"/>
              <w:outlineLvl w:val="0"/>
              <w:rPr>
                <w:sz w:val="28"/>
                <w:szCs w:val="28"/>
              </w:rPr>
            </w:pPr>
            <w:r>
              <w:rPr>
                <w:sz w:val="28"/>
                <w:szCs w:val="28"/>
              </w:rPr>
              <w:t>Участь у підготовці та проведенні методичних заходів, конкурсів</w:t>
            </w:r>
          </w:p>
        </w:tc>
        <w:tc>
          <w:tcPr>
            <w:tcW w:w="1701"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pPr>
              <w:jc w:val="center"/>
              <w:outlineLvl w:val="0"/>
              <w:rPr>
                <w:sz w:val="28"/>
                <w:szCs w:val="28"/>
              </w:rPr>
            </w:pPr>
            <w:r>
              <w:rPr>
                <w:sz w:val="28"/>
                <w:szCs w:val="28"/>
              </w:rPr>
              <w:t>10</w:t>
            </w:r>
          </w:p>
        </w:tc>
        <w:tc>
          <w:tcPr>
            <w:tcW w:w="1701"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pPr>
              <w:jc w:val="center"/>
              <w:outlineLvl w:val="0"/>
              <w:rPr>
                <w:sz w:val="28"/>
                <w:szCs w:val="28"/>
              </w:rPr>
            </w:pPr>
            <w:r>
              <w:rPr>
                <w:sz w:val="28"/>
                <w:szCs w:val="28"/>
              </w:rPr>
              <w:t>10</w:t>
            </w:r>
          </w:p>
        </w:tc>
        <w:tc>
          <w:tcPr>
            <w:tcW w:w="1516"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pPr>
              <w:jc w:val="center"/>
              <w:outlineLvl w:val="0"/>
              <w:rPr>
                <w:sz w:val="28"/>
                <w:szCs w:val="28"/>
              </w:rPr>
            </w:pPr>
            <w:r>
              <w:rPr>
                <w:sz w:val="28"/>
                <w:szCs w:val="28"/>
              </w:rPr>
              <w:t>100</w:t>
            </w:r>
          </w:p>
        </w:tc>
      </w:tr>
    </w:tbl>
    <w:p w:rsidR="00001824" w:rsidRDefault="00001824" w:rsidP="00001824">
      <w:pPr>
        <w:jc w:val="both"/>
        <w:outlineLvl w:val="0"/>
        <w:rPr>
          <w:color w:val="FF0000"/>
          <w:sz w:val="28"/>
          <w:szCs w:val="28"/>
        </w:rPr>
      </w:pPr>
    </w:p>
    <w:p w:rsidR="00001824" w:rsidRDefault="00001824" w:rsidP="00001824">
      <w:pPr>
        <w:jc w:val="both"/>
        <w:outlineLvl w:val="0"/>
        <w:rPr>
          <w:sz w:val="28"/>
          <w:szCs w:val="28"/>
        </w:rPr>
      </w:pPr>
      <w:r>
        <w:rPr>
          <w:sz w:val="28"/>
          <w:szCs w:val="28"/>
        </w:rPr>
        <w:t>Цього навчального року  чергову атестацію пройшла:</w:t>
      </w:r>
    </w:p>
    <w:p w:rsidR="00001824" w:rsidRDefault="00001824" w:rsidP="00001824">
      <w:pPr>
        <w:jc w:val="both"/>
        <w:outlineLvl w:val="0"/>
        <w:rPr>
          <w:sz w:val="28"/>
          <w:szCs w:val="28"/>
        </w:rPr>
      </w:pPr>
      <w:r>
        <w:rPr>
          <w:sz w:val="28"/>
          <w:szCs w:val="28"/>
        </w:rPr>
        <w:t xml:space="preserve">- вихователь КЗДО </w:t>
      </w:r>
      <w:proofErr w:type="spellStart"/>
      <w:r>
        <w:rPr>
          <w:sz w:val="28"/>
          <w:szCs w:val="28"/>
        </w:rPr>
        <w:t>БондурівськаО.В.на</w:t>
      </w:r>
      <w:proofErr w:type="spellEnd"/>
      <w:r>
        <w:rPr>
          <w:sz w:val="28"/>
          <w:szCs w:val="28"/>
        </w:rPr>
        <w:t xml:space="preserve"> відповідність займаній посаді і підтвердження 11 тарифного  розряду.</w:t>
      </w:r>
    </w:p>
    <w:p w:rsidR="00001824" w:rsidRDefault="00001824" w:rsidP="00001824">
      <w:pPr>
        <w:jc w:val="both"/>
        <w:outlineLvl w:val="0"/>
        <w:rPr>
          <w:color w:val="FF0000"/>
          <w:sz w:val="28"/>
          <w:szCs w:val="28"/>
        </w:rPr>
      </w:pPr>
      <w:r>
        <w:rPr>
          <w:sz w:val="28"/>
          <w:szCs w:val="28"/>
        </w:rPr>
        <w:t>- вихователь КЗДО Ковальчук С.В. на відповідність займаній посаді і підтвердження кваліфікаційної категорії                   « спеціаліст І кваліфікаційної  категорії».</w:t>
      </w:r>
    </w:p>
    <w:p w:rsidR="00001824" w:rsidRDefault="00001824" w:rsidP="00001824">
      <w:pPr>
        <w:ind w:right="-23" w:firstLine="387"/>
        <w:jc w:val="both"/>
        <w:rPr>
          <w:bCs/>
          <w:sz w:val="28"/>
          <w:szCs w:val="28"/>
        </w:rPr>
      </w:pPr>
      <w:r>
        <w:rPr>
          <w:bCs/>
          <w:sz w:val="28"/>
          <w:szCs w:val="28"/>
        </w:rPr>
        <w:t xml:space="preserve">Згідно річного плану роботи  у 2022-2023 навчальному році в дошкільних групах проводилася чітка, систематична робота з метою формування у дошкільників знань, умінь та навичок відповідно до їх вікових особливостей та вимог  регіональної програми розвитку дитини дошкільного віку «Українське </w:t>
      </w:r>
      <w:proofErr w:type="spellStart"/>
      <w:r>
        <w:rPr>
          <w:bCs/>
          <w:sz w:val="28"/>
          <w:szCs w:val="28"/>
        </w:rPr>
        <w:t>дошкілля</w:t>
      </w:r>
      <w:proofErr w:type="spellEnd"/>
      <w:r>
        <w:rPr>
          <w:bCs/>
          <w:sz w:val="28"/>
          <w:szCs w:val="28"/>
        </w:rPr>
        <w:t>», Базового компоненту дошкільної освіти (нова редакція).</w:t>
      </w:r>
    </w:p>
    <w:p w:rsidR="00001824" w:rsidRDefault="00001824" w:rsidP="00001824">
      <w:pPr>
        <w:ind w:right="-23" w:firstLine="387"/>
        <w:jc w:val="both"/>
        <w:rPr>
          <w:bCs/>
          <w:sz w:val="28"/>
          <w:szCs w:val="28"/>
        </w:rPr>
      </w:pPr>
      <w:r>
        <w:rPr>
          <w:bCs/>
          <w:sz w:val="28"/>
          <w:szCs w:val="28"/>
        </w:rPr>
        <w:t xml:space="preserve">У навчально – виховному  процесі наставники використовували передовий педагогічний досвід великих педагогів: В.Сухомлинського,  М.Єфименка, Н.Гавриш та колег району; різні форми, методи і прийоми роботи, а також інноваційні технології.  </w:t>
      </w:r>
    </w:p>
    <w:p w:rsidR="00001824" w:rsidRDefault="00001824" w:rsidP="00001824">
      <w:pPr>
        <w:ind w:right="-23"/>
        <w:jc w:val="both"/>
        <w:rPr>
          <w:bCs/>
          <w:sz w:val="28"/>
          <w:szCs w:val="28"/>
        </w:rPr>
      </w:pPr>
      <w:r>
        <w:rPr>
          <w:bCs/>
          <w:sz w:val="28"/>
          <w:szCs w:val="28"/>
        </w:rPr>
        <w:t>Протягом навчального року проводилися наради, відкриті заняття, конкурси, тематичні перевірки в усіх вікових групах.</w:t>
      </w:r>
    </w:p>
    <w:p w:rsidR="00001824" w:rsidRDefault="00001824" w:rsidP="00001824">
      <w:pPr>
        <w:shd w:val="clear" w:color="auto" w:fill="FFFFFF"/>
        <w:spacing w:before="173"/>
        <w:ind w:left="341"/>
        <w:contextualSpacing/>
        <w:rPr>
          <w:sz w:val="28"/>
          <w:szCs w:val="28"/>
        </w:rPr>
      </w:pPr>
      <w:r>
        <w:rPr>
          <w:bCs/>
          <w:sz w:val="28"/>
          <w:szCs w:val="28"/>
        </w:rPr>
        <w:t>Враховуючи те, що одним із річних завдань за минулий навчальний рік було –</w:t>
      </w:r>
      <w:r>
        <w:rPr>
          <w:b/>
          <w:bCs/>
          <w:sz w:val="28"/>
          <w:szCs w:val="28"/>
        </w:rPr>
        <w:t xml:space="preserve">«Національно-патріотичне  виховання дошкільнят, як важлива складова освітнього  процесу  і її вплив на базові  налаштування  особистості: самооцінку і сприйняття  </w:t>
      </w:r>
      <w:proofErr w:type="spellStart"/>
      <w:r>
        <w:rPr>
          <w:b/>
          <w:bCs/>
          <w:sz w:val="28"/>
          <w:szCs w:val="28"/>
        </w:rPr>
        <w:t>себе».</w:t>
      </w:r>
      <w:r>
        <w:rPr>
          <w:sz w:val="28"/>
          <w:szCs w:val="28"/>
        </w:rPr>
        <w:t>Національно</w:t>
      </w:r>
      <w:proofErr w:type="spellEnd"/>
      <w:r>
        <w:rPr>
          <w:sz w:val="28"/>
          <w:szCs w:val="28"/>
        </w:rPr>
        <w:t xml:space="preserve"> – патріотичне  виховання набуває сьогодні особливого значення в період воєнного  стану, а тому виникла потреба у визначенні основних засад, цілей, напрямків, змісту, форм і методів  національно – патріотичного   виховання, які б цілеспрямовано забезпечу</w:t>
      </w:r>
      <w:r>
        <w:rPr>
          <w:sz w:val="28"/>
          <w:szCs w:val="28"/>
        </w:rPr>
        <w:softHyphen/>
        <w:t>вали процес розвитку пізнавальної  активності дітей, прагнення  якомога  глибше  пізнати  свій  народ, свої  національні  корені,  формування позитивного  ціннісного  ставлення    до  Батьківщини, українського  народу, держави,  нації, до  себе, своїх  рідних і  близьких, почуття  любові  до  Батьківщини. Саме життя ставить завдання - виховувати в ді</w:t>
      </w:r>
      <w:r>
        <w:rPr>
          <w:sz w:val="28"/>
          <w:szCs w:val="28"/>
        </w:rPr>
        <w:softHyphen/>
        <w:t>тей любов до Батьківщини, українського народу, національну самосвідомість, гуманістичну мораль. Важливу роль у цьому плані відіграють всі ланки систе</w:t>
      </w:r>
      <w:r>
        <w:rPr>
          <w:sz w:val="28"/>
          <w:szCs w:val="28"/>
        </w:rPr>
        <w:softHyphen/>
        <w:t>ми освіти загалом і дошкільна освіта зокрема. Саме дошкільний вік - най</w:t>
      </w:r>
      <w:r>
        <w:rPr>
          <w:sz w:val="28"/>
          <w:szCs w:val="28"/>
        </w:rPr>
        <w:softHyphen/>
        <w:t>більш сприятливий період для формування громадянських рис особистості.</w:t>
      </w:r>
    </w:p>
    <w:p w:rsidR="00001824" w:rsidRDefault="00001824" w:rsidP="00001824">
      <w:pPr>
        <w:ind w:left="-142" w:firstLine="284"/>
        <w:jc w:val="both"/>
        <w:rPr>
          <w:sz w:val="28"/>
          <w:szCs w:val="28"/>
        </w:rPr>
      </w:pPr>
      <w:r>
        <w:rPr>
          <w:sz w:val="28"/>
          <w:szCs w:val="28"/>
        </w:rPr>
        <w:t>Оскільки національно–патріотичне  виховання займає сьогодні головне значен</w:t>
      </w:r>
      <w:r>
        <w:rPr>
          <w:sz w:val="28"/>
          <w:szCs w:val="28"/>
        </w:rPr>
        <w:softHyphen/>
        <w:t>ня, то виникає гостра потреба у визначенні основних засад, цілей, нап</w:t>
      </w:r>
      <w:r>
        <w:rPr>
          <w:sz w:val="28"/>
          <w:szCs w:val="28"/>
        </w:rPr>
        <w:softHyphen/>
        <w:t>рямків, змісту, форм і методів громадянського виховання, які ефективно за</w:t>
      </w:r>
      <w:r>
        <w:rPr>
          <w:sz w:val="28"/>
          <w:szCs w:val="28"/>
        </w:rPr>
        <w:softHyphen/>
        <w:t xml:space="preserve">безпечували б процес </w:t>
      </w:r>
      <w:r>
        <w:rPr>
          <w:sz w:val="28"/>
          <w:szCs w:val="28"/>
        </w:rPr>
        <w:lastRenderedPageBreak/>
        <w:t>розвитку і формування громадянина, тобто, особис</w:t>
      </w:r>
      <w:r>
        <w:rPr>
          <w:sz w:val="28"/>
          <w:szCs w:val="28"/>
        </w:rPr>
        <w:softHyphen/>
        <w:t>тості, в якій органічно поєднуються високі моральні чесноти, громадян</w:t>
      </w:r>
      <w:r>
        <w:rPr>
          <w:sz w:val="28"/>
          <w:szCs w:val="28"/>
        </w:rPr>
        <w:softHyphen/>
        <w:t xml:space="preserve">ська зрілість, патріотизм, професійна компетентність, </w:t>
      </w:r>
      <w:proofErr w:type="spellStart"/>
      <w:r>
        <w:rPr>
          <w:sz w:val="28"/>
          <w:szCs w:val="28"/>
        </w:rPr>
        <w:t>самоактивність</w:t>
      </w:r>
      <w:proofErr w:type="spellEnd"/>
      <w:r>
        <w:rPr>
          <w:sz w:val="28"/>
          <w:szCs w:val="28"/>
        </w:rPr>
        <w:t>, творчі начала, потреба у самовдосконаленні, почуття обов’язку й відпові</w:t>
      </w:r>
      <w:r>
        <w:rPr>
          <w:sz w:val="28"/>
          <w:szCs w:val="28"/>
        </w:rPr>
        <w:softHyphen/>
        <w:t>дальності перед суспільством і Батьківщиною.</w:t>
      </w:r>
    </w:p>
    <w:p w:rsidR="00001824" w:rsidRDefault="00001824" w:rsidP="00001824">
      <w:pPr>
        <w:ind w:left="-142" w:firstLine="284"/>
        <w:jc w:val="both"/>
        <w:rPr>
          <w:sz w:val="28"/>
          <w:szCs w:val="28"/>
        </w:rPr>
      </w:pPr>
      <w:r>
        <w:rPr>
          <w:sz w:val="28"/>
          <w:szCs w:val="28"/>
        </w:rPr>
        <w:t>.</w:t>
      </w:r>
    </w:p>
    <w:p w:rsidR="00001824" w:rsidRDefault="00001824" w:rsidP="00001824">
      <w:pPr>
        <w:shd w:val="clear" w:color="auto" w:fill="FFFFFF"/>
        <w:spacing w:after="100" w:afterAutospacing="1"/>
        <w:jc w:val="both"/>
        <w:rPr>
          <w:sz w:val="28"/>
          <w:szCs w:val="28"/>
        </w:rPr>
      </w:pPr>
      <w:r>
        <w:rPr>
          <w:bCs/>
          <w:sz w:val="28"/>
          <w:szCs w:val="28"/>
        </w:rPr>
        <w:t xml:space="preserve">Друга і не менш важлива проблема, над якою працював педагогічний колектив, це– </w:t>
      </w:r>
      <w:r>
        <w:rPr>
          <w:b/>
          <w:bCs/>
          <w:sz w:val="28"/>
          <w:szCs w:val="28"/>
        </w:rPr>
        <w:t>«Створення  й підтримка сучасного освітнього простору, сприятливого  для гармонійного розвитку особистості  дошкільника, згідно Положення про внутрішню систему забезпечення якості освіти»</w:t>
      </w:r>
      <w:r>
        <w:rPr>
          <w:b/>
          <w:bCs/>
          <w:sz w:val="28"/>
          <w:szCs w:val="28"/>
          <w:lang w:val="ru-RU"/>
        </w:rPr>
        <w:t>.</w:t>
      </w:r>
      <w:r>
        <w:br/>
      </w:r>
      <w:r>
        <w:rPr>
          <w:sz w:val="28"/>
          <w:szCs w:val="28"/>
        </w:rPr>
        <w:t>Освітнє  середовище  є комплексом психолого-педагогічних, матеріально- технічних, санітарно- гігієнічних , естетичних умов, організації   життя  дітей в  дошкільному  закладі  у  сукупність  духовно матеріальних  форм, методів, прийомів і засобів  навчання і виховання. Основу змісту розвивального предметного середовища ЗДО складають засоби навчання та обладнання, рекомендовані нормативними документами МОН. Насамперед   Примірний  перелік  ігрового та навчально-дидактичного обладнання для закладу дошкільної освіти, який затверджений наказом МОН від 19.12.2017 № 1633, щорічними Переліками навчальної літератури, рекомендованої МОН для закладів дошкільної освіти. Проте ці документи не регламентують кількість та асортимент засобів навчання та обладнання. Їх можна варіювати для  </w:t>
      </w:r>
      <w:r>
        <w:rPr>
          <w:bCs/>
          <w:sz w:val="28"/>
          <w:szCs w:val="28"/>
        </w:rPr>
        <w:t>залежно від</w:t>
      </w:r>
      <w:r>
        <w:rPr>
          <w:sz w:val="28"/>
          <w:szCs w:val="28"/>
        </w:rPr>
        <w:t>:</w:t>
      </w:r>
    </w:p>
    <w:p w:rsidR="00001824" w:rsidRDefault="00001824" w:rsidP="00001824">
      <w:pPr>
        <w:numPr>
          <w:ilvl w:val="0"/>
          <w:numId w:val="6"/>
        </w:numPr>
        <w:shd w:val="clear" w:color="auto" w:fill="FFFFFF"/>
        <w:spacing w:before="100" w:beforeAutospacing="1" w:after="100" w:afterAutospacing="1"/>
        <w:ind w:left="255"/>
        <w:jc w:val="both"/>
        <w:rPr>
          <w:sz w:val="28"/>
          <w:szCs w:val="28"/>
        </w:rPr>
      </w:pPr>
      <w:r>
        <w:rPr>
          <w:sz w:val="28"/>
          <w:szCs w:val="28"/>
        </w:rPr>
        <w:t>типу;</w:t>
      </w:r>
    </w:p>
    <w:p w:rsidR="00001824" w:rsidRDefault="00001824" w:rsidP="00001824">
      <w:pPr>
        <w:numPr>
          <w:ilvl w:val="0"/>
          <w:numId w:val="6"/>
        </w:numPr>
        <w:shd w:val="clear" w:color="auto" w:fill="FFFFFF"/>
        <w:spacing w:before="100" w:beforeAutospacing="1" w:after="100" w:afterAutospacing="1"/>
        <w:ind w:left="255"/>
        <w:jc w:val="both"/>
        <w:rPr>
          <w:sz w:val="28"/>
          <w:szCs w:val="28"/>
        </w:rPr>
      </w:pPr>
      <w:proofErr w:type="spellStart"/>
      <w:r>
        <w:rPr>
          <w:sz w:val="28"/>
          <w:szCs w:val="28"/>
        </w:rPr>
        <w:t>профільності</w:t>
      </w:r>
      <w:proofErr w:type="spellEnd"/>
      <w:r>
        <w:rPr>
          <w:sz w:val="28"/>
          <w:szCs w:val="28"/>
        </w:rPr>
        <w:t>;</w:t>
      </w:r>
    </w:p>
    <w:p w:rsidR="00001824" w:rsidRDefault="00001824" w:rsidP="00001824">
      <w:pPr>
        <w:numPr>
          <w:ilvl w:val="0"/>
          <w:numId w:val="6"/>
        </w:numPr>
        <w:shd w:val="clear" w:color="auto" w:fill="FFFFFF"/>
        <w:spacing w:before="100" w:beforeAutospacing="1" w:after="100" w:afterAutospacing="1"/>
        <w:ind w:left="255"/>
        <w:jc w:val="both"/>
        <w:rPr>
          <w:sz w:val="28"/>
          <w:szCs w:val="28"/>
        </w:rPr>
      </w:pPr>
      <w:r>
        <w:rPr>
          <w:sz w:val="28"/>
          <w:szCs w:val="28"/>
        </w:rPr>
        <w:t>кількості дітей;</w:t>
      </w:r>
    </w:p>
    <w:p w:rsidR="00001824" w:rsidRDefault="00001824" w:rsidP="00001824">
      <w:pPr>
        <w:numPr>
          <w:ilvl w:val="0"/>
          <w:numId w:val="6"/>
        </w:numPr>
        <w:shd w:val="clear" w:color="auto" w:fill="FFFFFF"/>
        <w:spacing w:before="100" w:beforeAutospacing="1" w:after="100" w:afterAutospacing="1"/>
        <w:ind w:left="255"/>
        <w:jc w:val="both"/>
        <w:rPr>
          <w:sz w:val="28"/>
          <w:szCs w:val="28"/>
        </w:rPr>
      </w:pPr>
      <w:r>
        <w:rPr>
          <w:sz w:val="28"/>
          <w:szCs w:val="28"/>
        </w:rPr>
        <w:t>приміщень і ділянок території, їхніх площ;</w:t>
      </w:r>
    </w:p>
    <w:p w:rsidR="00001824" w:rsidRDefault="00001824" w:rsidP="00001824">
      <w:pPr>
        <w:numPr>
          <w:ilvl w:val="0"/>
          <w:numId w:val="6"/>
        </w:numPr>
        <w:shd w:val="clear" w:color="auto" w:fill="FFFFFF"/>
        <w:spacing w:before="100" w:beforeAutospacing="1" w:after="100" w:afterAutospacing="1"/>
        <w:ind w:left="255"/>
        <w:jc w:val="both"/>
        <w:rPr>
          <w:sz w:val="28"/>
          <w:szCs w:val="28"/>
        </w:rPr>
      </w:pPr>
      <w:r>
        <w:rPr>
          <w:sz w:val="28"/>
          <w:szCs w:val="28"/>
        </w:rPr>
        <w:t>доступних джерел фінансування;</w:t>
      </w:r>
    </w:p>
    <w:p w:rsidR="00001824" w:rsidRDefault="00001824" w:rsidP="00001824">
      <w:pPr>
        <w:numPr>
          <w:ilvl w:val="0"/>
          <w:numId w:val="6"/>
        </w:numPr>
        <w:shd w:val="clear" w:color="auto" w:fill="FFFFFF"/>
        <w:spacing w:before="100" w:beforeAutospacing="1" w:after="100" w:afterAutospacing="1"/>
        <w:ind w:left="255"/>
        <w:jc w:val="both"/>
        <w:rPr>
          <w:sz w:val="28"/>
          <w:szCs w:val="28"/>
        </w:rPr>
      </w:pPr>
      <w:r>
        <w:rPr>
          <w:sz w:val="28"/>
          <w:szCs w:val="28"/>
        </w:rPr>
        <w:t>динамічного осучаснення асортименту;</w:t>
      </w:r>
    </w:p>
    <w:p w:rsidR="00001824" w:rsidRDefault="00001824" w:rsidP="00001824">
      <w:pPr>
        <w:numPr>
          <w:ilvl w:val="0"/>
          <w:numId w:val="6"/>
        </w:numPr>
        <w:shd w:val="clear" w:color="auto" w:fill="FFFFFF"/>
        <w:spacing w:before="100" w:beforeAutospacing="1" w:after="100" w:afterAutospacing="1"/>
        <w:ind w:left="255"/>
        <w:jc w:val="both"/>
        <w:rPr>
          <w:sz w:val="28"/>
          <w:szCs w:val="28"/>
        </w:rPr>
      </w:pPr>
      <w:r>
        <w:rPr>
          <w:sz w:val="28"/>
          <w:szCs w:val="28"/>
        </w:rPr>
        <w:t>творчого потенціалу колективу;</w:t>
      </w:r>
    </w:p>
    <w:p w:rsidR="00001824" w:rsidRDefault="00001824" w:rsidP="00001824">
      <w:pPr>
        <w:numPr>
          <w:ilvl w:val="0"/>
          <w:numId w:val="6"/>
        </w:numPr>
        <w:shd w:val="clear" w:color="auto" w:fill="FFFFFF"/>
        <w:spacing w:before="100" w:beforeAutospacing="1" w:after="100" w:afterAutospacing="1"/>
        <w:ind w:left="255"/>
        <w:jc w:val="both"/>
        <w:rPr>
          <w:sz w:val="28"/>
          <w:szCs w:val="28"/>
        </w:rPr>
      </w:pPr>
      <w:r>
        <w:rPr>
          <w:sz w:val="28"/>
          <w:szCs w:val="28"/>
        </w:rPr>
        <w:t>підтримки з боку батьківської громадськості тощо.</w:t>
      </w:r>
    </w:p>
    <w:p w:rsidR="00001824" w:rsidRDefault="00001824" w:rsidP="00001824">
      <w:pPr>
        <w:shd w:val="clear" w:color="auto" w:fill="FFFFFF"/>
        <w:spacing w:after="240" w:line="420" w:lineRule="atLeast"/>
        <w:rPr>
          <w:rFonts w:ascii="Georgia" w:hAnsi="Georgia"/>
          <w:color w:val="000000"/>
          <w:sz w:val="27"/>
          <w:szCs w:val="27"/>
        </w:rPr>
      </w:pPr>
      <w:r>
        <w:rPr>
          <w:sz w:val="28"/>
          <w:szCs w:val="28"/>
        </w:rPr>
        <w:t xml:space="preserve">Грамотно систематизоване   розвивальне предметне середовище, чітке його  призначення, наповнення і  розміщення дає   змогу педагогу ефективно застосовувати різні види обладнання й навчальні засоби у просторі дошкільного </w:t>
      </w:r>
      <w:proofErr w:type="spellStart"/>
      <w:r>
        <w:rPr>
          <w:sz w:val="28"/>
          <w:szCs w:val="28"/>
        </w:rPr>
        <w:t>закладу.</w:t>
      </w:r>
      <w:r>
        <w:rPr>
          <w:rFonts w:ascii="Georgia" w:hAnsi="Georgia"/>
          <w:color w:val="000000"/>
          <w:sz w:val="27"/>
          <w:szCs w:val="27"/>
        </w:rPr>
        <w:t>Щоб</w:t>
      </w:r>
      <w:proofErr w:type="spellEnd"/>
      <w:r>
        <w:rPr>
          <w:rFonts w:ascii="Georgia" w:hAnsi="Georgia"/>
          <w:color w:val="000000"/>
          <w:sz w:val="27"/>
          <w:szCs w:val="27"/>
        </w:rPr>
        <w:t xml:space="preserve"> створити сучасне інноваційне освітнє середовище, потрібно продумати та забезпечити оптимальні умови для розвитку </w:t>
      </w:r>
      <w:r>
        <w:rPr>
          <w:rFonts w:ascii="Georgia" w:hAnsi="Georgia"/>
          <w:color w:val="000000"/>
          <w:sz w:val="27"/>
          <w:szCs w:val="27"/>
        </w:rPr>
        <w:lastRenderedPageBreak/>
        <w:t>й саморозвитку дитини. Під час цих процесів, спостерігаючи та досліджуючи активність вихованців у цьому освітньому середовищі, педагоги набувають компетентності щодо його створення.</w:t>
      </w:r>
    </w:p>
    <w:p w:rsidR="00001824" w:rsidRDefault="00001824" w:rsidP="00001824">
      <w:pPr>
        <w:jc w:val="both"/>
        <w:outlineLvl w:val="0"/>
        <w:rPr>
          <w:sz w:val="28"/>
          <w:szCs w:val="28"/>
          <w:lang w:val="ru-RU"/>
        </w:rPr>
      </w:pPr>
    </w:p>
    <w:p w:rsidR="00001824" w:rsidRDefault="00001824" w:rsidP="00001824">
      <w:pPr>
        <w:pStyle w:val="a3"/>
        <w:shd w:val="clear" w:color="auto" w:fill="FFFFFF"/>
        <w:spacing w:before="0" w:beforeAutospacing="0" w:after="210" w:afterAutospacing="0"/>
        <w:rPr>
          <w:color w:val="000000"/>
          <w:sz w:val="28"/>
          <w:szCs w:val="28"/>
        </w:rPr>
      </w:pPr>
      <w:r>
        <w:rPr>
          <w:bCs/>
          <w:sz w:val="28"/>
          <w:szCs w:val="28"/>
        </w:rPr>
        <w:t>Третє завдання, над яким працював колектив, це –</w:t>
      </w:r>
      <w:r>
        <w:rPr>
          <w:b/>
          <w:bCs/>
          <w:sz w:val="28"/>
          <w:szCs w:val="28"/>
        </w:rPr>
        <w:t xml:space="preserve">«Використання інформаційно-комп'ютерних технологій в умовах модернізації дошкільної </w:t>
      </w:r>
      <w:proofErr w:type="spellStart"/>
      <w:r>
        <w:rPr>
          <w:b/>
          <w:bCs/>
          <w:sz w:val="28"/>
          <w:szCs w:val="28"/>
        </w:rPr>
        <w:t>освіти.»</w:t>
      </w:r>
      <w:r>
        <w:rPr>
          <w:bCs/>
          <w:sz w:val="28"/>
          <w:szCs w:val="28"/>
        </w:rPr>
        <w:t>»</w:t>
      </w:r>
      <w:r>
        <w:rPr>
          <w:sz w:val="28"/>
          <w:szCs w:val="28"/>
          <w:shd w:val="clear" w:color="auto" w:fill="FFFFFF"/>
        </w:rPr>
        <w:t>ефективність</w:t>
      </w:r>
      <w:proofErr w:type="spellEnd"/>
      <w:r>
        <w:rPr>
          <w:sz w:val="28"/>
          <w:szCs w:val="28"/>
          <w:shd w:val="clear" w:color="auto" w:fill="FFFFFF"/>
        </w:rPr>
        <w:t xml:space="preserve"> застосування нових інформаційних технологій на  заняттях  обумовлена наступними факторами:  різноманітність форм представлення інформації;  висока ступінь наочності; можливість моделювання за допомогою комп’ютера різноманітних об’єктів і процесів; звільнення від рутинної роботи, що відвертає увагу від засвоєння основного змісту; можливість організації колективної та індивідуальної дослідницької роботи; можливість диференціювати роботу дітей у залежності від рівня підготовки, пізнавальних інтересів  використовуючи сучасні інформаційні технології;  можливості комп’ютера дозволяють  дошкільнику  активно приймати участь у процесі </w:t>
      </w:r>
      <w:proofErr w:type="spellStart"/>
      <w:r>
        <w:rPr>
          <w:sz w:val="28"/>
          <w:szCs w:val="28"/>
          <w:shd w:val="clear" w:color="auto" w:fill="FFFFFF"/>
        </w:rPr>
        <w:t>пізнання.Діти</w:t>
      </w:r>
      <w:proofErr w:type="spellEnd"/>
      <w:r>
        <w:rPr>
          <w:sz w:val="28"/>
          <w:szCs w:val="28"/>
          <w:shd w:val="clear" w:color="auto" w:fill="FFFFFF"/>
        </w:rPr>
        <w:t xml:space="preserve"> з самого раннього віку мають доступ до різних інформаційних засобів та швидко навчаються ними </w:t>
      </w:r>
      <w:proofErr w:type="spellStart"/>
      <w:r>
        <w:rPr>
          <w:sz w:val="28"/>
          <w:szCs w:val="28"/>
          <w:shd w:val="clear" w:color="auto" w:fill="FFFFFF"/>
        </w:rPr>
        <w:t>користуватися.</w:t>
      </w:r>
      <w:r>
        <w:rPr>
          <w:color w:val="000000"/>
          <w:sz w:val="28"/>
          <w:szCs w:val="28"/>
        </w:rPr>
        <w:t>Будь</w:t>
      </w:r>
      <w:proofErr w:type="spellEnd"/>
      <w:r>
        <w:rPr>
          <w:color w:val="000000"/>
          <w:sz w:val="28"/>
          <w:szCs w:val="28"/>
        </w:rPr>
        <w:t xml:space="preserve">-яка педагогічна технологія - це інформаційна технологія, оскільки основу технологічного процесу навчання складає отримання і перетворення </w:t>
      </w:r>
      <w:proofErr w:type="spellStart"/>
      <w:r>
        <w:rPr>
          <w:color w:val="000000"/>
          <w:sz w:val="28"/>
          <w:szCs w:val="28"/>
        </w:rPr>
        <w:t>інформації.Для</w:t>
      </w:r>
      <w:proofErr w:type="spellEnd"/>
      <w:r>
        <w:rPr>
          <w:color w:val="000000"/>
          <w:sz w:val="28"/>
          <w:szCs w:val="28"/>
        </w:rPr>
        <w:t xml:space="preserve"> технологій навчання, що використовують комп'ютер, є комп'ютерна технологія. Комп'ютерні (нові інформаційні) технології навчання – допомагають  у підготовці ,  передачі інформації  і  є засобом  здійснення  навчання  в закладі дошкільної  освіти. При підготовці до заняття  з використанням ІКТ вихователь  проводить інтегровані  заняття, де  поєднує  матеріал  і  дотримується основних  дидактичних  принципів: систематичності та послідовності, доступності, диференційованого підходу, науковості та ін.  Комп'ютер  допомагає  дошкільнятам  у  засвоєнні  навчального  матеріалу і  лише  доповнює   </w:t>
      </w:r>
      <w:proofErr w:type="spellStart"/>
      <w:r>
        <w:rPr>
          <w:color w:val="000000"/>
          <w:sz w:val="28"/>
          <w:szCs w:val="28"/>
        </w:rPr>
        <w:t>його.Комп'ютер</w:t>
      </w:r>
      <w:proofErr w:type="spellEnd"/>
      <w:r>
        <w:rPr>
          <w:color w:val="000000"/>
          <w:sz w:val="28"/>
          <w:szCs w:val="28"/>
        </w:rPr>
        <w:t xml:space="preserve"> може використовуватися на всіх етапах: як при підготовці  до заняття , так і в процесі навчання: При поясненні (введення) нового матеріалу, повторенні і закріпленні. </w:t>
      </w:r>
    </w:p>
    <w:p w:rsidR="00001824" w:rsidRDefault="00001824" w:rsidP="00001824">
      <w:pPr>
        <w:tabs>
          <w:tab w:val="left" w:pos="2160"/>
        </w:tabs>
        <w:jc w:val="both"/>
        <w:rPr>
          <w:b/>
          <w:sz w:val="28"/>
          <w:szCs w:val="28"/>
        </w:rPr>
      </w:pPr>
      <w:r>
        <w:rPr>
          <w:color w:val="000000"/>
          <w:sz w:val="28"/>
          <w:szCs w:val="28"/>
        </w:rPr>
        <w:t> </w:t>
      </w:r>
      <w:r>
        <w:rPr>
          <w:sz w:val="28"/>
          <w:szCs w:val="28"/>
        </w:rPr>
        <w:t xml:space="preserve">Методична робота з педагогічними кадрами у 2022-2023 навчальному році була спрямована на підвищення професійного рівня педагогів. </w:t>
      </w:r>
      <w:r>
        <w:rPr>
          <w:color w:val="000000"/>
          <w:sz w:val="28"/>
          <w:szCs w:val="28"/>
        </w:rPr>
        <w:t>За підсумками атестації 2022р., згідно Положення про атестацію педагогічних працівників  на  базі  Сокальської  ЗШ І – ІІІ ст. №4   атестувалися два педагоги:</w:t>
      </w:r>
    </w:p>
    <w:p w:rsidR="00001824" w:rsidRDefault="00001824" w:rsidP="00001824">
      <w:pPr>
        <w:numPr>
          <w:ilvl w:val="0"/>
          <w:numId w:val="7"/>
        </w:numPr>
        <w:shd w:val="clear" w:color="auto" w:fill="FFFFFF" w:themeFill="background1"/>
        <w:spacing w:before="100" w:beforeAutospacing="1" w:after="100" w:afterAutospacing="1"/>
        <w:rPr>
          <w:color w:val="000000"/>
          <w:sz w:val="28"/>
          <w:szCs w:val="28"/>
        </w:rPr>
      </w:pPr>
      <w:proofErr w:type="spellStart"/>
      <w:r>
        <w:rPr>
          <w:color w:val="000000"/>
          <w:sz w:val="28"/>
          <w:szCs w:val="28"/>
        </w:rPr>
        <w:t>Бондурівська</w:t>
      </w:r>
      <w:proofErr w:type="spellEnd"/>
      <w:r>
        <w:rPr>
          <w:color w:val="000000"/>
          <w:sz w:val="28"/>
          <w:szCs w:val="28"/>
        </w:rPr>
        <w:t xml:space="preserve"> О.В.-  </w:t>
      </w:r>
      <w:proofErr w:type="spellStart"/>
      <w:r>
        <w:rPr>
          <w:color w:val="000000"/>
          <w:sz w:val="28"/>
          <w:szCs w:val="28"/>
        </w:rPr>
        <w:t>вихователь.Відповідає</w:t>
      </w:r>
      <w:proofErr w:type="spellEnd"/>
      <w:r>
        <w:rPr>
          <w:color w:val="000000"/>
          <w:sz w:val="28"/>
          <w:szCs w:val="28"/>
        </w:rPr>
        <w:t xml:space="preserve"> займаній  посаді і підтверджено 11 тарифний розряд.</w:t>
      </w:r>
    </w:p>
    <w:p w:rsidR="00001824" w:rsidRDefault="00001824" w:rsidP="00001824">
      <w:pPr>
        <w:numPr>
          <w:ilvl w:val="0"/>
          <w:numId w:val="7"/>
        </w:numPr>
        <w:shd w:val="clear" w:color="auto" w:fill="FFFFFF" w:themeFill="background1"/>
        <w:spacing w:before="100" w:beforeAutospacing="1" w:after="100" w:afterAutospacing="1"/>
        <w:rPr>
          <w:color w:val="000000"/>
          <w:sz w:val="28"/>
          <w:szCs w:val="28"/>
        </w:rPr>
      </w:pPr>
      <w:r>
        <w:rPr>
          <w:color w:val="000000"/>
          <w:sz w:val="28"/>
          <w:szCs w:val="28"/>
        </w:rPr>
        <w:t>Ковальчук С.В. – вихователь. Відповідає займаній  посаді і підтверджено кваліфікаційну категорію «спеціаліст першої категорії».</w:t>
      </w:r>
    </w:p>
    <w:p w:rsidR="00001824" w:rsidRDefault="00001824" w:rsidP="00001824">
      <w:pPr>
        <w:shd w:val="clear" w:color="auto" w:fill="FFFFFF" w:themeFill="background1"/>
        <w:rPr>
          <w:color w:val="000000"/>
          <w:sz w:val="28"/>
          <w:szCs w:val="28"/>
        </w:rPr>
      </w:pPr>
      <w:r>
        <w:rPr>
          <w:color w:val="000000"/>
          <w:sz w:val="28"/>
          <w:szCs w:val="28"/>
        </w:rPr>
        <w:lastRenderedPageBreak/>
        <w:t xml:space="preserve">       Відповідно до річного плану роботи КЗДО </w:t>
      </w:r>
      <w:proofErr w:type="spellStart"/>
      <w:r>
        <w:rPr>
          <w:color w:val="000000"/>
          <w:sz w:val="28"/>
          <w:szCs w:val="28"/>
        </w:rPr>
        <w:t>смт.Жвирка</w:t>
      </w:r>
      <w:proofErr w:type="spellEnd"/>
      <w:r>
        <w:rPr>
          <w:color w:val="000000"/>
          <w:sz w:val="28"/>
          <w:szCs w:val="28"/>
        </w:rPr>
        <w:t>, педагогами, які атестувалися,  були проведені відкриті заняття – колективні перегляди:</w:t>
      </w:r>
    </w:p>
    <w:p w:rsidR="00001824" w:rsidRDefault="00001824" w:rsidP="00001824">
      <w:pPr>
        <w:numPr>
          <w:ilvl w:val="0"/>
          <w:numId w:val="8"/>
        </w:numPr>
        <w:shd w:val="clear" w:color="auto" w:fill="FFFFFF" w:themeFill="background1"/>
        <w:spacing w:before="100" w:beforeAutospacing="1" w:after="100" w:afterAutospacing="1"/>
        <w:rPr>
          <w:color w:val="000000"/>
          <w:sz w:val="28"/>
          <w:szCs w:val="28"/>
        </w:rPr>
      </w:pPr>
      <w:r>
        <w:rPr>
          <w:color w:val="000000"/>
          <w:sz w:val="28"/>
          <w:szCs w:val="28"/>
        </w:rPr>
        <w:t>«Україна – моя Батьківщина» - Ковальчук С.В.</w:t>
      </w:r>
    </w:p>
    <w:p w:rsidR="00001824" w:rsidRDefault="00001824" w:rsidP="00001824">
      <w:pPr>
        <w:numPr>
          <w:ilvl w:val="0"/>
          <w:numId w:val="8"/>
        </w:numPr>
        <w:shd w:val="clear" w:color="auto" w:fill="FFFFFF" w:themeFill="background1"/>
        <w:spacing w:before="100" w:beforeAutospacing="1" w:after="100" w:afterAutospacing="1"/>
        <w:rPr>
          <w:color w:val="000000"/>
          <w:sz w:val="28"/>
          <w:szCs w:val="28"/>
        </w:rPr>
      </w:pPr>
      <w:r>
        <w:rPr>
          <w:color w:val="000000"/>
          <w:sz w:val="28"/>
          <w:szCs w:val="28"/>
        </w:rPr>
        <w:t xml:space="preserve">«В гості до </w:t>
      </w:r>
      <w:proofErr w:type="spellStart"/>
      <w:r>
        <w:rPr>
          <w:color w:val="000000"/>
          <w:sz w:val="28"/>
          <w:szCs w:val="28"/>
        </w:rPr>
        <w:t>Комп′юші</w:t>
      </w:r>
      <w:proofErr w:type="spellEnd"/>
      <w:r>
        <w:rPr>
          <w:color w:val="000000"/>
          <w:sz w:val="28"/>
          <w:szCs w:val="28"/>
        </w:rPr>
        <w:t xml:space="preserve">» - </w:t>
      </w:r>
      <w:proofErr w:type="spellStart"/>
      <w:r>
        <w:rPr>
          <w:color w:val="000000"/>
          <w:sz w:val="28"/>
          <w:szCs w:val="28"/>
        </w:rPr>
        <w:t>Бондурівська</w:t>
      </w:r>
      <w:proofErr w:type="spellEnd"/>
      <w:r>
        <w:rPr>
          <w:color w:val="000000"/>
          <w:sz w:val="28"/>
          <w:szCs w:val="28"/>
        </w:rPr>
        <w:t xml:space="preserve"> О.В.</w:t>
      </w:r>
    </w:p>
    <w:p w:rsidR="00001824" w:rsidRDefault="00001824" w:rsidP="00001824">
      <w:pPr>
        <w:shd w:val="clear" w:color="auto" w:fill="FFFFFF" w:themeFill="background1"/>
        <w:rPr>
          <w:color w:val="000000"/>
          <w:sz w:val="28"/>
          <w:szCs w:val="28"/>
        </w:rPr>
      </w:pPr>
      <w:r>
        <w:rPr>
          <w:color w:val="000000"/>
          <w:sz w:val="28"/>
          <w:szCs w:val="28"/>
        </w:rPr>
        <w:t> Під час колективних переглядів  інтегрованих  занять вихователі мали можливість обмінятися досвідом роботи, передати педагогічний досвід.  </w:t>
      </w:r>
    </w:p>
    <w:p w:rsidR="00001824" w:rsidRDefault="00001824" w:rsidP="00001824">
      <w:pPr>
        <w:shd w:val="clear" w:color="auto" w:fill="FFFFFF" w:themeFill="background1"/>
        <w:spacing w:before="225"/>
        <w:rPr>
          <w:color w:val="000000"/>
          <w:sz w:val="28"/>
          <w:szCs w:val="28"/>
        </w:rPr>
      </w:pPr>
      <w:r>
        <w:rPr>
          <w:color w:val="000000"/>
          <w:sz w:val="28"/>
          <w:szCs w:val="28"/>
        </w:rPr>
        <w:t>До атестації вихователі пройшли підвищення кваліфікації: 120 годин . Постійно проводиться аналіз кваліфікаційного рівня педагогів. Педагоги один  раз у п’ять років обов’язково проходять чергову атестацію, при бажанні – проходять позачергову атестацію,  відповід</w:t>
      </w:r>
      <w:r>
        <w:rPr>
          <w:color w:val="000000"/>
          <w:sz w:val="28"/>
          <w:szCs w:val="28"/>
        </w:rPr>
        <w:softHyphen/>
        <w:t>но до чинного Положення про атестацію педагогічних працівни</w:t>
      </w:r>
      <w:r>
        <w:rPr>
          <w:color w:val="000000"/>
          <w:sz w:val="28"/>
          <w:szCs w:val="28"/>
        </w:rPr>
        <w:softHyphen/>
        <w:t xml:space="preserve">ків. Адміністрація КЗДО </w:t>
      </w:r>
      <w:proofErr w:type="spellStart"/>
      <w:r>
        <w:rPr>
          <w:color w:val="000000"/>
          <w:sz w:val="28"/>
          <w:szCs w:val="28"/>
        </w:rPr>
        <w:t>смт.Жвирка</w:t>
      </w:r>
      <w:proofErr w:type="spellEnd"/>
      <w:r>
        <w:rPr>
          <w:color w:val="000000"/>
          <w:sz w:val="28"/>
          <w:szCs w:val="28"/>
        </w:rPr>
        <w:t xml:space="preserve">  постійно веде контроль за проходженням підвищення кваліфікації та атестацією педагогічних працівників, згідно відповідних положень  та клопотань педпрацівників – педагогічна рада затверджує сертифікати про підвищення кваліфікації педагогів, які вони отримали шляхом перегляду, здавання тестів на освітніх платформах «</w:t>
      </w:r>
      <w:proofErr w:type="spellStart"/>
      <w:r>
        <w:rPr>
          <w:color w:val="000000"/>
          <w:sz w:val="28"/>
          <w:szCs w:val="28"/>
        </w:rPr>
        <w:t>Всеосвіта</w:t>
      </w:r>
      <w:proofErr w:type="spellEnd"/>
      <w:r>
        <w:rPr>
          <w:color w:val="000000"/>
          <w:sz w:val="28"/>
          <w:szCs w:val="28"/>
        </w:rPr>
        <w:t xml:space="preserve">», «Освіта України», ТЦ «СУТО» тощо. З метою вдосконалення професійної підготовки шляхом поглиблення, розширення й оновлення професійних </w:t>
      </w:r>
      <w:proofErr w:type="spellStart"/>
      <w:r>
        <w:rPr>
          <w:color w:val="000000"/>
          <w:sz w:val="28"/>
          <w:szCs w:val="28"/>
        </w:rPr>
        <w:t>компетентностей</w:t>
      </w:r>
      <w:proofErr w:type="spellEnd"/>
      <w:r>
        <w:rPr>
          <w:color w:val="000000"/>
          <w:sz w:val="28"/>
          <w:szCs w:val="28"/>
        </w:rPr>
        <w:t xml:space="preserve"> організовується підвищення кваліфікації педагогічних працівників. Щорічне підвищення кваліфікації педагогічних працівників закладів дошкільної освіти здійснюється відповідно до статті 59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120 годин.  Щорічний план підвищення кваліфікації педагогічних працівників затверджує педагогічна рада ЗДО. Педагогічні працівники беруть участь у різноманітних </w:t>
      </w:r>
      <w:proofErr w:type="spellStart"/>
      <w:r>
        <w:rPr>
          <w:color w:val="000000"/>
          <w:sz w:val="28"/>
          <w:szCs w:val="28"/>
        </w:rPr>
        <w:t>вебінарах</w:t>
      </w:r>
      <w:proofErr w:type="spellEnd"/>
      <w:r>
        <w:rPr>
          <w:color w:val="000000"/>
          <w:sz w:val="28"/>
          <w:szCs w:val="28"/>
        </w:rPr>
        <w:t>, онлайн-конференціях та семінарах, про що свідчать сертифікати.</w:t>
      </w:r>
    </w:p>
    <w:p w:rsidR="00001824" w:rsidRDefault="00001824" w:rsidP="00001824">
      <w:pPr>
        <w:shd w:val="clear" w:color="auto" w:fill="FFFFFF" w:themeFill="background1"/>
        <w:spacing w:before="225"/>
        <w:rPr>
          <w:color w:val="000000"/>
          <w:sz w:val="28"/>
          <w:szCs w:val="28"/>
        </w:rPr>
      </w:pPr>
      <w:r>
        <w:rPr>
          <w:color w:val="000000"/>
          <w:sz w:val="28"/>
          <w:szCs w:val="28"/>
        </w:rPr>
        <w:t>Методична робота - консультації, семінари, ділові ігри, колективні перегляди, сприяли розвитку творчості, ініціативи педагогів та були спрямовані на підвищення якості  освітнього процесу. Весь педагогічний колектив закладу  дошкільної освіти продовжував роботу над створенням розвивального простору, який позитивно вливає на збереження та зміцнення психічного та соціального здоров'я,  </w:t>
      </w:r>
      <w:r>
        <w:rPr>
          <w:iCs/>
          <w:color w:val="000000"/>
          <w:sz w:val="28"/>
          <w:szCs w:val="28"/>
        </w:rPr>
        <w:t>сприяє</w:t>
      </w:r>
      <w:r>
        <w:rPr>
          <w:color w:val="000000"/>
          <w:sz w:val="28"/>
          <w:szCs w:val="28"/>
        </w:rPr>
        <w:t>  особистісному,  </w:t>
      </w:r>
      <w:r>
        <w:rPr>
          <w:iCs/>
          <w:color w:val="000000"/>
          <w:sz w:val="28"/>
          <w:szCs w:val="28"/>
        </w:rPr>
        <w:t>інтелектуальному</w:t>
      </w:r>
      <w:r>
        <w:rPr>
          <w:i/>
          <w:iCs/>
          <w:color w:val="000000"/>
          <w:sz w:val="28"/>
          <w:szCs w:val="28"/>
        </w:rPr>
        <w:t>,</w:t>
      </w:r>
      <w:r>
        <w:rPr>
          <w:color w:val="000000"/>
          <w:sz w:val="28"/>
          <w:szCs w:val="28"/>
        </w:rPr>
        <w:t> </w:t>
      </w:r>
      <w:r>
        <w:rPr>
          <w:iCs/>
          <w:color w:val="000000"/>
          <w:sz w:val="28"/>
          <w:szCs w:val="28"/>
        </w:rPr>
        <w:t>фізичному</w:t>
      </w:r>
      <w:r>
        <w:rPr>
          <w:color w:val="000000"/>
          <w:sz w:val="28"/>
          <w:szCs w:val="28"/>
        </w:rPr>
        <w:t> і соціальному </w:t>
      </w:r>
      <w:r>
        <w:rPr>
          <w:iCs/>
          <w:color w:val="000000"/>
          <w:sz w:val="28"/>
          <w:szCs w:val="28"/>
        </w:rPr>
        <w:t>розвитку</w:t>
      </w:r>
      <w:r>
        <w:rPr>
          <w:i/>
          <w:iCs/>
          <w:color w:val="000000"/>
          <w:sz w:val="28"/>
          <w:szCs w:val="28"/>
        </w:rPr>
        <w:t> </w:t>
      </w:r>
      <w:r>
        <w:rPr>
          <w:color w:val="000000"/>
          <w:sz w:val="28"/>
          <w:szCs w:val="28"/>
        </w:rPr>
        <w:t>здобувачів дошкільної освіти.</w:t>
      </w:r>
    </w:p>
    <w:p w:rsidR="00001824" w:rsidRDefault="00001824" w:rsidP="00001824">
      <w:pPr>
        <w:shd w:val="clear" w:color="auto" w:fill="FFFFFF" w:themeFill="background1"/>
        <w:spacing w:before="225"/>
        <w:rPr>
          <w:color w:val="000000"/>
          <w:sz w:val="28"/>
          <w:szCs w:val="28"/>
        </w:rPr>
      </w:pPr>
      <w:r>
        <w:rPr>
          <w:color w:val="000000"/>
          <w:sz w:val="28"/>
          <w:szCs w:val="28"/>
        </w:rPr>
        <w:lastRenderedPageBreak/>
        <w:t>Адміністрація закладу  дошкільної освіти продовжує роботу над створенням методичного простору. Методична робота, а саме: консультації, семінари, ділові ігри, колективні перегляди, сприяли розвитку творчості, ініціативи, та були спрямовані на підвищення якості  освітнього процесу.</w:t>
      </w:r>
    </w:p>
    <w:p w:rsidR="00001824" w:rsidRDefault="00001824" w:rsidP="00001824">
      <w:pPr>
        <w:shd w:val="clear" w:color="auto" w:fill="FFFFFF" w:themeFill="background1"/>
        <w:spacing w:before="225"/>
        <w:rPr>
          <w:color w:val="000000"/>
          <w:sz w:val="28"/>
          <w:szCs w:val="28"/>
        </w:rPr>
      </w:pPr>
      <w:r>
        <w:rPr>
          <w:color w:val="000000"/>
          <w:sz w:val="28"/>
          <w:szCs w:val="28"/>
        </w:rPr>
        <w:t>     Протягом навчального року здійснювалося поповнення інформаційно-методичної бази закладу дошкільної освіти навчально-виховними програмами, методичними та наочними посібниками, рекомендованими Міністерством освіти і науки України.  </w:t>
      </w:r>
    </w:p>
    <w:p w:rsidR="00001824" w:rsidRDefault="00001824" w:rsidP="00001824">
      <w:pPr>
        <w:shd w:val="clear" w:color="auto" w:fill="FFFFFF" w:themeFill="background1"/>
        <w:spacing w:before="225"/>
        <w:rPr>
          <w:color w:val="000000"/>
          <w:sz w:val="28"/>
          <w:szCs w:val="28"/>
        </w:rPr>
      </w:pPr>
      <w:r>
        <w:rPr>
          <w:color w:val="000000"/>
          <w:sz w:val="28"/>
          <w:szCs w:val="28"/>
        </w:rPr>
        <w:t xml:space="preserve">          Впродовж  2022-2023  навчального року в КЗДО </w:t>
      </w:r>
      <w:proofErr w:type="spellStart"/>
      <w:r>
        <w:rPr>
          <w:color w:val="000000"/>
          <w:sz w:val="28"/>
          <w:szCs w:val="28"/>
        </w:rPr>
        <w:t>смт.Жвирка</w:t>
      </w:r>
      <w:proofErr w:type="spellEnd"/>
      <w:r>
        <w:rPr>
          <w:color w:val="000000"/>
          <w:sz w:val="28"/>
          <w:szCs w:val="28"/>
        </w:rPr>
        <w:t xml:space="preserve">  було побудовано та проведено тематичні педа</w:t>
      </w:r>
      <w:r>
        <w:rPr>
          <w:color w:val="000000"/>
          <w:sz w:val="28"/>
          <w:szCs w:val="28"/>
        </w:rPr>
        <w:softHyphen/>
        <w:t>гогічні ради:</w:t>
      </w:r>
    </w:p>
    <w:p w:rsidR="00001824" w:rsidRDefault="00001824" w:rsidP="00001824">
      <w:pPr>
        <w:shd w:val="clear" w:color="auto" w:fill="FFFFFF" w:themeFill="background1"/>
        <w:spacing w:before="225"/>
        <w:rPr>
          <w:color w:val="000000"/>
          <w:sz w:val="28"/>
          <w:szCs w:val="28"/>
        </w:rPr>
      </w:pPr>
      <w:r>
        <w:rPr>
          <w:color w:val="000000"/>
          <w:sz w:val="28"/>
          <w:szCs w:val="28"/>
        </w:rPr>
        <w:t>І.  «Основні орієнтири нового навчального року у формуванні  різнобічного  розвитку  особистості».</w:t>
      </w:r>
    </w:p>
    <w:p w:rsidR="00001824" w:rsidRDefault="00001824" w:rsidP="00001824">
      <w:pPr>
        <w:shd w:val="clear" w:color="auto" w:fill="FFFFFF" w:themeFill="background1"/>
        <w:spacing w:before="225"/>
        <w:rPr>
          <w:color w:val="000000"/>
          <w:sz w:val="28"/>
          <w:szCs w:val="28"/>
        </w:rPr>
      </w:pPr>
      <w:r>
        <w:rPr>
          <w:color w:val="000000"/>
          <w:sz w:val="28"/>
          <w:szCs w:val="28"/>
        </w:rPr>
        <w:t>ІІ. Національно - патріотичне виховання  дошкільнят.</w:t>
      </w:r>
    </w:p>
    <w:p w:rsidR="00001824" w:rsidRDefault="00001824" w:rsidP="00001824">
      <w:pPr>
        <w:shd w:val="clear" w:color="auto" w:fill="FFFFFF" w:themeFill="background1"/>
        <w:spacing w:before="225"/>
        <w:rPr>
          <w:color w:val="000000"/>
          <w:sz w:val="28"/>
          <w:szCs w:val="28"/>
        </w:rPr>
      </w:pPr>
      <w:r>
        <w:rPr>
          <w:color w:val="000000"/>
          <w:sz w:val="28"/>
          <w:szCs w:val="28"/>
        </w:rPr>
        <w:t>ІІІ. Сучасний  освітній  простір, згідно  Положення  про  ВСЗЯО.</w:t>
      </w:r>
    </w:p>
    <w:p w:rsidR="00001824" w:rsidRDefault="00001824" w:rsidP="00001824">
      <w:pPr>
        <w:rPr>
          <w:color w:val="000000"/>
          <w:sz w:val="28"/>
          <w:szCs w:val="28"/>
        </w:rPr>
      </w:pPr>
    </w:p>
    <w:p w:rsidR="00001824" w:rsidRDefault="00001824" w:rsidP="00001824">
      <w:pPr>
        <w:rPr>
          <w:sz w:val="28"/>
          <w:szCs w:val="28"/>
        </w:rPr>
      </w:pPr>
      <w:r>
        <w:rPr>
          <w:sz w:val="28"/>
          <w:szCs w:val="28"/>
          <w:lang w:val="en-US"/>
        </w:rPr>
        <w:t>IV</w:t>
      </w:r>
      <w:r>
        <w:rPr>
          <w:sz w:val="28"/>
          <w:szCs w:val="28"/>
          <w:lang w:val="ru-RU"/>
        </w:rPr>
        <w:t>.</w:t>
      </w:r>
      <w:r>
        <w:rPr>
          <w:sz w:val="28"/>
          <w:szCs w:val="28"/>
        </w:rPr>
        <w:t xml:space="preserve"> Інформаційно – комп′ютерні  технології  в  умовах  модернізації  дошкільної  освіти.</w:t>
      </w:r>
    </w:p>
    <w:p w:rsidR="00001824" w:rsidRDefault="00001824" w:rsidP="00001824">
      <w:pPr>
        <w:rPr>
          <w:sz w:val="28"/>
          <w:szCs w:val="28"/>
        </w:rPr>
      </w:pPr>
    </w:p>
    <w:p w:rsidR="00001824" w:rsidRDefault="00001824" w:rsidP="00001824">
      <w:pPr>
        <w:rPr>
          <w:sz w:val="28"/>
          <w:szCs w:val="28"/>
        </w:rPr>
      </w:pPr>
      <w:r>
        <w:rPr>
          <w:sz w:val="28"/>
          <w:szCs w:val="28"/>
        </w:rPr>
        <w:t xml:space="preserve">Педагоги КЗДО </w:t>
      </w:r>
      <w:proofErr w:type="spellStart"/>
      <w:r>
        <w:rPr>
          <w:sz w:val="28"/>
          <w:szCs w:val="28"/>
        </w:rPr>
        <w:t>смт.Жвирка</w:t>
      </w:r>
      <w:proofErr w:type="spellEnd"/>
      <w:r>
        <w:rPr>
          <w:sz w:val="28"/>
          <w:szCs w:val="28"/>
        </w:rPr>
        <w:t xml:space="preserve">  долучилися до  </w:t>
      </w:r>
      <w:proofErr w:type="spellStart"/>
      <w:r>
        <w:rPr>
          <w:sz w:val="28"/>
          <w:szCs w:val="28"/>
        </w:rPr>
        <w:t>флешмобу</w:t>
      </w:r>
      <w:proofErr w:type="spellEnd"/>
      <w:r>
        <w:rPr>
          <w:sz w:val="28"/>
          <w:szCs w:val="28"/>
        </w:rPr>
        <w:t xml:space="preserve"> « Світ  доброти» участю  у  «ІІ Міжнародному  занятті  доброти». Гуманне та  відповідальне  ставлення  до тварин:</w:t>
      </w:r>
    </w:p>
    <w:p w:rsidR="00001824" w:rsidRDefault="00001824" w:rsidP="00001824">
      <w:pPr>
        <w:pStyle w:val="ae"/>
        <w:numPr>
          <w:ilvl w:val="1"/>
          <w:numId w:val="7"/>
        </w:numPr>
        <w:spacing w:after="160" w:line="256" w:lineRule="auto"/>
        <w:rPr>
          <w:sz w:val="28"/>
          <w:szCs w:val="28"/>
        </w:rPr>
      </w:pPr>
      <w:r>
        <w:rPr>
          <w:sz w:val="28"/>
          <w:szCs w:val="28"/>
        </w:rPr>
        <w:t>Ковальчук С.В. провела  інтегроване  заняття  на  тему: «Добро  маленьких  сердець  врятує  світ»;</w:t>
      </w:r>
    </w:p>
    <w:p w:rsidR="00001824" w:rsidRDefault="00001824" w:rsidP="00001824">
      <w:pPr>
        <w:pStyle w:val="ae"/>
        <w:numPr>
          <w:ilvl w:val="1"/>
          <w:numId w:val="7"/>
        </w:numPr>
        <w:spacing w:after="160" w:line="256" w:lineRule="auto"/>
        <w:rPr>
          <w:sz w:val="28"/>
          <w:szCs w:val="28"/>
        </w:rPr>
      </w:pPr>
      <w:r>
        <w:rPr>
          <w:sz w:val="28"/>
          <w:szCs w:val="28"/>
        </w:rPr>
        <w:t xml:space="preserve">Приходько Н.М. провела  інтегроване  заняття  на  тему: « Ми - маленькі  дошкільнята  доброту  </w:t>
      </w:r>
      <w:proofErr w:type="spellStart"/>
      <w:r>
        <w:rPr>
          <w:sz w:val="28"/>
          <w:szCs w:val="28"/>
        </w:rPr>
        <w:t>даруєм</w:t>
      </w:r>
      <w:proofErr w:type="spellEnd"/>
      <w:r>
        <w:rPr>
          <w:sz w:val="28"/>
          <w:szCs w:val="28"/>
        </w:rPr>
        <w:t xml:space="preserve">  свою, для  собак  і  котів  не  </w:t>
      </w:r>
      <w:proofErr w:type="spellStart"/>
      <w:r>
        <w:rPr>
          <w:sz w:val="28"/>
          <w:szCs w:val="28"/>
        </w:rPr>
        <w:t>шкодуєм</w:t>
      </w:r>
      <w:proofErr w:type="spellEnd"/>
      <w:r>
        <w:rPr>
          <w:sz w:val="28"/>
          <w:szCs w:val="28"/>
        </w:rPr>
        <w:t xml:space="preserve">  її»</w:t>
      </w:r>
    </w:p>
    <w:p w:rsidR="00001824" w:rsidRDefault="00001824" w:rsidP="00001824">
      <w:pPr>
        <w:pStyle w:val="ae"/>
        <w:numPr>
          <w:ilvl w:val="1"/>
          <w:numId w:val="7"/>
        </w:numPr>
        <w:spacing w:after="160" w:line="256" w:lineRule="auto"/>
        <w:rPr>
          <w:sz w:val="28"/>
          <w:szCs w:val="28"/>
        </w:rPr>
      </w:pPr>
      <w:proofErr w:type="spellStart"/>
      <w:r>
        <w:rPr>
          <w:sz w:val="28"/>
          <w:szCs w:val="28"/>
        </w:rPr>
        <w:t>Трохімчук</w:t>
      </w:r>
      <w:proofErr w:type="spellEnd"/>
      <w:r>
        <w:rPr>
          <w:sz w:val="28"/>
          <w:szCs w:val="28"/>
        </w:rPr>
        <w:t xml:space="preserve"> О.І. провела  інтегроване  заняття  на  тему: «Світ доброти».</w:t>
      </w:r>
    </w:p>
    <w:p w:rsidR="00001824" w:rsidRDefault="00001824" w:rsidP="00001824">
      <w:pPr>
        <w:shd w:val="clear" w:color="auto" w:fill="FFFFFF" w:themeFill="background1"/>
        <w:rPr>
          <w:color w:val="000000"/>
          <w:sz w:val="28"/>
          <w:szCs w:val="28"/>
        </w:rPr>
      </w:pPr>
      <w:r>
        <w:rPr>
          <w:color w:val="000000"/>
          <w:sz w:val="28"/>
          <w:szCs w:val="28"/>
        </w:rPr>
        <w:t xml:space="preserve">       Відповідно  до  річного плану роботи КЗДО </w:t>
      </w:r>
      <w:proofErr w:type="spellStart"/>
      <w:r>
        <w:rPr>
          <w:color w:val="000000"/>
          <w:sz w:val="28"/>
          <w:szCs w:val="28"/>
        </w:rPr>
        <w:t>смт.Жвирка</w:t>
      </w:r>
      <w:proofErr w:type="spellEnd"/>
      <w:r>
        <w:rPr>
          <w:color w:val="000000"/>
          <w:sz w:val="28"/>
          <w:szCs w:val="28"/>
        </w:rPr>
        <w:t>, педагогами  були проведені відкриті заняття – колективні перегляди:</w:t>
      </w:r>
    </w:p>
    <w:p w:rsidR="00001824" w:rsidRDefault="00001824" w:rsidP="00001824">
      <w:pPr>
        <w:numPr>
          <w:ilvl w:val="0"/>
          <w:numId w:val="8"/>
        </w:numPr>
        <w:shd w:val="clear" w:color="auto" w:fill="FFFFFF" w:themeFill="background1"/>
        <w:spacing w:before="100" w:beforeAutospacing="1" w:after="100" w:afterAutospacing="1"/>
        <w:rPr>
          <w:color w:val="000000"/>
          <w:sz w:val="28"/>
          <w:szCs w:val="28"/>
        </w:rPr>
      </w:pPr>
      <w:r>
        <w:rPr>
          <w:color w:val="000000"/>
          <w:sz w:val="28"/>
          <w:szCs w:val="28"/>
        </w:rPr>
        <w:t>«Україна – моя Батьківщина» - Ковальчук С.В.</w:t>
      </w:r>
    </w:p>
    <w:p w:rsidR="00001824" w:rsidRDefault="00001824" w:rsidP="00001824">
      <w:pPr>
        <w:numPr>
          <w:ilvl w:val="0"/>
          <w:numId w:val="8"/>
        </w:numPr>
        <w:shd w:val="clear" w:color="auto" w:fill="FFFFFF" w:themeFill="background1"/>
        <w:spacing w:before="100" w:beforeAutospacing="1" w:after="100" w:afterAutospacing="1"/>
        <w:rPr>
          <w:color w:val="000000"/>
          <w:sz w:val="28"/>
          <w:szCs w:val="28"/>
        </w:rPr>
      </w:pPr>
      <w:r>
        <w:rPr>
          <w:color w:val="000000"/>
          <w:sz w:val="28"/>
          <w:szCs w:val="28"/>
        </w:rPr>
        <w:t xml:space="preserve">«В гості до </w:t>
      </w:r>
      <w:proofErr w:type="spellStart"/>
      <w:r>
        <w:rPr>
          <w:color w:val="000000"/>
          <w:sz w:val="28"/>
          <w:szCs w:val="28"/>
        </w:rPr>
        <w:t>Комп′юші</w:t>
      </w:r>
      <w:proofErr w:type="spellEnd"/>
      <w:r>
        <w:rPr>
          <w:color w:val="000000"/>
          <w:sz w:val="28"/>
          <w:szCs w:val="28"/>
        </w:rPr>
        <w:t xml:space="preserve">» - </w:t>
      </w:r>
      <w:proofErr w:type="spellStart"/>
      <w:r>
        <w:rPr>
          <w:color w:val="000000"/>
          <w:sz w:val="28"/>
          <w:szCs w:val="28"/>
        </w:rPr>
        <w:t>Бондурівська</w:t>
      </w:r>
      <w:proofErr w:type="spellEnd"/>
      <w:r>
        <w:rPr>
          <w:color w:val="000000"/>
          <w:sz w:val="28"/>
          <w:szCs w:val="28"/>
        </w:rPr>
        <w:t xml:space="preserve"> О.В.</w:t>
      </w:r>
    </w:p>
    <w:p w:rsidR="00001824" w:rsidRDefault="00001824" w:rsidP="00001824">
      <w:pPr>
        <w:numPr>
          <w:ilvl w:val="0"/>
          <w:numId w:val="8"/>
        </w:numPr>
        <w:shd w:val="clear" w:color="auto" w:fill="FFFFFF" w:themeFill="background1"/>
        <w:spacing w:before="100" w:beforeAutospacing="1" w:after="100" w:afterAutospacing="1"/>
        <w:rPr>
          <w:color w:val="000000"/>
          <w:sz w:val="28"/>
          <w:szCs w:val="28"/>
        </w:rPr>
      </w:pPr>
      <w:r>
        <w:rPr>
          <w:color w:val="000000"/>
          <w:sz w:val="28"/>
          <w:szCs w:val="28"/>
        </w:rPr>
        <w:lastRenderedPageBreak/>
        <w:t>«В гості  до  бабусі» -  Олекса О.Я.</w:t>
      </w:r>
    </w:p>
    <w:p w:rsidR="00001824" w:rsidRDefault="00001824" w:rsidP="00001824">
      <w:pPr>
        <w:shd w:val="clear" w:color="auto" w:fill="FFFFFF"/>
        <w:rPr>
          <w:color w:val="000000"/>
          <w:sz w:val="28"/>
          <w:szCs w:val="28"/>
        </w:rPr>
      </w:pPr>
      <w:r>
        <w:rPr>
          <w:color w:val="000000"/>
          <w:sz w:val="28"/>
          <w:szCs w:val="28"/>
        </w:rPr>
        <w:t xml:space="preserve">    Неодноразово  педпрацівники  закладу дошкільної освіти </w:t>
      </w:r>
      <w:proofErr w:type="spellStart"/>
      <w:r>
        <w:rPr>
          <w:color w:val="000000"/>
          <w:sz w:val="28"/>
          <w:szCs w:val="28"/>
        </w:rPr>
        <w:t>смт.Жвирка</w:t>
      </w:r>
      <w:proofErr w:type="spellEnd"/>
      <w:r>
        <w:rPr>
          <w:color w:val="000000"/>
          <w:sz w:val="28"/>
          <w:szCs w:val="28"/>
        </w:rPr>
        <w:t xml:space="preserve">  брали  участь у  Всеукраїнських  конкурсах в  онлайн форматі. Слід  відзначити  таких  педагогів, як:</w:t>
      </w:r>
    </w:p>
    <w:p w:rsidR="00001824" w:rsidRDefault="00001824" w:rsidP="00001824">
      <w:pPr>
        <w:numPr>
          <w:ilvl w:val="1"/>
          <w:numId w:val="7"/>
        </w:numPr>
        <w:shd w:val="clear" w:color="auto" w:fill="FFFFFF"/>
        <w:rPr>
          <w:color w:val="050505"/>
          <w:sz w:val="28"/>
          <w:szCs w:val="28"/>
        </w:rPr>
      </w:pPr>
      <w:r>
        <w:rPr>
          <w:color w:val="050505"/>
          <w:sz w:val="28"/>
          <w:szCs w:val="28"/>
        </w:rPr>
        <w:t xml:space="preserve">Приходько </w:t>
      </w:r>
      <w:proofErr w:type="spellStart"/>
      <w:r>
        <w:rPr>
          <w:color w:val="050505"/>
          <w:sz w:val="28"/>
          <w:szCs w:val="28"/>
        </w:rPr>
        <w:t>НаталіяМиколаївна</w:t>
      </w:r>
      <w:proofErr w:type="spellEnd"/>
      <w:r>
        <w:rPr>
          <w:color w:val="050505"/>
          <w:sz w:val="28"/>
          <w:szCs w:val="28"/>
        </w:rPr>
        <w:t xml:space="preserve">, вихователь КЗДО смт. </w:t>
      </w:r>
      <w:proofErr w:type="spellStart"/>
      <w:r>
        <w:rPr>
          <w:color w:val="050505"/>
          <w:sz w:val="28"/>
          <w:szCs w:val="28"/>
        </w:rPr>
        <w:t>Жвирка</w:t>
      </w:r>
      <w:proofErr w:type="spellEnd"/>
      <w:r>
        <w:rPr>
          <w:color w:val="050505"/>
          <w:sz w:val="28"/>
          <w:szCs w:val="28"/>
        </w:rPr>
        <w:t xml:space="preserve"> (ясла - садка) "Сонечко", яка  взяла  участь у </w:t>
      </w:r>
      <w:proofErr w:type="spellStart"/>
      <w:r>
        <w:rPr>
          <w:color w:val="050505"/>
          <w:sz w:val="28"/>
          <w:szCs w:val="28"/>
        </w:rPr>
        <w:t>двохтуровому</w:t>
      </w:r>
      <w:proofErr w:type="spellEnd"/>
      <w:r>
        <w:rPr>
          <w:color w:val="050505"/>
          <w:sz w:val="28"/>
          <w:szCs w:val="28"/>
        </w:rPr>
        <w:t xml:space="preserve">  міжнародному багатожанровому дистанційному фестивалі - конкурсі мистецтв, який був організований ГО Центром освітніх інновацій та творчості " Гармонія" і була  нагороджена медаллю, дипломом VIP покоління і званням Лауреата І Премії в номінації: Прикладне і образотворче мистецтво, змішана техніка, категорія : VI (24+), композиція : " Село у Карпатах».</w:t>
      </w:r>
    </w:p>
    <w:p w:rsidR="00001824" w:rsidRDefault="00001824" w:rsidP="00001824">
      <w:pPr>
        <w:numPr>
          <w:ilvl w:val="1"/>
          <w:numId w:val="7"/>
        </w:numPr>
        <w:shd w:val="clear" w:color="auto" w:fill="FFFFFF" w:themeFill="background1"/>
        <w:spacing w:before="100" w:beforeAutospacing="1" w:after="100" w:afterAutospacing="1"/>
        <w:rPr>
          <w:color w:val="050505"/>
          <w:sz w:val="28"/>
          <w:szCs w:val="28"/>
          <w:shd w:val="clear" w:color="auto" w:fill="FFFFFF"/>
        </w:rPr>
      </w:pPr>
      <w:r>
        <w:rPr>
          <w:color w:val="050505"/>
          <w:sz w:val="28"/>
          <w:szCs w:val="28"/>
          <w:shd w:val="clear" w:color="auto" w:fill="FFFFFF" w:themeFill="background1"/>
        </w:rPr>
        <w:t xml:space="preserve">Приходько Наталія Миколаївна, вихователя КЗДО смт </w:t>
      </w:r>
      <w:proofErr w:type="spellStart"/>
      <w:r>
        <w:rPr>
          <w:color w:val="050505"/>
          <w:sz w:val="28"/>
          <w:szCs w:val="28"/>
          <w:shd w:val="clear" w:color="auto" w:fill="FFFFFF" w:themeFill="background1"/>
        </w:rPr>
        <w:t>Жвирка</w:t>
      </w:r>
      <w:proofErr w:type="spellEnd"/>
      <w:r>
        <w:rPr>
          <w:color w:val="050505"/>
          <w:sz w:val="28"/>
          <w:szCs w:val="28"/>
          <w:shd w:val="clear" w:color="auto" w:fill="FFFFFF" w:themeFill="background1"/>
        </w:rPr>
        <w:t xml:space="preserve"> (ясла - садка) "Сонечко", яка  взяла  участь у Всеукраїнському конкурсі мистецтв " </w:t>
      </w:r>
      <w:r>
        <w:rPr>
          <w:color w:val="050505"/>
          <w:shd w:val="clear" w:color="auto" w:fill="FFFFFF" w:themeFill="background1"/>
        </w:rPr>
        <w:t>МРІЇ ЗБУВАЮТЬСЯ</w:t>
      </w:r>
      <w:r>
        <w:rPr>
          <w:color w:val="050505"/>
          <w:sz w:val="28"/>
          <w:szCs w:val="28"/>
          <w:shd w:val="clear" w:color="auto" w:fill="FFFFFF" w:themeFill="background1"/>
        </w:rPr>
        <w:t>", який організований " Асоціацією діячів арт -</w:t>
      </w:r>
      <w:r>
        <w:rPr>
          <w:color w:val="050505"/>
          <w:sz w:val="28"/>
          <w:szCs w:val="28"/>
          <w:shd w:val="clear" w:color="auto" w:fill="FFFFFF"/>
        </w:rPr>
        <w:t xml:space="preserve"> мистецтв України" </w:t>
      </w:r>
      <w:proofErr w:type="spellStart"/>
      <w:r>
        <w:rPr>
          <w:color w:val="050505"/>
          <w:sz w:val="28"/>
          <w:szCs w:val="28"/>
          <w:shd w:val="clear" w:color="auto" w:fill="FFFFFF"/>
        </w:rPr>
        <w:t>м.Тернопіль</w:t>
      </w:r>
      <w:proofErr w:type="spellEnd"/>
      <w:r>
        <w:rPr>
          <w:color w:val="050505"/>
          <w:sz w:val="28"/>
          <w:szCs w:val="28"/>
          <w:shd w:val="clear" w:color="auto" w:fill="FFFFFF"/>
        </w:rPr>
        <w:t>. Вихователь нагороджена кубком Гран - Прі і дипломом в номінації : Декоративно - ужиткове мистецтво. 5 вікова категорія, творча робота:"КАРТА УКРАЇНИ"</w:t>
      </w:r>
    </w:p>
    <w:p w:rsidR="00001824" w:rsidRDefault="00001824" w:rsidP="00001824">
      <w:pPr>
        <w:numPr>
          <w:ilvl w:val="1"/>
          <w:numId w:val="7"/>
        </w:numPr>
        <w:shd w:val="clear" w:color="auto" w:fill="FFFFFF" w:themeFill="background1"/>
        <w:spacing w:before="100" w:beforeAutospacing="1" w:after="100" w:afterAutospacing="1"/>
        <w:rPr>
          <w:color w:val="050505"/>
          <w:sz w:val="28"/>
          <w:szCs w:val="28"/>
          <w:shd w:val="clear" w:color="auto" w:fill="FFFFFF"/>
        </w:rPr>
      </w:pPr>
      <w:proofErr w:type="spellStart"/>
      <w:r>
        <w:rPr>
          <w:color w:val="050505"/>
          <w:sz w:val="28"/>
          <w:szCs w:val="28"/>
          <w:shd w:val="clear" w:color="auto" w:fill="FFFFFF"/>
        </w:rPr>
        <w:t>Трохімчук</w:t>
      </w:r>
      <w:proofErr w:type="spellEnd"/>
      <w:r>
        <w:rPr>
          <w:color w:val="050505"/>
          <w:sz w:val="28"/>
          <w:szCs w:val="28"/>
          <w:shd w:val="clear" w:color="auto" w:fill="FFFFFF"/>
        </w:rPr>
        <w:t xml:space="preserve"> Олеся Іванівна, </w:t>
      </w:r>
      <w:r>
        <w:rPr>
          <w:color w:val="050505"/>
          <w:sz w:val="28"/>
          <w:szCs w:val="28"/>
          <w:shd w:val="clear" w:color="auto" w:fill="FFFFFF" w:themeFill="background1"/>
        </w:rPr>
        <w:t xml:space="preserve">вихователь КЗДО смт </w:t>
      </w:r>
      <w:proofErr w:type="spellStart"/>
      <w:r>
        <w:rPr>
          <w:color w:val="050505"/>
          <w:sz w:val="28"/>
          <w:szCs w:val="28"/>
          <w:shd w:val="clear" w:color="auto" w:fill="FFFFFF" w:themeFill="background1"/>
        </w:rPr>
        <w:t>Жвирка</w:t>
      </w:r>
      <w:proofErr w:type="spellEnd"/>
      <w:r>
        <w:rPr>
          <w:color w:val="050505"/>
          <w:sz w:val="28"/>
          <w:szCs w:val="28"/>
          <w:shd w:val="clear" w:color="auto" w:fill="FFFFFF" w:themeFill="background1"/>
        </w:rPr>
        <w:t xml:space="preserve"> (ясла - садка) "Сонечко", яка  взяла  участь у Всеукраїнському дистанційному конкурсі  декоративної  творчості «</w:t>
      </w:r>
      <w:r>
        <w:rPr>
          <w:color w:val="050505"/>
          <w:sz w:val="28"/>
          <w:szCs w:val="28"/>
          <w:shd w:val="clear" w:color="auto" w:fill="FFFFFF" w:themeFill="background1"/>
          <w:lang w:val="en-US"/>
        </w:rPr>
        <w:t>Hand</w:t>
      </w:r>
      <w:r w:rsidRPr="00DA0125">
        <w:rPr>
          <w:color w:val="050505"/>
          <w:sz w:val="28"/>
          <w:szCs w:val="28"/>
          <w:shd w:val="clear" w:color="auto" w:fill="FFFFFF" w:themeFill="background1"/>
        </w:rPr>
        <w:t xml:space="preserve"> </w:t>
      </w:r>
      <w:r>
        <w:rPr>
          <w:color w:val="050505"/>
          <w:sz w:val="28"/>
          <w:szCs w:val="28"/>
          <w:shd w:val="clear" w:color="auto" w:fill="FFFFFF" w:themeFill="background1"/>
          <w:lang w:val="en-US"/>
        </w:rPr>
        <w:t>made</w:t>
      </w:r>
      <w:r>
        <w:rPr>
          <w:color w:val="050505"/>
          <w:sz w:val="28"/>
          <w:szCs w:val="28"/>
          <w:shd w:val="clear" w:color="auto" w:fill="FFFFFF" w:themeFill="background1"/>
        </w:rPr>
        <w:t xml:space="preserve">» український  стиль, який  був  організований  Громадською  організацією « </w:t>
      </w:r>
      <w:proofErr w:type="spellStart"/>
      <w:r>
        <w:rPr>
          <w:color w:val="050505"/>
          <w:sz w:val="28"/>
          <w:szCs w:val="28"/>
          <w:shd w:val="clear" w:color="auto" w:fill="FFFFFF" w:themeFill="background1"/>
        </w:rPr>
        <w:t>СвітлА</w:t>
      </w:r>
      <w:proofErr w:type="spellEnd"/>
      <w:r>
        <w:rPr>
          <w:color w:val="050505"/>
          <w:sz w:val="28"/>
          <w:szCs w:val="28"/>
          <w:shd w:val="clear" w:color="auto" w:fill="FFFFFF" w:themeFill="background1"/>
        </w:rPr>
        <w:t xml:space="preserve">»,  назва  виробу  в техніці  модульного  </w:t>
      </w:r>
      <w:proofErr w:type="spellStart"/>
      <w:r>
        <w:rPr>
          <w:color w:val="050505"/>
          <w:sz w:val="28"/>
          <w:szCs w:val="28"/>
          <w:shd w:val="clear" w:color="auto" w:fill="FFFFFF" w:themeFill="background1"/>
        </w:rPr>
        <w:t>оригамі</w:t>
      </w:r>
      <w:proofErr w:type="spellEnd"/>
      <w:r>
        <w:rPr>
          <w:color w:val="050505"/>
          <w:sz w:val="28"/>
          <w:szCs w:val="28"/>
          <w:shd w:val="clear" w:color="auto" w:fill="FFFFFF" w:themeFill="background1"/>
        </w:rPr>
        <w:t xml:space="preserve"> « Життя  триває – Україна  процвітає!» де зайняла  І призове  місце.</w:t>
      </w:r>
    </w:p>
    <w:p w:rsidR="00001824" w:rsidRDefault="00001824" w:rsidP="00001824">
      <w:pPr>
        <w:numPr>
          <w:ilvl w:val="1"/>
          <w:numId w:val="7"/>
        </w:numPr>
        <w:shd w:val="clear" w:color="auto" w:fill="FFFFFF" w:themeFill="background1"/>
        <w:spacing w:before="100" w:beforeAutospacing="1" w:after="100" w:afterAutospacing="1"/>
        <w:rPr>
          <w:color w:val="050505"/>
          <w:sz w:val="28"/>
          <w:szCs w:val="28"/>
          <w:shd w:val="clear" w:color="auto" w:fill="FFFFFF"/>
        </w:rPr>
      </w:pPr>
      <w:r>
        <w:rPr>
          <w:color w:val="050505"/>
          <w:sz w:val="28"/>
          <w:szCs w:val="28"/>
          <w:shd w:val="clear" w:color="auto" w:fill="FFFFFF" w:themeFill="background1"/>
        </w:rPr>
        <w:t xml:space="preserve">Олекса Олександра  Ярославівна, вихователь КЗДО смт </w:t>
      </w:r>
      <w:proofErr w:type="spellStart"/>
      <w:r>
        <w:rPr>
          <w:color w:val="050505"/>
          <w:sz w:val="28"/>
          <w:szCs w:val="28"/>
          <w:shd w:val="clear" w:color="auto" w:fill="FFFFFF" w:themeFill="background1"/>
        </w:rPr>
        <w:t>Жвирка</w:t>
      </w:r>
      <w:proofErr w:type="spellEnd"/>
      <w:r>
        <w:rPr>
          <w:color w:val="050505"/>
          <w:sz w:val="28"/>
          <w:szCs w:val="28"/>
          <w:shd w:val="clear" w:color="auto" w:fill="FFFFFF" w:themeFill="background1"/>
        </w:rPr>
        <w:t xml:space="preserve"> (ясла - садка) "Сонечко", яка  взяла  участь у Всеукраїнському дистанційному творчому конкурсі « Українці – незламна  нація!», який  був  організований  Громадською  організацією « </w:t>
      </w:r>
      <w:proofErr w:type="spellStart"/>
      <w:r>
        <w:rPr>
          <w:color w:val="050505"/>
          <w:sz w:val="28"/>
          <w:szCs w:val="28"/>
          <w:shd w:val="clear" w:color="auto" w:fill="FFFFFF" w:themeFill="background1"/>
        </w:rPr>
        <w:t>СвітлА</w:t>
      </w:r>
      <w:proofErr w:type="spellEnd"/>
      <w:r>
        <w:rPr>
          <w:color w:val="050505"/>
          <w:sz w:val="28"/>
          <w:szCs w:val="28"/>
          <w:shd w:val="clear" w:color="auto" w:fill="FFFFFF" w:themeFill="background1"/>
        </w:rPr>
        <w:t>», »,  назва  виробу « Козацькому роду – нема переводу! » де зайняла  І призове  місце.</w:t>
      </w:r>
    </w:p>
    <w:p w:rsidR="00001824" w:rsidRDefault="00001824" w:rsidP="00001824">
      <w:pPr>
        <w:numPr>
          <w:ilvl w:val="1"/>
          <w:numId w:val="7"/>
        </w:numPr>
        <w:shd w:val="clear" w:color="auto" w:fill="FFFFFF" w:themeFill="background1"/>
        <w:spacing w:before="100" w:beforeAutospacing="1" w:after="100" w:afterAutospacing="1"/>
        <w:rPr>
          <w:color w:val="050505"/>
          <w:sz w:val="28"/>
          <w:szCs w:val="28"/>
          <w:shd w:val="clear" w:color="auto" w:fill="FFFFFF"/>
        </w:rPr>
      </w:pPr>
      <w:r>
        <w:rPr>
          <w:color w:val="050505"/>
          <w:sz w:val="28"/>
          <w:szCs w:val="28"/>
          <w:shd w:val="clear" w:color="auto" w:fill="FFFFFF" w:themeFill="background1"/>
        </w:rPr>
        <w:t xml:space="preserve">Рудик  Марія  Богданівна, </w:t>
      </w:r>
      <w:proofErr w:type="spellStart"/>
      <w:r>
        <w:rPr>
          <w:color w:val="050505"/>
          <w:sz w:val="28"/>
          <w:szCs w:val="28"/>
          <w:shd w:val="clear" w:color="auto" w:fill="FFFFFF" w:themeFill="background1"/>
        </w:rPr>
        <w:t>музкерівника</w:t>
      </w:r>
      <w:proofErr w:type="spellEnd"/>
      <w:r>
        <w:rPr>
          <w:color w:val="050505"/>
          <w:sz w:val="28"/>
          <w:szCs w:val="28"/>
          <w:shd w:val="clear" w:color="auto" w:fill="FFFFFF" w:themeFill="background1"/>
        </w:rPr>
        <w:t xml:space="preserve">  КЗДО смт </w:t>
      </w:r>
      <w:proofErr w:type="spellStart"/>
      <w:r>
        <w:rPr>
          <w:color w:val="050505"/>
          <w:sz w:val="28"/>
          <w:szCs w:val="28"/>
          <w:shd w:val="clear" w:color="auto" w:fill="FFFFFF" w:themeFill="background1"/>
        </w:rPr>
        <w:t>Жвирка</w:t>
      </w:r>
      <w:proofErr w:type="spellEnd"/>
      <w:r>
        <w:rPr>
          <w:color w:val="050505"/>
          <w:sz w:val="28"/>
          <w:szCs w:val="28"/>
          <w:shd w:val="clear" w:color="auto" w:fill="FFFFFF" w:themeFill="background1"/>
        </w:rPr>
        <w:t xml:space="preserve"> (ясла - садка) "Сонечко", яка  взяла  участь у Всеукраїнському дистанційному творчому конкурсі « Українці – незламна  нація!», який  був  організований  Громадською  організацією « </w:t>
      </w:r>
      <w:proofErr w:type="spellStart"/>
      <w:r>
        <w:rPr>
          <w:color w:val="050505"/>
          <w:sz w:val="28"/>
          <w:szCs w:val="28"/>
          <w:shd w:val="clear" w:color="auto" w:fill="FFFFFF" w:themeFill="background1"/>
        </w:rPr>
        <w:t>СвітлА</w:t>
      </w:r>
      <w:proofErr w:type="spellEnd"/>
      <w:r>
        <w:rPr>
          <w:color w:val="050505"/>
          <w:sz w:val="28"/>
          <w:szCs w:val="28"/>
          <w:shd w:val="clear" w:color="auto" w:fill="FFFFFF" w:themeFill="background1"/>
        </w:rPr>
        <w:t>», »,  назва  виробу «Львівщина – наш рідний край!», де зайняла  І призове  місце.</w:t>
      </w:r>
    </w:p>
    <w:p w:rsidR="00001824" w:rsidRDefault="00001824" w:rsidP="00001824">
      <w:pPr>
        <w:tabs>
          <w:tab w:val="left" w:pos="2160"/>
        </w:tabs>
        <w:jc w:val="both"/>
        <w:rPr>
          <w:sz w:val="28"/>
          <w:szCs w:val="28"/>
        </w:rPr>
      </w:pPr>
      <w:r>
        <w:rPr>
          <w:sz w:val="28"/>
          <w:szCs w:val="28"/>
        </w:rPr>
        <w:t xml:space="preserve">     У 2022 – 2023 </w:t>
      </w:r>
      <w:proofErr w:type="spellStart"/>
      <w:r>
        <w:rPr>
          <w:sz w:val="28"/>
          <w:szCs w:val="28"/>
        </w:rPr>
        <w:t>н.р</w:t>
      </w:r>
      <w:proofErr w:type="spellEnd"/>
      <w:r>
        <w:rPr>
          <w:sz w:val="28"/>
          <w:szCs w:val="28"/>
        </w:rPr>
        <w:t xml:space="preserve">. велась співпраця педагогічного колективу ЗДО з педагогічним колективом </w:t>
      </w:r>
      <w:proofErr w:type="spellStart"/>
      <w:r>
        <w:rPr>
          <w:sz w:val="28"/>
          <w:szCs w:val="28"/>
        </w:rPr>
        <w:t>Жвирківської</w:t>
      </w:r>
      <w:proofErr w:type="spellEnd"/>
      <w:r>
        <w:rPr>
          <w:sz w:val="28"/>
          <w:szCs w:val="28"/>
        </w:rPr>
        <w:t xml:space="preserve"> ЗШ І-ІІІ ст. початкових класів, які приходили спілкуватися з батьками вихованців – випускників і безперечно цікавилися освітнім процесом в дошкільному закладі за регіональною програмою розвитку дитини дошкільного віку «Українське </w:t>
      </w:r>
      <w:proofErr w:type="spellStart"/>
      <w:r>
        <w:rPr>
          <w:sz w:val="28"/>
          <w:szCs w:val="28"/>
        </w:rPr>
        <w:t>дошкілля</w:t>
      </w:r>
      <w:proofErr w:type="spellEnd"/>
      <w:r>
        <w:rPr>
          <w:sz w:val="28"/>
          <w:szCs w:val="28"/>
        </w:rPr>
        <w:t xml:space="preserve">»(редакція 2017р.). Вчитель  початкових  класів </w:t>
      </w:r>
      <w:proofErr w:type="spellStart"/>
      <w:r>
        <w:rPr>
          <w:sz w:val="28"/>
          <w:szCs w:val="28"/>
        </w:rPr>
        <w:t>Жвирківської</w:t>
      </w:r>
      <w:proofErr w:type="spellEnd"/>
      <w:r>
        <w:rPr>
          <w:sz w:val="28"/>
          <w:szCs w:val="28"/>
        </w:rPr>
        <w:t xml:space="preserve"> ЗШ І-ІІІ ст., </w:t>
      </w:r>
      <w:proofErr w:type="spellStart"/>
      <w:r>
        <w:rPr>
          <w:sz w:val="28"/>
          <w:szCs w:val="28"/>
        </w:rPr>
        <w:t>Ковалишин</w:t>
      </w:r>
      <w:proofErr w:type="spellEnd"/>
      <w:r>
        <w:rPr>
          <w:sz w:val="28"/>
          <w:szCs w:val="28"/>
        </w:rPr>
        <w:t xml:space="preserve">  Світлана  Михайлівна,  </w:t>
      </w:r>
      <w:r>
        <w:rPr>
          <w:sz w:val="28"/>
          <w:szCs w:val="28"/>
        </w:rPr>
        <w:lastRenderedPageBreak/>
        <w:t xml:space="preserve">провела в  закладі дошкільної освіти бесіду з батьками дітей – випускників  щодо підготовки  дітей  до нової української школи і  ознайомила  їх з  новими вимогами в Програмі  початкової  школи. Вихователі старшої  групи, </w:t>
      </w:r>
      <w:proofErr w:type="spellStart"/>
      <w:r>
        <w:rPr>
          <w:sz w:val="28"/>
          <w:szCs w:val="28"/>
        </w:rPr>
        <w:t>Бондурівська</w:t>
      </w:r>
      <w:proofErr w:type="spellEnd"/>
      <w:r>
        <w:rPr>
          <w:sz w:val="28"/>
          <w:szCs w:val="28"/>
        </w:rPr>
        <w:t xml:space="preserve"> О.В. і Ковальчук  С.В. підготували діагностичні карти старших дошкільнят для вчителів початкових класів </w:t>
      </w:r>
      <w:proofErr w:type="spellStart"/>
      <w:r>
        <w:rPr>
          <w:sz w:val="28"/>
          <w:szCs w:val="28"/>
        </w:rPr>
        <w:t>Жвирківської</w:t>
      </w:r>
      <w:proofErr w:type="spellEnd"/>
      <w:r>
        <w:rPr>
          <w:sz w:val="28"/>
          <w:szCs w:val="28"/>
        </w:rPr>
        <w:t xml:space="preserve"> ЗШ І-</w:t>
      </w:r>
      <w:proofErr w:type="spellStart"/>
      <w:r>
        <w:rPr>
          <w:sz w:val="28"/>
          <w:szCs w:val="28"/>
        </w:rPr>
        <w:t>ІІІст</w:t>
      </w:r>
      <w:proofErr w:type="spellEnd"/>
      <w:r>
        <w:rPr>
          <w:sz w:val="28"/>
          <w:szCs w:val="28"/>
        </w:rPr>
        <w:t xml:space="preserve">. і шкіл м. </w:t>
      </w:r>
      <w:proofErr w:type="spellStart"/>
      <w:r>
        <w:rPr>
          <w:sz w:val="28"/>
          <w:szCs w:val="28"/>
        </w:rPr>
        <w:t>Сокаля</w:t>
      </w:r>
      <w:proofErr w:type="spellEnd"/>
      <w:r>
        <w:rPr>
          <w:sz w:val="28"/>
          <w:szCs w:val="28"/>
        </w:rPr>
        <w:t>.</w:t>
      </w:r>
    </w:p>
    <w:p w:rsidR="00001824" w:rsidRDefault="00001824" w:rsidP="00001824">
      <w:pPr>
        <w:jc w:val="both"/>
        <w:rPr>
          <w:sz w:val="28"/>
          <w:szCs w:val="28"/>
        </w:rPr>
      </w:pPr>
      <w:r>
        <w:rPr>
          <w:sz w:val="28"/>
          <w:szCs w:val="28"/>
        </w:rPr>
        <w:t xml:space="preserve">В дошкільному закладі проводилася робота з питання наступності дошкільної і початкової ланками освіти, з метою забезпечення  успішності дитини  в умовах освітньої реформи «Нова українська школа». Вихователями відстежувалася результативність навчання в усіх вікових групах. Велика увага приділялась випускникам закладу, щодо забезпечення цілісного  розвитку особистості, їх  адаптація  і підготовка до шкільного  життя  в  умовах  освітньої реформи «Нова українська школа». Протягом навчального </w:t>
      </w:r>
      <w:proofErr w:type="spellStart"/>
      <w:r>
        <w:rPr>
          <w:sz w:val="28"/>
          <w:szCs w:val="28"/>
        </w:rPr>
        <w:t>рокув</w:t>
      </w:r>
      <w:proofErr w:type="spellEnd"/>
      <w:r>
        <w:rPr>
          <w:sz w:val="28"/>
          <w:szCs w:val="28"/>
        </w:rPr>
        <w:t xml:space="preserve"> період карантину екскурсії до школи не здійснювали.</w:t>
      </w:r>
    </w:p>
    <w:p w:rsidR="00001824" w:rsidRDefault="00001824" w:rsidP="00001824">
      <w:pPr>
        <w:jc w:val="both"/>
        <w:rPr>
          <w:sz w:val="28"/>
          <w:szCs w:val="28"/>
        </w:rPr>
      </w:pPr>
      <w:r>
        <w:rPr>
          <w:bCs/>
          <w:sz w:val="28"/>
          <w:szCs w:val="28"/>
        </w:rPr>
        <w:t xml:space="preserve">Підводячи підсумок навчального року за освітніми напрямами, можна стверджувати, що робота велася чітко і цілеспрямовано. Педагогічний колектив нашої установи звертає велику увагу на формування освіченої, творчої особистості, становлення фізичного і морального здоров'я. Таким чином, ми вважаємо за необхідність  і надалі  підтримувати та розвивати природні якості дитини,  індивідуальні здібності, допомагати у становленні творчої самореалізації особистості, здобутті додаткових знань, умінь, навичок, інтелектуального розвитку, формуванні усного мовлення та навичок мовленнєвого спілкування,  збагачувати соціальний досвід вихованців, створювати умови для формування екологічної культури взаємодії дітей із природою найближчого оточення. </w:t>
      </w:r>
    </w:p>
    <w:p w:rsidR="00001824" w:rsidRDefault="00001824" w:rsidP="00001824">
      <w:pPr>
        <w:jc w:val="both"/>
        <w:outlineLvl w:val="0"/>
        <w:rPr>
          <w:b/>
          <w:i/>
          <w:sz w:val="28"/>
          <w:szCs w:val="28"/>
        </w:rPr>
      </w:pPr>
    </w:p>
    <w:p w:rsidR="00001824" w:rsidRDefault="00001824" w:rsidP="00001824">
      <w:pPr>
        <w:jc w:val="both"/>
        <w:outlineLvl w:val="0"/>
        <w:rPr>
          <w:b/>
          <w:i/>
          <w:sz w:val="28"/>
          <w:szCs w:val="28"/>
        </w:rPr>
      </w:pPr>
    </w:p>
    <w:p w:rsidR="00001824" w:rsidRDefault="00001824" w:rsidP="00001824">
      <w:pPr>
        <w:jc w:val="both"/>
        <w:outlineLvl w:val="0"/>
        <w:rPr>
          <w:b/>
          <w:sz w:val="28"/>
          <w:szCs w:val="28"/>
        </w:rPr>
      </w:pPr>
      <w:r>
        <w:rPr>
          <w:b/>
          <w:i/>
          <w:sz w:val="28"/>
          <w:szCs w:val="28"/>
        </w:rPr>
        <w:t>ІІ блок</w:t>
      </w:r>
      <w:r>
        <w:rPr>
          <w:b/>
          <w:sz w:val="28"/>
          <w:szCs w:val="28"/>
        </w:rPr>
        <w:t>: Якість освіти</w:t>
      </w:r>
    </w:p>
    <w:p w:rsidR="00001824" w:rsidRDefault="00001824" w:rsidP="00001824">
      <w:pPr>
        <w:ind w:left="-142" w:firstLine="284"/>
        <w:jc w:val="both"/>
        <w:rPr>
          <w:sz w:val="28"/>
          <w:szCs w:val="28"/>
        </w:rPr>
      </w:pPr>
    </w:p>
    <w:p w:rsidR="00001824" w:rsidRDefault="00001824" w:rsidP="00001824">
      <w:pPr>
        <w:ind w:left="-142" w:firstLine="284"/>
        <w:jc w:val="both"/>
        <w:rPr>
          <w:sz w:val="28"/>
          <w:szCs w:val="28"/>
        </w:rPr>
      </w:pPr>
      <w:r>
        <w:rPr>
          <w:spacing w:val="-4"/>
          <w:sz w:val="28"/>
          <w:szCs w:val="28"/>
        </w:rPr>
        <w:t xml:space="preserve">Одним із пріоритетних напрямів освітнього процесу в дошкільному </w:t>
      </w:r>
      <w:r>
        <w:rPr>
          <w:sz w:val="28"/>
          <w:szCs w:val="28"/>
        </w:rPr>
        <w:t>навчальному закладі – активізація  національно – патріотичного  виховання дошкільнят в різноманітних  видах  діяльності: музичній, художній та пізнавальних видах діяльності. Воно спрямоване на те, щоб дати дітям початкові знання про  Україну,  її столицю, історію, культуру, видатних  людей. Залучати  дітей  до  української  національної  обрядовості: народних  свят, ігор, народної  творчості, формування  уявлення  про  національне  мистецтво,  народні  промисли,  стійкий  інтерес  до  матеріалу народознавчого  змісту, бажання  пізнати  його  глибше, використовувати  в  повсякденному  житті, прищеплювати  дітям  елементарні  трудові  навички, пов’язані з народними  ремеслами.</w:t>
      </w:r>
    </w:p>
    <w:p w:rsidR="00001824" w:rsidRDefault="00001824" w:rsidP="00001824">
      <w:pPr>
        <w:ind w:left="-142" w:firstLine="284"/>
        <w:jc w:val="both"/>
        <w:rPr>
          <w:sz w:val="28"/>
          <w:szCs w:val="28"/>
        </w:rPr>
      </w:pPr>
      <w:r>
        <w:rPr>
          <w:sz w:val="28"/>
          <w:szCs w:val="28"/>
        </w:rPr>
        <w:t>Проаналізувавши усі переглянуті заходи можна зробити висновок, що робота  з даного напрямку у дошкільному закладі проводиться на належному рівні, щодо  визначення основних засад, цілей, нап</w:t>
      </w:r>
      <w:r>
        <w:rPr>
          <w:sz w:val="28"/>
          <w:szCs w:val="28"/>
        </w:rPr>
        <w:softHyphen/>
        <w:t xml:space="preserve">рямків, змісту, форм і методів громадянського </w:t>
      </w:r>
      <w:r>
        <w:rPr>
          <w:sz w:val="28"/>
          <w:szCs w:val="28"/>
        </w:rPr>
        <w:lastRenderedPageBreak/>
        <w:t>виховання, які ефективно за</w:t>
      </w:r>
      <w:r>
        <w:rPr>
          <w:sz w:val="28"/>
          <w:szCs w:val="28"/>
        </w:rPr>
        <w:softHyphen/>
        <w:t>безпечували б процес розвитку і формування громадянина, тобто, особис</w:t>
      </w:r>
      <w:r>
        <w:rPr>
          <w:sz w:val="28"/>
          <w:szCs w:val="28"/>
        </w:rPr>
        <w:softHyphen/>
        <w:t>тості, в якій органічно поєднуються високі моральні чесноти, громадян</w:t>
      </w:r>
      <w:r>
        <w:rPr>
          <w:sz w:val="28"/>
          <w:szCs w:val="28"/>
        </w:rPr>
        <w:softHyphen/>
        <w:t xml:space="preserve">ська зрілість, патріотизм, професійну компетентність, </w:t>
      </w:r>
      <w:proofErr w:type="spellStart"/>
      <w:r>
        <w:rPr>
          <w:sz w:val="28"/>
          <w:szCs w:val="28"/>
        </w:rPr>
        <w:t>самоактивність</w:t>
      </w:r>
      <w:proofErr w:type="spellEnd"/>
      <w:r>
        <w:rPr>
          <w:sz w:val="28"/>
          <w:szCs w:val="28"/>
        </w:rPr>
        <w:t>, творчі начала, потреба у самовдосконаленні, почуття обов’язку й відпові</w:t>
      </w:r>
      <w:r>
        <w:rPr>
          <w:sz w:val="28"/>
          <w:szCs w:val="28"/>
        </w:rPr>
        <w:softHyphen/>
        <w:t>дальності перед суспільством і Батьківщиною.</w:t>
      </w:r>
    </w:p>
    <w:p w:rsidR="00001824" w:rsidRDefault="00001824" w:rsidP="00001824">
      <w:pPr>
        <w:pStyle w:val="a3"/>
        <w:shd w:val="clear" w:color="auto" w:fill="FFFFFF"/>
        <w:spacing w:before="0" w:beforeAutospacing="0" w:after="0" w:afterAutospacing="0" w:line="420" w:lineRule="atLeast"/>
        <w:rPr>
          <w:color w:val="0A161F"/>
          <w:sz w:val="28"/>
          <w:szCs w:val="28"/>
          <w:shd w:val="clear" w:color="auto" w:fill="FFFFFF"/>
        </w:rPr>
      </w:pPr>
      <w:r>
        <w:rPr>
          <w:sz w:val="28"/>
          <w:szCs w:val="28"/>
        </w:rPr>
        <w:t xml:space="preserve">Для вирішення другого головного завдання - </w:t>
      </w:r>
      <w:r>
        <w:rPr>
          <w:bCs/>
          <w:sz w:val="28"/>
          <w:szCs w:val="28"/>
        </w:rPr>
        <w:t xml:space="preserve">«Створення  й підтримка сучасного освітнього простору, сприятливого  для гармонійного розвитку особистості  дошкільника, згідно Положення про внутрішню систему забезпечення якості освіти». </w:t>
      </w:r>
      <w:r>
        <w:rPr>
          <w:iCs/>
          <w:sz w:val="28"/>
          <w:szCs w:val="28"/>
        </w:rPr>
        <w:t xml:space="preserve">Саме </w:t>
      </w:r>
      <w:r>
        <w:rPr>
          <w:color w:val="0A161F"/>
          <w:sz w:val="28"/>
          <w:szCs w:val="28"/>
          <w:shd w:val="clear" w:color="auto" w:fill="FFFFFF"/>
        </w:rPr>
        <w:t>безпечне освітнє середовище забезпечує: наявність безпечних умов навчання та праці комфортну міжособистісну взаємодію, сприяючи емоційному благополуччю учнів, педагогів та батьків відсутність будь-яких проявів насильства та наявність достатніх ресурсів для їх запобігання дотримання прав і норм фізичної, психологічної, інформаційної та соціальної безпеки кожного учасника освітнього процесу.</w:t>
      </w:r>
    </w:p>
    <w:p w:rsidR="00001824" w:rsidRDefault="00001824" w:rsidP="00001824">
      <w:pPr>
        <w:pStyle w:val="a3"/>
        <w:shd w:val="clear" w:color="auto" w:fill="FFFFFF"/>
        <w:spacing w:before="0" w:beforeAutospacing="0" w:after="240" w:afterAutospacing="0" w:line="420" w:lineRule="atLeast"/>
        <w:rPr>
          <w:rFonts w:ascii="Georgia" w:hAnsi="Georgia"/>
          <w:color w:val="000000"/>
          <w:sz w:val="27"/>
          <w:szCs w:val="27"/>
        </w:rPr>
      </w:pPr>
      <w:r>
        <w:rPr>
          <w:rFonts w:ascii="Georgia" w:hAnsi="Georgia"/>
          <w:color w:val="000000"/>
          <w:sz w:val="27"/>
          <w:szCs w:val="27"/>
        </w:rPr>
        <w:t xml:space="preserve">Середовище в групових осередках мотивує дітей знаходити місце для задоволення власних задатків та інтересів, активізує до діяльності, зберігає фізичне та психологічне здоров’я, а також розвиває якості особистості та важливі для життя компетентності.  </w:t>
      </w:r>
      <w:r>
        <w:rPr>
          <w:color w:val="000000"/>
          <w:sz w:val="28"/>
          <w:szCs w:val="28"/>
        </w:rPr>
        <w:t>Продуктивна діяльність дошкільників (гра, спілкування, пізнавально-дослідницька тощо) у межах кожної освітньої лінії реалізується на основі потенціалу створеного в закладі Середовища з відповідним наповненням і сукупністю предметів, іграшок, матеріалів, які зрозумілі та цікаві дітям.</w:t>
      </w:r>
    </w:p>
    <w:p w:rsidR="00001824" w:rsidRDefault="00001824" w:rsidP="00001824">
      <w:pPr>
        <w:pStyle w:val="a3"/>
        <w:shd w:val="clear" w:color="auto" w:fill="FFFFFF"/>
        <w:spacing w:before="0" w:beforeAutospacing="0" w:after="240" w:afterAutospacing="0" w:line="420" w:lineRule="atLeast"/>
        <w:rPr>
          <w:color w:val="000000"/>
          <w:sz w:val="28"/>
          <w:szCs w:val="28"/>
        </w:rPr>
      </w:pPr>
      <w:r>
        <w:rPr>
          <w:color w:val="000000"/>
          <w:sz w:val="28"/>
          <w:szCs w:val="28"/>
        </w:rPr>
        <w:t>Потрібно усунути такі недоліки в організації  середовища:</w:t>
      </w:r>
    </w:p>
    <w:p w:rsidR="00001824" w:rsidRDefault="00001824" w:rsidP="00001824">
      <w:pPr>
        <w:numPr>
          <w:ilvl w:val="0"/>
          <w:numId w:val="9"/>
        </w:numPr>
        <w:shd w:val="clear" w:color="auto" w:fill="FFFFFF"/>
        <w:spacing w:after="105"/>
        <w:ind w:left="0"/>
        <w:rPr>
          <w:color w:val="000000"/>
          <w:sz w:val="28"/>
          <w:szCs w:val="28"/>
        </w:rPr>
      </w:pPr>
      <w:r>
        <w:rPr>
          <w:color w:val="000000"/>
          <w:sz w:val="28"/>
          <w:szCs w:val="28"/>
        </w:rPr>
        <w:t xml:space="preserve">перенасиченість осередків предметним матеріалом, оскільки не було продуманого планування змін середовища відповідно до пізнавальної теми перспективного плану освітньої роботи і  </w:t>
      </w:r>
      <w:proofErr w:type="spellStart"/>
      <w:r>
        <w:rPr>
          <w:color w:val="000000"/>
          <w:sz w:val="28"/>
          <w:szCs w:val="28"/>
        </w:rPr>
        <w:t>недооснащеність</w:t>
      </w:r>
      <w:proofErr w:type="spellEnd"/>
      <w:r>
        <w:rPr>
          <w:color w:val="000000"/>
          <w:sz w:val="28"/>
          <w:szCs w:val="28"/>
        </w:rPr>
        <w:t xml:space="preserve">  осередків розвиваючого  середовища;</w:t>
      </w:r>
    </w:p>
    <w:p w:rsidR="00001824" w:rsidRDefault="00001824" w:rsidP="00001824">
      <w:pPr>
        <w:numPr>
          <w:ilvl w:val="0"/>
          <w:numId w:val="9"/>
        </w:numPr>
        <w:shd w:val="clear" w:color="auto" w:fill="FFFFFF"/>
        <w:spacing w:after="105"/>
        <w:ind w:left="0"/>
        <w:rPr>
          <w:color w:val="000000"/>
          <w:sz w:val="28"/>
          <w:szCs w:val="28"/>
        </w:rPr>
      </w:pPr>
      <w:r>
        <w:rPr>
          <w:color w:val="000000"/>
          <w:sz w:val="28"/>
          <w:szCs w:val="28"/>
        </w:rPr>
        <w:t>недостатність матеріалів для дитячого експериментування, бо не було сформованої картотеки процесів та алгоритмів;</w:t>
      </w:r>
    </w:p>
    <w:p w:rsidR="00001824" w:rsidRDefault="00001824" w:rsidP="00001824">
      <w:pPr>
        <w:numPr>
          <w:ilvl w:val="0"/>
          <w:numId w:val="9"/>
        </w:numPr>
        <w:shd w:val="clear" w:color="auto" w:fill="FFFFFF"/>
        <w:spacing w:after="105"/>
        <w:ind w:left="0"/>
        <w:rPr>
          <w:color w:val="000000"/>
          <w:sz w:val="28"/>
          <w:szCs w:val="28"/>
        </w:rPr>
      </w:pPr>
      <w:r>
        <w:rPr>
          <w:color w:val="000000"/>
          <w:sz w:val="28"/>
          <w:szCs w:val="28"/>
        </w:rPr>
        <w:t>непоміркованість умов забезпечення індивідуальної комфортності;</w:t>
      </w:r>
    </w:p>
    <w:p w:rsidR="00001824" w:rsidRDefault="00001824" w:rsidP="00001824">
      <w:pPr>
        <w:numPr>
          <w:ilvl w:val="0"/>
          <w:numId w:val="9"/>
        </w:numPr>
        <w:shd w:val="clear" w:color="auto" w:fill="FFFFFF"/>
        <w:spacing w:after="105"/>
        <w:ind w:left="0"/>
        <w:rPr>
          <w:color w:val="000000"/>
          <w:sz w:val="28"/>
          <w:szCs w:val="28"/>
        </w:rPr>
      </w:pPr>
      <w:r>
        <w:rPr>
          <w:color w:val="000000"/>
          <w:sz w:val="28"/>
          <w:szCs w:val="28"/>
        </w:rPr>
        <w:t>безсистемність у залученні дітей до трансформації середовища;</w:t>
      </w:r>
    </w:p>
    <w:p w:rsidR="00001824" w:rsidRDefault="00001824" w:rsidP="00001824">
      <w:pPr>
        <w:numPr>
          <w:ilvl w:val="0"/>
          <w:numId w:val="9"/>
        </w:numPr>
        <w:shd w:val="clear" w:color="auto" w:fill="FFFFFF"/>
        <w:spacing w:after="105"/>
        <w:ind w:left="0"/>
        <w:rPr>
          <w:color w:val="000000"/>
          <w:sz w:val="28"/>
          <w:szCs w:val="28"/>
        </w:rPr>
      </w:pPr>
      <w:r>
        <w:rPr>
          <w:color w:val="000000"/>
          <w:sz w:val="28"/>
          <w:szCs w:val="28"/>
        </w:rPr>
        <w:t xml:space="preserve">недостатність м’яких ігрових модулів, які діти </w:t>
      </w:r>
      <w:proofErr w:type="spellStart"/>
      <w:r>
        <w:rPr>
          <w:color w:val="000000"/>
          <w:sz w:val="28"/>
          <w:szCs w:val="28"/>
        </w:rPr>
        <w:t>викорисовували</w:t>
      </w:r>
      <w:proofErr w:type="spellEnd"/>
      <w:r>
        <w:rPr>
          <w:color w:val="000000"/>
          <w:sz w:val="28"/>
          <w:szCs w:val="28"/>
        </w:rPr>
        <w:t> б, щоб створювати свій простір;</w:t>
      </w:r>
    </w:p>
    <w:p w:rsidR="00001824" w:rsidRDefault="00001824" w:rsidP="00001824">
      <w:pPr>
        <w:numPr>
          <w:ilvl w:val="0"/>
          <w:numId w:val="9"/>
        </w:numPr>
        <w:shd w:val="clear" w:color="auto" w:fill="FFFFFF"/>
        <w:spacing w:after="105"/>
        <w:ind w:left="0"/>
        <w:rPr>
          <w:color w:val="000000"/>
          <w:sz w:val="28"/>
          <w:szCs w:val="28"/>
        </w:rPr>
      </w:pPr>
      <w:r>
        <w:rPr>
          <w:color w:val="000000"/>
          <w:sz w:val="28"/>
          <w:szCs w:val="28"/>
        </w:rPr>
        <w:t>одноманітність наборів для конструювання;</w:t>
      </w:r>
    </w:p>
    <w:p w:rsidR="00001824" w:rsidRDefault="00001824" w:rsidP="00001824">
      <w:pPr>
        <w:numPr>
          <w:ilvl w:val="0"/>
          <w:numId w:val="9"/>
        </w:numPr>
        <w:shd w:val="clear" w:color="auto" w:fill="FFFFFF"/>
        <w:spacing w:after="105"/>
        <w:ind w:left="0"/>
        <w:rPr>
          <w:color w:val="000000"/>
          <w:sz w:val="28"/>
          <w:szCs w:val="28"/>
        </w:rPr>
      </w:pPr>
      <w:r>
        <w:rPr>
          <w:color w:val="000000"/>
          <w:sz w:val="28"/>
          <w:szCs w:val="28"/>
        </w:rPr>
        <w:lastRenderedPageBreak/>
        <w:t>стереотипність мислення педагога щодо кількісного накопичення предметів в осередках.</w:t>
      </w:r>
    </w:p>
    <w:p w:rsidR="00001824" w:rsidRDefault="00001824" w:rsidP="00001824">
      <w:pPr>
        <w:pStyle w:val="a3"/>
        <w:shd w:val="clear" w:color="auto" w:fill="FFFFFF"/>
        <w:spacing w:before="0" w:beforeAutospacing="0" w:after="0" w:afterAutospacing="0" w:line="420" w:lineRule="atLeast"/>
        <w:rPr>
          <w:color w:val="000000"/>
          <w:sz w:val="28"/>
          <w:szCs w:val="28"/>
          <w:lang w:eastAsia="ru-RU"/>
        </w:rPr>
      </w:pPr>
    </w:p>
    <w:p w:rsidR="00001824" w:rsidRDefault="00001824" w:rsidP="00001824">
      <w:pPr>
        <w:shd w:val="clear" w:color="auto" w:fill="FFFFFF"/>
        <w:spacing w:after="295"/>
        <w:rPr>
          <w:sz w:val="28"/>
          <w:szCs w:val="28"/>
        </w:rPr>
      </w:pPr>
      <w:r>
        <w:rPr>
          <w:sz w:val="28"/>
          <w:szCs w:val="28"/>
        </w:rPr>
        <w:t xml:space="preserve">  Для якісного  вирішення третього завдання з організації </w:t>
      </w:r>
      <w:r>
        <w:rPr>
          <w:bCs/>
          <w:sz w:val="28"/>
          <w:szCs w:val="28"/>
        </w:rPr>
        <w:t xml:space="preserve">«Використання інформаційно-комп'ютерних технологій в умовах модернізації дошкільної освіти» </w:t>
      </w:r>
      <w:r>
        <w:rPr>
          <w:sz w:val="28"/>
          <w:szCs w:val="28"/>
          <w:shd w:val="clear" w:color="auto" w:fill="FFFFFF"/>
        </w:rPr>
        <w:t xml:space="preserve">в закладі дошкільної освіти ІКТ в поєднанні з традиційними засобами виховання сприяє підвищенню загальної якості виховання, розвитку творчої особистості дитини.  Використання комп'ютерних технологій поліпшує пам'ять і увагу дітей,розвиває почуття кольору,а також полегшує процес сприймання і запам'ятовування інформації за допомогою яскравих образів. Заняття дітей на комп'ютері мають велике значення не тільки для розвитку інтелекту,але й для розвитку їхньої моторики рук. Крім того,у дітей виховуються такі якості як самостійність, зібраність, зосередженість, посидючість. У дошкільників розвиваються такі важливі операції мислення як узагальнення і класифікація. Наприклад,під час гри на комп'ютері,дитина рано починає розуміти,що предмети на екрані - це не реальні речі,а тільки знаки цих реальних речей. Таким чином,у дітей починає розвиватися так звана знакова функція свідомості,тобто розуміння того,що є кілька рівнів навколишнього середовища- це й реальні </w:t>
      </w:r>
      <w:proofErr w:type="spellStart"/>
      <w:r>
        <w:rPr>
          <w:sz w:val="28"/>
          <w:szCs w:val="28"/>
          <w:shd w:val="clear" w:color="auto" w:fill="FFFFFF"/>
        </w:rPr>
        <w:t>речі,ікартинки,схеми,слова</w:t>
      </w:r>
      <w:proofErr w:type="spellEnd"/>
      <w:r>
        <w:rPr>
          <w:sz w:val="28"/>
          <w:szCs w:val="28"/>
          <w:shd w:val="clear" w:color="auto" w:fill="FFFFFF"/>
        </w:rPr>
        <w:t xml:space="preserve"> або числа.</w:t>
      </w:r>
      <w:r>
        <w:rPr>
          <w:sz w:val="28"/>
          <w:szCs w:val="28"/>
        </w:rPr>
        <w:br/>
      </w:r>
      <w:r>
        <w:rPr>
          <w:sz w:val="28"/>
          <w:szCs w:val="28"/>
          <w:shd w:val="clear" w:color="auto" w:fill="FFFFFF"/>
        </w:rPr>
        <w:t>Отже,введення комп'ютерних технологій у систему дидактичних засобів освітнього процесу можна вважати істотним фактором збагачення інтелектуального, естетичного, морального і фізичного розвитку дитини, розвитку творчих здібностей та формування особистості.</w:t>
      </w:r>
    </w:p>
    <w:p w:rsidR="00001824" w:rsidRDefault="00001824" w:rsidP="00001824">
      <w:pPr>
        <w:shd w:val="clear" w:color="auto" w:fill="FFFFFF"/>
        <w:spacing w:after="295"/>
        <w:rPr>
          <w:color w:val="212121"/>
          <w:sz w:val="28"/>
          <w:szCs w:val="28"/>
        </w:rPr>
      </w:pPr>
      <w:r>
        <w:rPr>
          <w:b/>
          <w:i/>
          <w:sz w:val="28"/>
          <w:szCs w:val="28"/>
        </w:rPr>
        <w:t>ІІІ блок</w:t>
      </w:r>
      <w:r>
        <w:rPr>
          <w:b/>
          <w:sz w:val="28"/>
          <w:szCs w:val="28"/>
        </w:rPr>
        <w:t xml:space="preserve">: Результативність навчально-виховного процесу.                                                                                                   </w:t>
      </w:r>
      <w:r>
        <w:rPr>
          <w:sz w:val="28"/>
          <w:szCs w:val="28"/>
        </w:rPr>
        <w:t xml:space="preserve"> Два рази в рік у всіх вікових групах вихователями проводиться діагностика рівня знань та вмінь дітей</w:t>
      </w:r>
    </w:p>
    <w:p w:rsidR="00001824" w:rsidRDefault="00001824" w:rsidP="00001824">
      <w:pPr>
        <w:rPr>
          <w:b/>
          <w:sz w:val="28"/>
          <w:szCs w:val="28"/>
        </w:rPr>
      </w:pPr>
      <w:r>
        <w:rPr>
          <w:sz w:val="28"/>
          <w:szCs w:val="28"/>
        </w:rPr>
        <w:t>Узагальнюючи результати роботи вихователів, можна зробити висновок, що освітня робота відповідає належному рівню. Але поряд з цим необхідно звернути увагу на систематичність, планомірність, удосконалення корекційної роботи, розвиток творчих здібностей дітей та аналіз нервово-психічного розвитку дітей раннього віку.</w:t>
      </w:r>
    </w:p>
    <w:p w:rsidR="00001824" w:rsidRDefault="00001824" w:rsidP="00001824">
      <w:pPr>
        <w:jc w:val="both"/>
        <w:rPr>
          <w:color w:val="FF0000"/>
          <w:sz w:val="28"/>
          <w:szCs w:val="28"/>
        </w:rPr>
      </w:pPr>
    </w:p>
    <w:p w:rsidR="00001824" w:rsidRDefault="00001824" w:rsidP="00001824">
      <w:pPr>
        <w:jc w:val="both"/>
        <w:rPr>
          <w:sz w:val="28"/>
          <w:szCs w:val="28"/>
        </w:rPr>
      </w:pPr>
      <w:r>
        <w:rPr>
          <w:sz w:val="28"/>
          <w:szCs w:val="28"/>
        </w:rPr>
        <w:t xml:space="preserve">     Аналіз показав, що освітня робота ведеться на належному рівні.</w:t>
      </w:r>
    </w:p>
    <w:p w:rsidR="00001824" w:rsidRDefault="00001824" w:rsidP="00001824">
      <w:pPr>
        <w:jc w:val="both"/>
        <w:rPr>
          <w:color w:val="FF0000"/>
          <w:sz w:val="28"/>
          <w:szCs w:val="28"/>
        </w:rPr>
      </w:pPr>
    </w:p>
    <w:p w:rsidR="00001824" w:rsidRDefault="00001824" w:rsidP="00001824">
      <w:pPr>
        <w:ind w:firstLine="540"/>
        <w:jc w:val="both"/>
        <w:rPr>
          <w:sz w:val="28"/>
          <w:szCs w:val="28"/>
        </w:rPr>
      </w:pPr>
      <w:r>
        <w:rPr>
          <w:sz w:val="28"/>
          <w:szCs w:val="28"/>
        </w:rPr>
        <w:t xml:space="preserve">Заклад дошкільної освіти забезпечено нормативно-правовими документами з питань соціального захисту дітей.  Наказом по дошкільному закладу №88 від 03.09.2021р. «Про призначення громадського інспектора з охорони дитинства»  по закладу дошкільної освіти  призначено громадським інспектором директора Хому О.М. Вона оновлює базу даних дітей пільгового контингенту та надає інформацію до відповідних органів. Дана інформація доводиться своєчасно та у повній мірі під час </w:t>
      </w:r>
      <w:r>
        <w:rPr>
          <w:sz w:val="28"/>
          <w:szCs w:val="28"/>
        </w:rPr>
        <w:lastRenderedPageBreak/>
        <w:t>виробничих  нарад, батьківських зборів, на засіданнях батьківського комітету, бесідах та консультаціях до відома батьків і педагогів.</w:t>
      </w:r>
    </w:p>
    <w:p w:rsidR="00001824" w:rsidRDefault="00001824" w:rsidP="00001824">
      <w:pPr>
        <w:jc w:val="both"/>
        <w:rPr>
          <w:color w:val="FF0000"/>
          <w:sz w:val="28"/>
          <w:szCs w:val="28"/>
        </w:rPr>
      </w:pPr>
    </w:p>
    <w:p w:rsidR="00001824" w:rsidRDefault="00001824" w:rsidP="00001824">
      <w:pPr>
        <w:jc w:val="both"/>
        <w:outlineLvl w:val="0"/>
        <w:rPr>
          <w:b/>
          <w:sz w:val="28"/>
          <w:szCs w:val="28"/>
        </w:rPr>
      </w:pPr>
      <w:r>
        <w:rPr>
          <w:b/>
          <w:i/>
          <w:sz w:val="28"/>
          <w:szCs w:val="28"/>
        </w:rPr>
        <w:t xml:space="preserve">  І</w:t>
      </w:r>
      <w:r>
        <w:rPr>
          <w:b/>
          <w:i/>
          <w:sz w:val="28"/>
          <w:szCs w:val="28"/>
          <w:lang w:val="en-US"/>
        </w:rPr>
        <w:t>V</w:t>
      </w:r>
      <w:r>
        <w:rPr>
          <w:b/>
          <w:i/>
          <w:sz w:val="28"/>
          <w:szCs w:val="28"/>
        </w:rPr>
        <w:t xml:space="preserve"> блок</w:t>
      </w:r>
      <w:r>
        <w:rPr>
          <w:b/>
          <w:sz w:val="28"/>
          <w:szCs w:val="28"/>
        </w:rPr>
        <w:t>: Стан здоров</w:t>
      </w:r>
      <w:r>
        <w:rPr>
          <w:b/>
          <w:sz w:val="28"/>
          <w:szCs w:val="28"/>
          <w:lang w:val="ru-RU"/>
        </w:rPr>
        <w:t>’</w:t>
      </w:r>
      <w:r>
        <w:rPr>
          <w:b/>
          <w:sz w:val="28"/>
          <w:szCs w:val="28"/>
        </w:rPr>
        <w:t>я та фізичний розвиток дітей</w:t>
      </w:r>
    </w:p>
    <w:p w:rsidR="00001824" w:rsidRDefault="00001824" w:rsidP="00001824">
      <w:pPr>
        <w:jc w:val="both"/>
        <w:rPr>
          <w:sz w:val="28"/>
          <w:szCs w:val="28"/>
        </w:rPr>
      </w:pPr>
      <w:r>
        <w:rPr>
          <w:sz w:val="28"/>
          <w:szCs w:val="28"/>
        </w:rPr>
        <w:t xml:space="preserve">Заклад має медичний кабінет, ізолятор для  дітей з інфекційними захворюваннями. Обладнання  медичного  кабінету  відповідає нормативним вимогам. Медичне обслуговування дітей закладу забезпечує  старша медична сестра Рудик І.В. (стаж роботи на посаді –23 р. 5 м.) </w:t>
      </w:r>
    </w:p>
    <w:p w:rsidR="00001824" w:rsidRDefault="00001824" w:rsidP="00001824">
      <w:pPr>
        <w:ind w:firstLine="561"/>
        <w:jc w:val="both"/>
        <w:rPr>
          <w:sz w:val="28"/>
          <w:szCs w:val="28"/>
        </w:rPr>
      </w:pPr>
      <w:r>
        <w:rPr>
          <w:sz w:val="28"/>
          <w:szCs w:val="28"/>
        </w:rPr>
        <w:t xml:space="preserve">Однак, медичний кабінет </w:t>
      </w:r>
      <w:proofErr w:type="spellStart"/>
      <w:r>
        <w:rPr>
          <w:sz w:val="28"/>
          <w:szCs w:val="28"/>
        </w:rPr>
        <w:t>недооснащено</w:t>
      </w:r>
      <w:proofErr w:type="spellEnd"/>
      <w:r>
        <w:rPr>
          <w:sz w:val="28"/>
          <w:szCs w:val="28"/>
        </w:rPr>
        <w:t>:</w:t>
      </w:r>
    </w:p>
    <w:p w:rsidR="00001824" w:rsidRDefault="00001824" w:rsidP="00001824">
      <w:pPr>
        <w:widowControl w:val="0"/>
        <w:numPr>
          <w:ilvl w:val="0"/>
          <w:numId w:val="10"/>
        </w:numPr>
        <w:suppressAutoHyphens/>
        <w:jc w:val="both"/>
        <w:rPr>
          <w:sz w:val="28"/>
          <w:szCs w:val="28"/>
        </w:rPr>
      </w:pPr>
      <w:r>
        <w:rPr>
          <w:sz w:val="28"/>
          <w:szCs w:val="28"/>
        </w:rPr>
        <w:t>набором скіаскопічних лінійок;</w:t>
      </w:r>
    </w:p>
    <w:p w:rsidR="00001824" w:rsidRDefault="00001824" w:rsidP="00001824">
      <w:pPr>
        <w:widowControl w:val="0"/>
        <w:numPr>
          <w:ilvl w:val="0"/>
          <w:numId w:val="10"/>
        </w:numPr>
        <w:suppressAutoHyphens/>
        <w:jc w:val="both"/>
        <w:rPr>
          <w:sz w:val="28"/>
          <w:szCs w:val="28"/>
        </w:rPr>
      </w:pPr>
      <w:r>
        <w:rPr>
          <w:sz w:val="28"/>
          <w:szCs w:val="28"/>
        </w:rPr>
        <w:t xml:space="preserve">поліхроматичними  таблицями для дослідження </w:t>
      </w:r>
      <w:proofErr w:type="spellStart"/>
      <w:r>
        <w:rPr>
          <w:sz w:val="28"/>
          <w:szCs w:val="28"/>
        </w:rPr>
        <w:t>кольоровідчуття</w:t>
      </w:r>
      <w:proofErr w:type="spellEnd"/>
      <w:r>
        <w:rPr>
          <w:sz w:val="28"/>
          <w:szCs w:val="28"/>
        </w:rPr>
        <w:t>;</w:t>
      </w:r>
    </w:p>
    <w:p w:rsidR="00001824" w:rsidRDefault="00001824" w:rsidP="00001824">
      <w:pPr>
        <w:jc w:val="both"/>
        <w:outlineLvl w:val="0"/>
        <w:rPr>
          <w:sz w:val="28"/>
          <w:szCs w:val="28"/>
        </w:rPr>
      </w:pPr>
      <w:r>
        <w:rPr>
          <w:sz w:val="28"/>
          <w:szCs w:val="28"/>
        </w:rPr>
        <w:t xml:space="preserve">         Належна  увага протягом навчального року була приділена формуванню </w:t>
      </w:r>
      <w:proofErr w:type="spellStart"/>
      <w:r>
        <w:rPr>
          <w:sz w:val="28"/>
          <w:szCs w:val="28"/>
        </w:rPr>
        <w:t>здоров</w:t>
      </w:r>
      <w:proofErr w:type="spellEnd"/>
      <w:r>
        <w:rPr>
          <w:sz w:val="28"/>
          <w:szCs w:val="28"/>
          <w:lang w:val="ru-RU"/>
        </w:rPr>
        <w:t>’</w:t>
      </w:r>
      <w:proofErr w:type="spellStart"/>
      <w:r>
        <w:rPr>
          <w:sz w:val="28"/>
          <w:szCs w:val="28"/>
        </w:rPr>
        <w:t>язберігаючої</w:t>
      </w:r>
      <w:proofErr w:type="spellEnd"/>
      <w:r>
        <w:rPr>
          <w:sz w:val="28"/>
          <w:szCs w:val="28"/>
        </w:rPr>
        <w:t xml:space="preserve"> компетентності дітей. Ефективність оздоровчих заходів визначалася тим, що поєднувалася тривала комплексна інтенсивна </w:t>
      </w:r>
      <w:proofErr w:type="spellStart"/>
      <w:r>
        <w:rPr>
          <w:sz w:val="28"/>
          <w:szCs w:val="28"/>
        </w:rPr>
        <w:t>оздоровчо</w:t>
      </w:r>
      <w:proofErr w:type="spellEnd"/>
      <w:r>
        <w:rPr>
          <w:sz w:val="28"/>
          <w:szCs w:val="28"/>
        </w:rPr>
        <w:t xml:space="preserve">-профілактична робота з корекційно -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 </w:t>
      </w:r>
    </w:p>
    <w:p w:rsidR="00001824" w:rsidRDefault="00001824" w:rsidP="00001824">
      <w:pPr>
        <w:jc w:val="center"/>
        <w:outlineLvl w:val="0"/>
        <w:rPr>
          <w:b/>
          <w:sz w:val="28"/>
          <w:szCs w:val="28"/>
        </w:rPr>
      </w:pPr>
    </w:p>
    <w:p w:rsidR="00001824" w:rsidRDefault="00001824" w:rsidP="00001824">
      <w:pPr>
        <w:jc w:val="center"/>
        <w:outlineLvl w:val="0"/>
        <w:rPr>
          <w:b/>
          <w:sz w:val="28"/>
          <w:szCs w:val="28"/>
        </w:rPr>
      </w:pPr>
    </w:p>
    <w:p w:rsidR="00001824" w:rsidRDefault="00001824" w:rsidP="00001824">
      <w:pPr>
        <w:jc w:val="center"/>
        <w:outlineLvl w:val="0"/>
        <w:rPr>
          <w:b/>
          <w:sz w:val="28"/>
          <w:szCs w:val="28"/>
        </w:rPr>
      </w:pPr>
    </w:p>
    <w:p w:rsidR="00001824" w:rsidRDefault="00001824" w:rsidP="00001824">
      <w:pPr>
        <w:jc w:val="center"/>
        <w:outlineLvl w:val="0"/>
        <w:rPr>
          <w:b/>
          <w:sz w:val="28"/>
          <w:szCs w:val="28"/>
        </w:rPr>
      </w:pPr>
    </w:p>
    <w:p w:rsidR="00001824" w:rsidRDefault="00001824" w:rsidP="00001824">
      <w:pPr>
        <w:jc w:val="center"/>
        <w:outlineLvl w:val="0"/>
        <w:rPr>
          <w:b/>
          <w:sz w:val="28"/>
          <w:szCs w:val="28"/>
        </w:rPr>
      </w:pPr>
      <w:r>
        <w:rPr>
          <w:b/>
          <w:sz w:val="28"/>
          <w:szCs w:val="28"/>
        </w:rPr>
        <w:t>Аналіз стану здоров</w:t>
      </w:r>
      <w:r>
        <w:rPr>
          <w:b/>
          <w:sz w:val="28"/>
          <w:szCs w:val="28"/>
          <w:lang w:val="en-US"/>
        </w:rPr>
        <w:t>’</w:t>
      </w:r>
      <w:r>
        <w:rPr>
          <w:b/>
          <w:sz w:val="28"/>
          <w:szCs w:val="28"/>
        </w:rPr>
        <w:t xml:space="preserve">я дітей </w:t>
      </w:r>
    </w:p>
    <w:p w:rsidR="00001824" w:rsidRDefault="00001824" w:rsidP="00001824">
      <w:pPr>
        <w:jc w:val="center"/>
        <w:outlineLvl w:val="0"/>
        <w:rPr>
          <w:b/>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1643"/>
        <w:gridCol w:w="1701"/>
        <w:gridCol w:w="2126"/>
      </w:tblGrid>
      <w:tr w:rsidR="00001824" w:rsidTr="00001824">
        <w:trPr>
          <w:tblHeader/>
          <w:jc w:val="center"/>
        </w:trPr>
        <w:tc>
          <w:tcPr>
            <w:tcW w:w="303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CCCC"/>
            <w:hideMark/>
          </w:tcPr>
          <w:p w:rsidR="00001824" w:rsidRDefault="00001824">
            <w:pPr>
              <w:jc w:val="right"/>
              <w:outlineLvl w:val="0"/>
              <w:rPr>
                <w:sz w:val="28"/>
                <w:szCs w:val="28"/>
              </w:rPr>
            </w:pPr>
            <w:proofErr w:type="spellStart"/>
            <w:r>
              <w:rPr>
                <w:sz w:val="28"/>
                <w:szCs w:val="28"/>
              </w:rPr>
              <w:t>Показн</w:t>
            </w:r>
            <w:proofErr w:type="spellEnd"/>
            <w:r>
              <w:rPr>
                <w:sz w:val="28"/>
                <w:szCs w:val="28"/>
              </w:rPr>
              <w:t xml:space="preserve">. стану </w:t>
            </w:r>
          </w:p>
          <w:p w:rsidR="00001824" w:rsidRDefault="00001824">
            <w:pPr>
              <w:jc w:val="right"/>
              <w:outlineLvl w:val="0"/>
              <w:rPr>
                <w:sz w:val="28"/>
                <w:szCs w:val="28"/>
              </w:rPr>
            </w:pPr>
            <w:proofErr w:type="spellStart"/>
            <w:r>
              <w:rPr>
                <w:sz w:val="28"/>
                <w:szCs w:val="28"/>
              </w:rPr>
              <w:t>здор</w:t>
            </w:r>
            <w:proofErr w:type="spellEnd"/>
            <w:r>
              <w:rPr>
                <w:sz w:val="28"/>
                <w:szCs w:val="28"/>
              </w:rPr>
              <w:t>.</w:t>
            </w:r>
          </w:p>
          <w:p w:rsidR="00001824" w:rsidRDefault="00001824">
            <w:pPr>
              <w:outlineLvl w:val="0"/>
              <w:rPr>
                <w:sz w:val="28"/>
                <w:szCs w:val="28"/>
              </w:rPr>
            </w:pPr>
            <w:proofErr w:type="spellStart"/>
            <w:r>
              <w:rPr>
                <w:sz w:val="28"/>
                <w:szCs w:val="28"/>
              </w:rPr>
              <w:t>Кільк</w:t>
            </w:r>
            <w:proofErr w:type="spellEnd"/>
            <w:r>
              <w:rPr>
                <w:sz w:val="28"/>
                <w:szCs w:val="28"/>
              </w:rPr>
              <w:t>.</w:t>
            </w:r>
          </w:p>
          <w:p w:rsidR="00001824" w:rsidRDefault="00001824">
            <w:pPr>
              <w:outlineLvl w:val="0"/>
              <w:rPr>
                <w:sz w:val="28"/>
                <w:szCs w:val="28"/>
              </w:rPr>
            </w:pPr>
            <w:proofErr w:type="spellStart"/>
            <w:r>
              <w:rPr>
                <w:sz w:val="28"/>
                <w:szCs w:val="28"/>
              </w:rPr>
              <w:t>показн</w:t>
            </w:r>
            <w:proofErr w:type="spellEnd"/>
            <w:r>
              <w:rPr>
                <w:sz w:val="28"/>
                <w:szCs w:val="28"/>
              </w:rPr>
              <w:t>.</w:t>
            </w:r>
          </w:p>
        </w:tc>
        <w:tc>
          <w:tcPr>
            <w:tcW w:w="5470" w:type="dxa"/>
            <w:gridSpan w:val="3"/>
            <w:tcBorders>
              <w:top w:val="single" w:sz="4" w:space="0" w:color="auto"/>
              <w:left w:val="single" w:sz="4" w:space="0" w:color="auto"/>
              <w:bottom w:val="single" w:sz="4" w:space="0" w:color="auto"/>
              <w:right w:val="single" w:sz="4" w:space="0" w:color="auto"/>
            </w:tcBorders>
            <w:shd w:val="clear" w:color="auto" w:fill="CCFFCC"/>
          </w:tcPr>
          <w:p w:rsidR="00001824" w:rsidRDefault="00001824">
            <w:pPr>
              <w:jc w:val="center"/>
              <w:outlineLvl w:val="0"/>
              <w:rPr>
                <w:sz w:val="28"/>
                <w:szCs w:val="28"/>
              </w:rPr>
            </w:pPr>
          </w:p>
          <w:p w:rsidR="00001824" w:rsidRDefault="00001824">
            <w:pPr>
              <w:jc w:val="center"/>
              <w:outlineLvl w:val="0"/>
              <w:rPr>
                <w:sz w:val="28"/>
                <w:szCs w:val="28"/>
              </w:rPr>
            </w:pPr>
            <w:r>
              <w:rPr>
                <w:sz w:val="28"/>
                <w:szCs w:val="28"/>
              </w:rPr>
              <w:t>Група здоров</w:t>
            </w:r>
            <w:r>
              <w:rPr>
                <w:sz w:val="28"/>
                <w:szCs w:val="28"/>
                <w:lang w:val="ru-RU"/>
              </w:rPr>
              <w:t>’</w:t>
            </w:r>
            <w:r>
              <w:rPr>
                <w:sz w:val="28"/>
                <w:szCs w:val="28"/>
              </w:rPr>
              <w:t>я</w:t>
            </w:r>
          </w:p>
        </w:tc>
      </w:tr>
      <w:tr w:rsidR="00001824" w:rsidTr="00001824">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1643"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основна</w:t>
            </w:r>
          </w:p>
        </w:tc>
        <w:tc>
          <w:tcPr>
            <w:tcW w:w="1701"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підготовча</w:t>
            </w: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спеціальна</w:t>
            </w:r>
          </w:p>
        </w:tc>
      </w:tr>
      <w:tr w:rsidR="00001824" w:rsidTr="00001824">
        <w:trPr>
          <w:jc w:val="center"/>
        </w:trPr>
        <w:tc>
          <w:tcPr>
            <w:tcW w:w="3035" w:type="dxa"/>
            <w:tcBorders>
              <w:top w:val="single" w:sz="4" w:space="0" w:color="auto"/>
              <w:left w:val="single" w:sz="4" w:space="0" w:color="auto"/>
              <w:bottom w:val="single" w:sz="4" w:space="0" w:color="auto"/>
              <w:right w:val="single" w:sz="4" w:space="0" w:color="auto"/>
            </w:tcBorders>
            <w:shd w:val="clear" w:color="auto" w:fill="FFCCCC"/>
            <w:hideMark/>
          </w:tcPr>
          <w:p w:rsidR="00001824" w:rsidRDefault="00001824">
            <w:pPr>
              <w:jc w:val="center"/>
              <w:outlineLvl w:val="0"/>
              <w:rPr>
                <w:sz w:val="28"/>
                <w:szCs w:val="28"/>
              </w:rPr>
            </w:pPr>
            <w:r>
              <w:rPr>
                <w:sz w:val="28"/>
                <w:szCs w:val="28"/>
              </w:rPr>
              <w:t>Кількість</w:t>
            </w:r>
          </w:p>
          <w:p w:rsidR="00001824" w:rsidRDefault="00001824">
            <w:pPr>
              <w:jc w:val="center"/>
              <w:outlineLvl w:val="0"/>
              <w:rPr>
                <w:sz w:val="28"/>
                <w:szCs w:val="28"/>
              </w:rPr>
            </w:pPr>
            <w:r>
              <w:rPr>
                <w:sz w:val="28"/>
                <w:szCs w:val="28"/>
              </w:rPr>
              <w:t>Дітей - 69</w:t>
            </w:r>
          </w:p>
        </w:tc>
        <w:tc>
          <w:tcPr>
            <w:tcW w:w="1643"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lang w:val="ru-RU"/>
              </w:rPr>
            </w:pPr>
            <w:r>
              <w:rPr>
                <w:sz w:val="28"/>
                <w:szCs w:val="28"/>
              </w:rPr>
              <w:t>67</w:t>
            </w:r>
          </w:p>
        </w:tc>
        <w:tc>
          <w:tcPr>
            <w:tcW w:w="1701"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1</w:t>
            </w: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1</w:t>
            </w:r>
          </w:p>
        </w:tc>
      </w:tr>
      <w:tr w:rsidR="00001824" w:rsidTr="00001824">
        <w:trPr>
          <w:jc w:val="center"/>
        </w:trPr>
        <w:tc>
          <w:tcPr>
            <w:tcW w:w="3035" w:type="dxa"/>
            <w:tcBorders>
              <w:top w:val="single" w:sz="4" w:space="0" w:color="auto"/>
              <w:left w:val="single" w:sz="4" w:space="0" w:color="auto"/>
              <w:bottom w:val="single" w:sz="4" w:space="0" w:color="auto"/>
              <w:right w:val="single" w:sz="4" w:space="0" w:color="auto"/>
            </w:tcBorders>
            <w:shd w:val="clear" w:color="auto" w:fill="FFCCCC"/>
            <w:vAlign w:val="bottom"/>
            <w:hideMark/>
          </w:tcPr>
          <w:p w:rsidR="00001824" w:rsidRDefault="00001824">
            <w:pPr>
              <w:jc w:val="center"/>
              <w:outlineLvl w:val="0"/>
              <w:rPr>
                <w:sz w:val="28"/>
                <w:szCs w:val="28"/>
              </w:rPr>
            </w:pPr>
            <w:r>
              <w:rPr>
                <w:sz w:val="28"/>
                <w:szCs w:val="28"/>
              </w:rPr>
              <w:t>%</w:t>
            </w:r>
          </w:p>
        </w:tc>
        <w:tc>
          <w:tcPr>
            <w:tcW w:w="1643"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97</w:t>
            </w:r>
          </w:p>
        </w:tc>
        <w:tc>
          <w:tcPr>
            <w:tcW w:w="1701"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1</w:t>
            </w: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1</w:t>
            </w:r>
          </w:p>
        </w:tc>
      </w:tr>
    </w:tbl>
    <w:p w:rsidR="00001824" w:rsidRDefault="00001824" w:rsidP="00001824">
      <w:pPr>
        <w:jc w:val="both"/>
        <w:outlineLvl w:val="0"/>
        <w:rPr>
          <w:sz w:val="28"/>
          <w:szCs w:val="28"/>
        </w:rPr>
      </w:pPr>
    </w:p>
    <w:p w:rsidR="00001824" w:rsidRDefault="00001824" w:rsidP="00001824">
      <w:pPr>
        <w:jc w:val="both"/>
        <w:outlineLvl w:val="0"/>
        <w:rPr>
          <w:sz w:val="28"/>
          <w:szCs w:val="28"/>
        </w:rPr>
      </w:pPr>
    </w:p>
    <w:p w:rsidR="00001824" w:rsidRDefault="00001824" w:rsidP="00001824">
      <w:pPr>
        <w:jc w:val="both"/>
        <w:outlineLvl w:val="0"/>
        <w:rPr>
          <w:sz w:val="28"/>
          <w:szCs w:val="28"/>
        </w:rPr>
      </w:pPr>
    </w:p>
    <w:p w:rsidR="00001824" w:rsidRDefault="00001824" w:rsidP="00001824">
      <w:pPr>
        <w:jc w:val="both"/>
        <w:outlineLvl w:val="0"/>
        <w:rPr>
          <w:sz w:val="28"/>
          <w:szCs w:val="28"/>
        </w:rPr>
      </w:pPr>
      <w:r>
        <w:rPr>
          <w:sz w:val="28"/>
          <w:szCs w:val="28"/>
        </w:rPr>
        <w:t xml:space="preserve"> Педагогами враховувалися ці показники під час проведення занять з фізичної культури, організації рухового режиму продовж дня, </w:t>
      </w:r>
      <w:proofErr w:type="spellStart"/>
      <w:r>
        <w:rPr>
          <w:sz w:val="28"/>
          <w:szCs w:val="28"/>
        </w:rPr>
        <w:t>загартовуючих</w:t>
      </w:r>
      <w:proofErr w:type="spellEnd"/>
      <w:r>
        <w:rPr>
          <w:sz w:val="28"/>
          <w:szCs w:val="28"/>
        </w:rPr>
        <w:t xml:space="preserve"> заходів, підбору рухливих ігор, ігор-естафет тощо.</w:t>
      </w:r>
    </w:p>
    <w:p w:rsidR="00001824" w:rsidRDefault="00001824" w:rsidP="00001824">
      <w:pPr>
        <w:pStyle w:val="a8"/>
        <w:ind w:firstLine="540"/>
        <w:rPr>
          <w:szCs w:val="28"/>
        </w:rPr>
      </w:pPr>
      <w:r>
        <w:rPr>
          <w:szCs w:val="28"/>
        </w:rPr>
        <w:t xml:space="preserve">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w:t>
      </w:r>
    </w:p>
    <w:p w:rsidR="00001824" w:rsidRDefault="00001824" w:rsidP="00001824">
      <w:pPr>
        <w:jc w:val="both"/>
        <w:outlineLvl w:val="0"/>
        <w:rPr>
          <w:sz w:val="22"/>
          <w:szCs w:val="22"/>
        </w:rPr>
      </w:pPr>
      <w:r>
        <w:rPr>
          <w:sz w:val="28"/>
          <w:szCs w:val="28"/>
        </w:rPr>
        <w:t xml:space="preserve">         У 20</w:t>
      </w:r>
      <w:r>
        <w:rPr>
          <w:sz w:val="28"/>
          <w:szCs w:val="28"/>
          <w:lang w:val="ru-RU"/>
        </w:rPr>
        <w:t>22</w:t>
      </w:r>
      <w:r>
        <w:rPr>
          <w:sz w:val="28"/>
          <w:szCs w:val="28"/>
        </w:rPr>
        <w:t>-2023 навчальному році середнє відвідування дітьми дошкільного навчального закладу  залишилося на тому ж рівні у порівнянні з 2021–2022 навчальними роками – 36 дітей.</w:t>
      </w:r>
    </w:p>
    <w:p w:rsidR="00001824" w:rsidRDefault="00001824" w:rsidP="00001824">
      <w:pPr>
        <w:ind w:left="-142"/>
        <w:jc w:val="both"/>
        <w:outlineLvl w:val="0"/>
        <w:rPr>
          <w:color w:val="FF0000"/>
          <w:sz w:val="28"/>
          <w:szCs w:val="28"/>
        </w:rPr>
      </w:pPr>
    </w:p>
    <w:p w:rsidR="00001824" w:rsidRDefault="00001824" w:rsidP="00001824">
      <w:pPr>
        <w:spacing w:line="276" w:lineRule="auto"/>
        <w:jc w:val="both"/>
        <w:outlineLvl w:val="0"/>
        <w:rPr>
          <w:sz w:val="28"/>
          <w:szCs w:val="28"/>
        </w:rPr>
      </w:pPr>
      <w:r>
        <w:rPr>
          <w:b/>
          <w:sz w:val="28"/>
          <w:szCs w:val="28"/>
        </w:rPr>
        <w:t>Організація харчування</w:t>
      </w:r>
      <w:r>
        <w:rPr>
          <w:sz w:val="28"/>
          <w:szCs w:val="28"/>
        </w:rPr>
        <w:t xml:space="preserve"> в закладі дошкільної освіти здійснюється відповідно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харчування у навчальних та оздоровчих закладах» від 22.11.2004 №1591.</w:t>
      </w:r>
    </w:p>
    <w:p w:rsidR="00001824" w:rsidRDefault="00001824" w:rsidP="00001824">
      <w:pPr>
        <w:spacing w:line="276" w:lineRule="auto"/>
        <w:ind w:left="-142"/>
        <w:jc w:val="both"/>
        <w:outlineLvl w:val="0"/>
        <w:rPr>
          <w:sz w:val="28"/>
          <w:szCs w:val="28"/>
        </w:rPr>
      </w:pPr>
      <w:r>
        <w:rPr>
          <w:sz w:val="28"/>
          <w:szCs w:val="28"/>
        </w:rPr>
        <w:t>З метою забезпечення якісної організації харчування по закладу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наказом по закладу «Про розробку системи управління безпечністю харчових продуктів (НАССР)».</w:t>
      </w:r>
    </w:p>
    <w:p w:rsidR="00001824" w:rsidRDefault="00001824" w:rsidP="00001824">
      <w:pPr>
        <w:spacing w:line="276" w:lineRule="auto"/>
        <w:ind w:left="-142"/>
        <w:jc w:val="both"/>
        <w:outlineLvl w:val="0"/>
        <w:rPr>
          <w:sz w:val="28"/>
          <w:szCs w:val="28"/>
        </w:rPr>
      </w:pPr>
      <w:r>
        <w:rPr>
          <w:sz w:val="28"/>
          <w:szCs w:val="28"/>
        </w:rPr>
        <w:t xml:space="preserve">Відповідно до Бюджетного кодексу України, пункту 23 частини 1 статті 26 Закону України «Про місцеве самоврядування в Україні», ст. 35 Закону України «Про дошкільну освіту», </w:t>
      </w:r>
      <w:proofErr w:type="spellStart"/>
      <w:r>
        <w:rPr>
          <w:sz w:val="28"/>
          <w:szCs w:val="28"/>
        </w:rPr>
        <w:t>проєкту</w:t>
      </w:r>
      <w:proofErr w:type="spellEnd"/>
      <w:r>
        <w:rPr>
          <w:sz w:val="28"/>
          <w:szCs w:val="28"/>
        </w:rPr>
        <w:t xml:space="preserve"> Закону України «Про державний бюджет України на 2023 </w:t>
      </w:r>
      <w:r>
        <w:rPr>
          <w:sz w:val="28"/>
          <w:szCs w:val="28"/>
        </w:rPr>
        <w:lastRenderedPageBreak/>
        <w:t xml:space="preserve">рік»,  на виконання рішення Сокальської міської ради Львівської області XXІX сесії VІІІ скликання № 937 від 26.12.2022р., «Про бюджет Сокальської міської територіальної громади на 2023 рік», Харчування дітей протягом навчального року відповідало встановленим грошовим нормам – дітей дошкільного віку в розмірі 42,00грн., а групі раннього віку в розмірі 36,00 грн., що складає 60 % від вартості одного  </w:t>
      </w:r>
      <w:proofErr w:type="spellStart"/>
      <w:r>
        <w:rPr>
          <w:sz w:val="28"/>
          <w:szCs w:val="28"/>
        </w:rPr>
        <w:t>дітодня</w:t>
      </w:r>
      <w:proofErr w:type="spellEnd"/>
      <w:r>
        <w:rPr>
          <w:sz w:val="28"/>
          <w:szCs w:val="28"/>
        </w:rPr>
        <w:t>. Харчування дітей пільгового контингенту профінансовано своєчасно за рахунок бюджетних коштів.</w:t>
      </w:r>
    </w:p>
    <w:p w:rsidR="00001824" w:rsidRDefault="00001824" w:rsidP="00001824">
      <w:pPr>
        <w:spacing w:line="276" w:lineRule="auto"/>
        <w:ind w:left="-142"/>
        <w:jc w:val="both"/>
        <w:outlineLvl w:val="0"/>
        <w:rPr>
          <w:sz w:val="28"/>
          <w:szCs w:val="28"/>
        </w:rPr>
      </w:pPr>
      <w:r>
        <w:rPr>
          <w:sz w:val="28"/>
          <w:szCs w:val="28"/>
        </w:rPr>
        <w:t xml:space="preserve">      У ЗДО організоване трьохразове харчування. Їжа видається дітям у суворо визначений час згідно з графіком. Примірне чотирьохтижневе меню складається на літній, осінній, зимовий і весняний періоди року з урахуванням забезпечення сезонними продуктами, погоджується з міським управлінням Головного управління </w:t>
      </w:r>
      <w:proofErr w:type="spellStart"/>
      <w:r>
        <w:rPr>
          <w:sz w:val="28"/>
          <w:szCs w:val="28"/>
        </w:rPr>
        <w:t>Держпродспоживслужби</w:t>
      </w:r>
      <w:proofErr w:type="spellEnd"/>
      <w:r>
        <w:rPr>
          <w:sz w:val="28"/>
          <w:szCs w:val="28"/>
        </w:rPr>
        <w:t xml:space="preserve">. </w:t>
      </w:r>
    </w:p>
    <w:p w:rsidR="00001824" w:rsidRDefault="00001824" w:rsidP="00001824">
      <w:pPr>
        <w:spacing w:line="276" w:lineRule="auto"/>
        <w:ind w:left="-142"/>
        <w:jc w:val="both"/>
        <w:outlineLvl w:val="0"/>
        <w:rPr>
          <w:sz w:val="28"/>
          <w:szCs w:val="28"/>
        </w:rPr>
      </w:pPr>
      <w:r>
        <w:rPr>
          <w:sz w:val="28"/>
          <w:szCs w:val="28"/>
        </w:rPr>
        <w:t xml:space="preserve">       Відповідно до примірного чотирьохтижневого меню та картотеки страв, затвердженої керівником дошкільного навчального закладу, старшою медичною сестрою, спільно з кухарем та завгоспом щодня складалося меню-розклад на наступний день, вчасно погоджувалося та затверджувалося керівником закладу.</w:t>
      </w:r>
    </w:p>
    <w:p w:rsidR="00001824" w:rsidRDefault="00001824" w:rsidP="00001824">
      <w:pPr>
        <w:jc w:val="both"/>
        <w:outlineLvl w:val="0"/>
        <w:rPr>
          <w:sz w:val="28"/>
          <w:szCs w:val="28"/>
        </w:rPr>
      </w:pPr>
      <w:r>
        <w:rPr>
          <w:sz w:val="28"/>
          <w:szCs w:val="28"/>
        </w:rPr>
        <w:t xml:space="preserve">    Питання захворюваності, відвідування та харчування дітей систематично розглядалися на засіданнях при директорові, аналізувалися показники та розроблялися заходи щодо їх покращення.</w:t>
      </w:r>
    </w:p>
    <w:p w:rsidR="00001824" w:rsidRDefault="00001824" w:rsidP="00001824">
      <w:pPr>
        <w:jc w:val="both"/>
        <w:outlineLvl w:val="0"/>
        <w:rPr>
          <w:sz w:val="28"/>
          <w:szCs w:val="28"/>
        </w:rPr>
      </w:pPr>
      <w:r>
        <w:rPr>
          <w:sz w:val="28"/>
          <w:szCs w:val="28"/>
        </w:rPr>
        <w:t xml:space="preserve"> Важливу увагу приділяється  загартуванню дітей в умовах дошкільного закладу та сім</w:t>
      </w:r>
      <w:r w:rsidRPr="00DA0125">
        <w:rPr>
          <w:sz w:val="28"/>
          <w:szCs w:val="28"/>
        </w:rPr>
        <w:t>’</w:t>
      </w:r>
      <w:r>
        <w:rPr>
          <w:sz w:val="28"/>
          <w:szCs w:val="28"/>
        </w:rPr>
        <w:t xml:space="preserve">ї з метою зниження захворюваності дітей. Була звернена увага на проведення оздоровчих заходів (загартування повітрям, сонцем і водою, </w:t>
      </w:r>
    </w:p>
    <w:p w:rsidR="00001824" w:rsidRDefault="00001824" w:rsidP="00001824">
      <w:pPr>
        <w:jc w:val="both"/>
        <w:outlineLvl w:val="0"/>
        <w:rPr>
          <w:sz w:val="28"/>
          <w:szCs w:val="28"/>
          <w:lang w:val="ru-RU"/>
        </w:rPr>
      </w:pPr>
      <w:r>
        <w:rPr>
          <w:sz w:val="28"/>
          <w:szCs w:val="28"/>
        </w:rPr>
        <w:t>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(грудень), на консультаціях для вихователів (листопад, грудень), загальних батьківських зборах (вересень), виробничих нарадах (листопад).</w:t>
      </w:r>
    </w:p>
    <w:p w:rsidR="00001824" w:rsidRDefault="00001824" w:rsidP="00001824">
      <w:pPr>
        <w:jc w:val="both"/>
        <w:outlineLvl w:val="0"/>
        <w:rPr>
          <w:sz w:val="28"/>
          <w:szCs w:val="28"/>
        </w:rPr>
      </w:pPr>
      <w:r>
        <w:rPr>
          <w:sz w:val="28"/>
          <w:szCs w:val="28"/>
        </w:rPr>
        <w:t xml:space="preserve">Протягом навчального року медичним працівником та адміністрацією на заняттях з фізичної культури проводились заміри моторної щільності та </w:t>
      </w:r>
      <w:proofErr w:type="spellStart"/>
      <w:r>
        <w:rPr>
          <w:sz w:val="28"/>
          <w:szCs w:val="28"/>
        </w:rPr>
        <w:t>тренуючого</w:t>
      </w:r>
      <w:proofErr w:type="spellEnd"/>
      <w:r>
        <w:rPr>
          <w:sz w:val="28"/>
          <w:szCs w:val="28"/>
        </w:rPr>
        <w:t xml:space="preserve"> ефекту. Результати замірів свідчать про те, що моторна щільність занять в усіх вікових групах коливається у межах норми від 79% до 95%. </w:t>
      </w:r>
      <w:proofErr w:type="spellStart"/>
      <w:r>
        <w:rPr>
          <w:sz w:val="28"/>
          <w:szCs w:val="28"/>
        </w:rPr>
        <w:t>Тренуючий</w:t>
      </w:r>
      <w:proofErr w:type="spellEnd"/>
      <w:r>
        <w:rPr>
          <w:sz w:val="28"/>
          <w:szCs w:val="28"/>
        </w:rPr>
        <w:t xml:space="preserve"> ефект відповідав нормі в усіх вікових групах 139-157 </w:t>
      </w:r>
      <w:proofErr w:type="spellStart"/>
      <w:r>
        <w:rPr>
          <w:sz w:val="28"/>
          <w:szCs w:val="28"/>
        </w:rPr>
        <w:t>уд</w:t>
      </w:r>
      <w:proofErr w:type="spellEnd"/>
      <w:r>
        <w:rPr>
          <w:sz w:val="28"/>
          <w:szCs w:val="28"/>
        </w:rPr>
        <w:t>/хв.</w:t>
      </w:r>
    </w:p>
    <w:p w:rsidR="00001824" w:rsidRDefault="00001824" w:rsidP="00001824">
      <w:pPr>
        <w:jc w:val="both"/>
        <w:outlineLvl w:val="0"/>
        <w:rPr>
          <w:sz w:val="28"/>
          <w:szCs w:val="28"/>
        </w:rPr>
      </w:pPr>
    </w:p>
    <w:p w:rsidR="00001824" w:rsidRDefault="00001824" w:rsidP="00001824">
      <w:pPr>
        <w:outlineLvl w:val="0"/>
        <w:rPr>
          <w:b/>
          <w:sz w:val="28"/>
          <w:szCs w:val="28"/>
        </w:rPr>
      </w:pPr>
      <w:r>
        <w:rPr>
          <w:b/>
          <w:i/>
          <w:sz w:val="28"/>
          <w:szCs w:val="28"/>
          <w:lang w:val="en-US"/>
        </w:rPr>
        <w:t>V</w:t>
      </w:r>
      <w:r>
        <w:rPr>
          <w:b/>
          <w:i/>
          <w:sz w:val="28"/>
          <w:szCs w:val="28"/>
        </w:rPr>
        <w:t xml:space="preserve">блок: </w:t>
      </w:r>
      <w:r>
        <w:rPr>
          <w:b/>
          <w:sz w:val="28"/>
          <w:szCs w:val="28"/>
        </w:rPr>
        <w:t>Організаційно-педагогічна робота</w:t>
      </w:r>
    </w:p>
    <w:p w:rsidR="00001824" w:rsidRDefault="00001824" w:rsidP="00001824">
      <w:pPr>
        <w:jc w:val="both"/>
        <w:outlineLvl w:val="0"/>
        <w:rPr>
          <w:sz w:val="28"/>
          <w:szCs w:val="28"/>
        </w:rPr>
      </w:pPr>
      <w:r>
        <w:rPr>
          <w:sz w:val="28"/>
          <w:szCs w:val="28"/>
        </w:rPr>
        <w:t xml:space="preserve">         Робота вихователів проводилася за 3-ма напрямками відповідно до головних завдань та методичної мети:</w:t>
      </w:r>
    </w:p>
    <w:p w:rsidR="00001824" w:rsidRDefault="00001824" w:rsidP="00001824">
      <w:pPr>
        <w:numPr>
          <w:ilvl w:val="0"/>
          <w:numId w:val="11"/>
        </w:numPr>
        <w:jc w:val="both"/>
        <w:outlineLvl w:val="0"/>
        <w:rPr>
          <w:sz w:val="28"/>
          <w:szCs w:val="28"/>
        </w:rPr>
      </w:pPr>
      <w:r>
        <w:rPr>
          <w:sz w:val="28"/>
          <w:szCs w:val="28"/>
        </w:rPr>
        <w:t>Адаптація дітей до умов ЗДО.</w:t>
      </w:r>
    </w:p>
    <w:p w:rsidR="00001824" w:rsidRDefault="00001824" w:rsidP="00001824">
      <w:pPr>
        <w:numPr>
          <w:ilvl w:val="0"/>
          <w:numId w:val="11"/>
        </w:numPr>
        <w:jc w:val="both"/>
        <w:outlineLvl w:val="0"/>
        <w:rPr>
          <w:sz w:val="28"/>
          <w:szCs w:val="28"/>
        </w:rPr>
      </w:pPr>
      <w:r>
        <w:rPr>
          <w:sz w:val="28"/>
          <w:szCs w:val="28"/>
        </w:rPr>
        <w:t xml:space="preserve">Соціально-психологічна готовність дитини до школи. </w:t>
      </w:r>
    </w:p>
    <w:p w:rsidR="00001824" w:rsidRDefault="00001824" w:rsidP="00001824">
      <w:pPr>
        <w:numPr>
          <w:ilvl w:val="0"/>
          <w:numId w:val="11"/>
        </w:numPr>
        <w:jc w:val="both"/>
        <w:outlineLvl w:val="0"/>
        <w:rPr>
          <w:sz w:val="28"/>
          <w:szCs w:val="28"/>
        </w:rPr>
      </w:pPr>
      <w:r>
        <w:rPr>
          <w:sz w:val="28"/>
          <w:szCs w:val="28"/>
        </w:rPr>
        <w:t>Рівень розвитку дітей.</w:t>
      </w:r>
    </w:p>
    <w:p w:rsidR="00001824" w:rsidRDefault="00001824" w:rsidP="00001824">
      <w:pPr>
        <w:jc w:val="both"/>
        <w:outlineLvl w:val="0"/>
        <w:rPr>
          <w:sz w:val="28"/>
          <w:szCs w:val="28"/>
        </w:rPr>
      </w:pPr>
      <w:r>
        <w:rPr>
          <w:sz w:val="28"/>
          <w:szCs w:val="28"/>
        </w:rPr>
        <w:lastRenderedPageBreak/>
        <w:t xml:space="preserve">      Адаптаційний період 14 дітей пройшли успішно, 1 – на низькому рівні.</w:t>
      </w:r>
    </w:p>
    <w:p w:rsidR="00001824" w:rsidRDefault="00001824" w:rsidP="00001824">
      <w:pPr>
        <w:jc w:val="both"/>
        <w:outlineLvl w:val="0"/>
        <w:rPr>
          <w:sz w:val="28"/>
          <w:szCs w:val="28"/>
        </w:rPr>
      </w:pPr>
      <w:r>
        <w:rPr>
          <w:sz w:val="28"/>
          <w:szCs w:val="28"/>
        </w:rPr>
        <w:t>Аналіз адаптаційного періоду дітей відбувався за критеріями:</w:t>
      </w:r>
    </w:p>
    <w:p w:rsidR="00001824" w:rsidRDefault="00001824" w:rsidP="00001824">
      <w:pPr>
        <w:numPr>
          <w:ilvl w:val="1"/>
          <w:numId w:val="12"/>
        </w:numPr>
        <w:jc w:val="both"/>
        <w:outlineLvl w:val="0"/>
        <w:rPr>
          <w:sz w:val="28"/>
          <w:szCs w:val="28"/>
        </w:rPr>
      </w:pPr>
      <w:r>
        <w:rPr>
          <w:sz w:val="28"/>
          <w:szCs w:val="28"/>
        </w:rPr>
        <w:t>взаємовідносини з дітьми;</w:t>
      </w:r>
    </w:p>
    <w:p w:rsidR="00001824" w:rsidRDefault="00001824" w:rsidP="00001824">
      <w:pPr>
        <w:numPr>
          <w:ilvl w:val="1"/>
          <w:numId w:val="12"/>
        </w:numPr>
        <w:jc w:val="both"/>
        <w:outlineLvl w:val="0"/>
        <w:rPr>
          <w:sz w:val="28"/>
          <w:szCs w:val="28"/>
        </w:rPr>
      </w:pPr>
      <w:r>
        <w:rPr>
          <w:sz w:val="28"/>
          <w:szCs w:val="28"/>
        </w:rPr>
        <w:t>гра;</w:t>
      </w:r>
    </w:p>
    <w:p w:rsidR="00001824" w:rsidRDefault="00001824" w:rsidP="00001824">
      <w:pPr>
        <w:numPr>
          <w:ilvl w:val="1"/>
          <w:numId w:val="12"/>
        </w:numPr>
        <w:jc w:val="both"/>
        <w:outlineLvl w:val="0"/>
        <w:rPr>
          <w:sz w:val="28"/>
          <w:szCs w:val="28"/>
        </w:rPr>
      </w:pPr>
      <w:r>
        <w:rPr>
          <w:sz w:val="28"/>
          <w:szCs w:val="28"/>
        </w:rPr>
        <w:t>сон;</w:t>
      </w:r>
    </w:p>
    <w:p w:rsidR="00001824" w:rsidRDefault="00001824" w:rsidP="00001824">
      <w:pPr>
        <w:numPr>
          <w:ilvl w:val="1"/>
          <w:numId w:val="12"/>
        </w:numPr>
        <w:jc w:val="both"/>
        <w:outlineLvl w:val="0"/>
        <w:rPr>
          <w:sz w:val="28"/>
          <w:szCs w:val="28"/>
        </w:rPr>
      </w:pPr>
      <w:r>
        <w:rPr>
          <w:sz w:val="28"/>
          <w:szCs w:val="28"/>
        </w:rPr>
        <w:t>поведінка з батьками;</w:t>
      </w:r>
    </w:p>
    <w:p w:rsidR="00001824" w:rsidRDefault="00001824" w:rsidP="00001824">
      <w:pPr>
        <w:numPr>
          <w:ilvl w:val="1"/>
          <w:numId w:val="12"/>
        </w:numPr>
        <w:jc w:val="both"/>
        <w:outlineLvl w:val="0"/>
        <w:rPr>
          <w:sz w:val="28"/>
          <w:szCs w:val="28"/>
        </w:rPr>
      </w:pPr>
      <w:r>
        <w:rPr>
          <w:sz w:val="28"/>
          <w:szCs w:val="28"/>
        </w:rPr>
        <w:t>реакція дитини на нових людей;</w:t>
      </w:r>
    </w:p>
    <w:p w:rsidR="00001824" w:rsidRDefault="00001824" w:rsidP="00001824">
      <w:pPr>
        <w:numPr>
          <w:ilvl w:val="1"/>
          <w:numId w:val="12"/>
        </w:numPr>
        <w:jc w:val="both"/>
        <w:outlineLvl w:val="0"/>
        <w:rPr>
          <w:sz w:val="28"/>
          <w:szCs w:val="28"/>
        </w:rPr>
      </w:pPr>
      <w:r>
        <w:rPr>
          <w:sz w:val="28"/>
          <w:szCs w:val="28"/>
        </w:rPr>
        <w:t>мовленнєва діяльність;</w:t>
      </w:r>
    </w:p>
    <w:p w:rsidR="00001824" w:rsidRDefault="00001824" w:rsidP="00001824">
      <w:pPr>
        <w:numPr>
          <w:ilvl w:val="1"/>
          <w:numId w:val="12"/>
        </w:numPr>
        <w:jc w:val="both"/>
        <w:outlineLvl w:val="0"/>
        <w:rPr>
          <w:sz w:val="28"/>
          <w:szCs w:val="28"/>
        </w:rPr>
      </w:pPr>
      <w:r>
        <w:rPr>
          <w:sz w:val="28"/>
          <w:szCs w:val="28"/>
        </w:rPr>
        <w:t>апетит.</w:t>
      </w:r>
    </w:p>
    <w:p w:rsidR="00001824" w:rsidRDefault="00001824" w:rsidP="00001824">
      <w:pPr>
        <w:jc w:val="both"/>
        <w:outlineLvl w:val="0"/>
        <w:rPr>
          <w:sz w:val="28"/>
          <w:szCs w:val="28"/>
        </w:rPr>
      </w:pPr>
      <w:r>
        <w:rPr>
          <w:sz w:val="28"/>
          <w:szCs w:val="28"/>
        </w:rPr>
        <w:t xml:space="preserve">         Адаптація здійснювалася за допомогою спостережень, ігор з дітьми, бесід з батьками, вихователями та наданням їм рекомендацій.</w:t>
      </w:r>
    </w:p>
    <w:p w:rsidR="00001824" w:rsidRDefault="00001824" w:rsidP="00001824">
      <w:pPr>
        <w:jc w:val="both"/>
        <w:outlineLvl w:val="0"/>
        <w:rPr>
          <w:sz w:val="28"/>
          <w:szCs w:val="28"/>
        </w:rPr>
      </w:pPr>
      <w:r>
        <w:rPr>
          <w:sz w:val="28"/>
          <w:szCs w:val="28"/>
        </w:rPr>
        <w:t xml:space="preserve">         Під час вивчення стану соціально-психологічної готовності дітей до школи вихователі використовували такі методики:</w:t>
      </w:r>
    </w:p>
    <w:p w:rsidR="00001824" w:rsidRDefault="00001824" w:rsidP="00001824">
      <w:pPr>
        <w:numPr>
          <w:ilvl w:val="1"/>
          <w:numId w:val="12"/>
        </w:numPr>
        <w:jc w:val="both"/>
        <w:outlineLvl w:val="0"/>
        <w:rPr>
          <w:sz w:val="28"/>
          <w:szCs w:val="28"/>
        </w:rPr>
      </w:pPr>
      <w:r>
        <w:rPr>
          <w:sz w:val="28"/>
          <w:szCs w:val="28"/>
        </w:rPr>
        <w:t>спостереження;</w:t>
      </w:r>
    </w:p>
    <w:p w:rsidR="00001824" w:rsidRDefault="00001824" w:rsidP="00001824">
      <w:pPr>
        <w:numPr>
          <w:ilvl w:val="1"/>
          <w:numId w:val="12"/>
        </w:numPr>
        <w:jc w:val="both"/>
        <w:outlineLvl w:val="0"/>
        <w:rPr>
          <w:sz w:val="28"/>
          <w:szCs w:val="28"/>
        </w:rPr>
      </w:pPr>
      <w:r>
        <w:rPr>
          <w:sz w:val="28"/>
          <w:szCs w:val="28"/>
        </w:rPr>
        <w:t>анкетування;</w:t>
      </w:r>
    </w:p>
    <w:p w:rsidR="00001824" w:rsidRDefault="00001824" w:rsidP="00001824">
      <w:pPr>
        <w:numPr>
          <w:ilvl w:val="1"/>
          <w:numId w:val="12"/>
        </w:numPr>
        <w:jc w:val="both"/>
        <w:outlineLvl w:val="0"/>
        <w:rPr>
          <w:sz w:val="28"/>
          <w:szCs w:val="28"/>
        </w:rPr>
      </w:pPr>
      <w:r>
        <w:rPr>
          <w:sz w:val="28"/>
          <w:szCs w:val="28"/>
        </w:rPr>
        <w:t>бесіди;</w:t>
      </w:r>
    </w:p>
    <w:p w:rsidR="00001824" w:rsidRDefault="00001824" w:rsidP="00001824">
      <w:pPr>
        <w:numPr>
          <w:ilvl w:val="1"/>
          <w:numId w:val="12"/>
        </w:numPr>
        <w:jc w:val="both"/>
        <w:outlineLvl w:val="0"/>
        <w:rPr>
          <w:sz w:val="28"/>
          <w:szCs w:val="28"/>
        </w:rPr>
      </w:pPr>
      <w:r>
        <w:rPr>
          <w:sz w:val="28"/>
          <w:szCs w:val="28"/>
        </w:rPr>
        <w:t>консультації;</w:t>
      </w:r>
    </w:p>
    <w:p w:rsidR="00001824" w:rsidRDefault="00001824" w:rsidP="00001824">
      <w:pPr>
        <w:numPr>
          <w:ilvl w:val="1"/>
          <w:numId w:val="12"/>
        </w:numPr>
        <w:jc w:val="both"/>
        <w:outlineLvl w:val="0"/>
        <w:rPr>
          <w:sz w:val="28"/>
          <w:szCs w:val="28"/>
        </w:rPr>
      </w:pPr>
      <w:r>
        <w:rPr>
          <w:sz w:val="28"/>
          <w:szCs w:val="28"/>
        </w:rPr>
        <w:t>вивчення взаємовідносин у колективі однолітків;</w:t>
      </w:r>
    </w:p>
    <w:p w:rsidR="00001824" w:rsidRDefault="00001824" w:rsidP="00001824">
      <w:pPr>
        <w:numPr>
          <w:ilvl w:val="1"/>
          <w:numId w:val="12"/>
        </w:numPr>
        <w:jc w:val="both"/>
        <w:outlineLvl w:val="0"/>
        <w:rPr>
          <w:sz w:val="28"/>
          <w:szCs w:val="28"/>
        </w:rPr>
      </w:pPr>
      <w:r>
        <w:rPr>
          <w:sz w:val="28"/>
          <w:szCs w:val="28"/>
        </w:rPr>
        <w:t>соціометрія;</w:t>
      </w:r>
    </w:p>
    <w:p w:rsidR="00001824" w:rsidRDefault="00001824" w:rsidP="00001824">
      <w:pPr>
        <w:jc w:val="both"/>
        <w:outlineLvl w:val="0"/>
        <w:rPr>
          <w:color w:val="FF0000"/>
          <w:sz w:val="28"/>
          <w:szCs w:val="28"/>
        </w:rPr>
      </w:pPr>
    </w:p>
    <w:p w:rsidR="00001824" w:rsidRDefault="00001824" w:rsidP="00001824">
      <w:pPr>
        <w:jc w:val="both"/>
        <w:outlineLvl w:val="0"/>
        <w:rPr>
          <w:color w:val="FF0000"/>
          <w:sz w:val="28"/>
          <w:szCs w:val="28"/>
        </w:rPr>
      </w:pPr>
    </w:p>
    <w:p w:rsidR="00001824" w:rsidRDefault="00001824" w:rsidP="00001824">
      <w:pPr>
        <w:outlineLvl w:val="0"/>
        <w:rPr>
          <w:b/>
          <w:sz w:val="28"/>
          <w:szCs w:val="28"/>
        </w:rPr>
      </w:pPr>
      <w:r>
        <w:rPr>
          <w:b/>
          <w:i/>
          <w:sz w:val="28"/>
          <w:szCs w:val="28"/>
          <w:lang w:val="en-US"/>
        </w:rPr>
        <w:t>V</w:t>
      </w:r>
      <w:r>
        <w:rPr>
          <w:b/>
          <w:i/>
          <w:sz w:val="28"/>
          <w:szCs w:val="28"/>
        </w:rPr>
        <w:t xml:space="preserve">І блок: </w:t>
      </w:r>
      <w:r>
        <w:rPr>
          <w:b/>
          <w:sz w:val="28"/>
          <w:szCs w:val="28"/>
        </w:rPr>
        <w:t>Соціально-економічний розвиток ЗДО</w:t>
      </w:r>
    </w:p>
    <w:p w:rsidR="00001824" w:rsidRDefault="00001824" w:rsidP="00001824">
      <w:pPr>
        <w:outlineLvl w:val="0"/>
        <w:rPr>
          <w:b/>
          <w:sz w:val="28"/>
          <w:szCs w:val="28"/>
        </w:rPr>
      </w:pPr>
    </w:p>
    <w:p w:rsidR="00001824" w:rsidRDefault="00001824" w:rsidP="00001824">
      <w:pPr>
        <w:outlineLvl w:val="0"/>
        <w:rPr>
          <w:b/>
          <w:sz w:val="28"/>
          <w:szCs w:val="28"/>
        </w:rPr>
      </w:pPr>
    </w:p>
    <w:p w:rsidR="00001824" w:rsidRDefault="00001824" w:rsidP="00001824">
      <w:pPr>
        <w:jc w:val="both"/>
        <w:outlineLvl w:val="0"/>
        <w:rPr>
          <w:sz w:val="28"/>
          <w:szCs w:val="28"/>
        </w:rPr>
      </w:pPr>
      <w:r>
        <w:rPr>
          <w:sz w:val="28"/>
          <w:szCs w:val="28"/>
        </w:rPr>
        <w:t>Завдяки спільній роботі працівників  і батьків  вихованців   зроблено:</w:t>
      </w:r>
    </w:p>
    <w:p w:rsidR="00001824" w:rsidRDefault="00001824" w:rsidP="00001824">
      <w:pPr>
        <w:numPr>
          <w:ilvl w:val="1"/>
          <w:numId w:val="12"/>
        </w:numPr>
        <w:jc w:val="both"/>
        <w:outlineLvl w:val="0"/>
        <w:rPr>
          <w:sz w:val="28"/>
          <w:szCs w:val="28"/>
        </w:rPr>
      </w:pPr>
      <w:r>
        <w:rPr>
          <w:sz w:val="28"/>
          <w:szCs w:val="28"/>
        </w:rPr>
        <w:t>косметичний ремонт підвального приміщення (укриття);</w:t>
      </w:r>
    </w:p>
    <w:p w:rsidR="00001824" w:rsidRDefault="00001824" w:rsidP="00001824">
      <w:pPr>
        <w:numPr>
          <w:ilvl w:val="1"/>
          <w:numId w:val="12"/>
        </w:numPr>
        <w:jc w:val="both"/>
        <w:outlineLvl w:val="0"/>
        <w:rPr>
          <w:sz w:val="28"/>
          <w:szCs w:val="28"/>
        </w:rPr>
      </w:pPr>
      <w:r>
        <w:rPr>
          <w:sz w:val="28"/>
          <w:szCs w:val="28"/>
        </w:rPr>
        <w:t>косметичний ремонт ігрових кімнат (4-х груп);</w:t>
      </w:r>
    </w:p>
    <w:p w:rsidR="00001824" w:rsidRDefault="00001824" w:rsidP="00001824">
      <w:pPr>
        <w:numPr>
          <w:ilvl w:val="1"/>
          <w:numId w:val="12"/>
        </w:numPr>
        <w:jc w:val="both"/>
        <w:outlineLvl w:val="0"/>
        <w:rPr>
          <w:sz w:val="28"/>
          <w:szCs w:val="28"/>
        </w:rPr>
      </w:pPr>
      <w:r>
        <w:rPr>
          <w:sz w:val="28"/>
          <w:szCs w:val="28"/>
        </w:rPr>
        <w:t>косметичний ремонт  харчоблоку;</w:t>
      </w:r>
    </w:p>
    <w:p w:rsidR="00001824" w:rsidRDefault="00001824" w:rsidP="00001824">
      <w:pPr>
        <w:numPr>
          <w:ilvl w:val="1"/>
          <w:numId w:val="12"/>
        </w:numPr>
        <w:jc w:val="both"/>
        <w:outlineLvl w:val="0"/>
        <w:rPr>
          <w:sz w:val="28"/>
          <w:szCs w:val="28"/>
        </w:rPr>
      </w:pPr>
      <w:r>
        <w:rPr>
          <w:sz w:val="28"/>
          <w:szCs w:val="28"/>
        </w:rPr>
        <w:t>косметичний ремонт комори для зберігання продуктів харчування;</w:t>
      </w:r>
    </w:p>
    <w:p w:rsidR="00001824" w:rsidRDefault="00001824" w:rsidP="00001824">
      <w:pPr>
        <w:numPr>
          <w:ilvl w:val="1"/>
          <w:numId w:val="12"/>
        </w:numPr>
        <w:jc w:val="both"/>
        <w:outlineLvl w:val="0"/>
        <w:rPr>
          <w:sz w:val="28"/>
          <w:szCs w:val="28"/>
        </w:rPr>
      </w:pPr>
      <w:r>
        <w:rPr>
          <w:sz w:val="28"/>
          <w:szCs w:val="28"/>
        </w:rPr>
        <w:t>фарбування  кухонного обладнання;</w:t>
      </w:r>
    </w:p>
    <w:p w:rsidR="00001824" w:rsidRDefault="00001824" w:rsidP="00001824">
      <w:pPr>
        <w:numPr>
          <w:ilvl w:val="1"/>
          <w:numId w:val="12"/>
        </w:numPr>
        <w:jc w:val="both"/>
        <w:outlineLvl w:val="0"/>
        <w:rPr>
          <w:sz w:val="28"/>
          <w:szCs w:val="28"/>
        </w:rPr>
      </w:pPr>
      <w:r>
        <w:rPr>
          <w:sz w:val="28"/>
          <w:szCs w:val="28"/>
        </w:rPr>
        <w:lastRenderedPageBreak/>
        <w:t xml:space="preserve">Облаштування дитячих ігрових майданчиків і їх фарбування. </w:t>
      </w:r>
    </w:p>
    <w:p w:rsidR="00001824" w:rsidRDefault="00001824" w:rsidP="00001824">
      <w:pPr>
        <w:jc w:val="both"/>
        <w:outlineLvl w:val="0"/>
        <w:rPr>
          <w:sz w:val="28"/>
          <w:szCs w:val="28"/>
        </w:rPr>
      </w:pPr>
      <w:r>
        <w:rPr>
          <w:sz w:val="28"/>
          <w:szCs w:val="28"/>
        </w:rPr>
        <w:t>За кошти міської ради здійснені:</w:t>
      </w:r>
    </w:p>
    <w:p w:rsidR="00001824" w:rsidRDefault="00001824" w:rsidP="00001824">
      <w:pPr>
        <w:numPr>
          <w:ilvl w:val="1"/>
          <w:numId w:val="12"/>
        </w:numPr>
        <w:jc w:val="both"/>
        <w:outlineLvl w:val="0"/>
        <w:rPr>
          <w:sz w:val="28"/>
          <w:szCs w:val="28"/>
        </w:rPr>
      </w:pPr>
      <w:r>
        <w:rPr>
          <w:sz w:val="28"/>
          <w:szCs w:val="28"/>
        </w:rPr>
        <w:t>проведення  медичних оглядів працівників ЗДО;</w:t>
      </w:r>
    </w:p>
    <w:p w:rsidR="00001824" w:rsidRDefault="00001824" w:rsidP="00001824">
      <w:pPr>
        <w:numPr>
          <w:ilvl w:val="1"/>
          <w:numId w:val="12"/>
        </w:numPr>
        <w:jc w:val="both"/>
        <w:outlineLvl w:val="0"/>
        <w:rPr>
          <w:sz w:val="28"/>
          <w:szCs w:val="28"/>
        </w:rPr>
      </w:pPr>
      <w:r>
        <w:rPr>
          <w:sz w:val="28"/>
          <w:szCs w:val="28"/>
        </w:rPr>
        <w:t>заміри опору ізоляції</w:t>
      </w:r>
    </w:p>
    <w:p w:rsidR="00001824" w:rsidRDefault="00001824" w:rsidP="00001824">
      <w:pPr>
        <w:numPr>
          <w:ilvl w:val="1"/>
          <w:numId w:val="12"/>
        </w:numPr>
        <w:jc w:val="both"/>
        <w:outlineLvl w:val="0"/>
        <w:rPr>
          <w:sz w:val="28"/>
          <w:szCs w:val="28"/>
        </w:rPr>
      </w:pPr>
      <w:r>
        <w:rPr>
          <w:sz w:val="28"/>
          <w:szCs w:val="28"/>
        </w:rPr>
        <w:t>повірка газового лічильника;</w:t>
      </w:r>
    </w:p>
    <w:p w:rsidR="00001824" w:rsidRDefault="00001824" w:rsidP="00001824">
      <w:pPr>
        <w:numPr>
          <w:ilvl w:val="1"/>
          <w:numId w:val="12"/>
        </w:numPr>
        <w:jc w:val="both"/>
        <w:outlineLvl w:val="0"/>
        <w:rPr>
          <w:sz w:val="28"/>
          <w:szCs w:val="28"/>
        </w:rPr>
      </w:pPr>
      <w:r>
        <w:rPr>
          <w:sz w:val="28"/>
          <w:szCs w:val="28"/>
        </w:rPr>
        <w:t>повірка димових каналів;</w:t>
      </w:r>
    </w:p>
    <w:p w:rsidR="00001824" w:rsidRDefault="00001824" w:rsidP="00001824">
      <w:pPr>
        <w:numPr>
          <w:ilvl w:val="1"/>
          <w:numId w:val="12"/>
        </w:numPr>
        <w:jc w:val="both"/>
        <w:outlineLvl w:val="0"/>
        <w:rPr>
          <w:sz w:val="28"/>
          <w:szCs w:val="28"/>
        </w:rPr>
      </w:pPr>
      <w:r>
        <w:rPr>
          <w:sz w:val="28"/>
          <w:szCs w:val="28"/>
        </w:rPr>
        <w:t>повірка ваг;</w:t>
      </w:r>
    </w:p>
    <w:p w:rsidR="00001824" w:rsidRDefault="00001824" w:rsidP="00001824">
      <w:pPr>
        <w:numPr>
          <w:ilvl w:val="1"/>
          <w:numId w:val="12"/>
        </w:numPr>
        <w:jc w:val="both"/>
        <w:outlineLvl w:val="0"/>
        <w:rPr>
          <w:sz w:val="28"/>
          <w:szCs w:val="28"/>
        </w:rPr>
      </w:pPr>
      <w:r>
        <w:rPr>
          <w:sz w:val="28"/>
          <w:szCs w:val="28"/>
        </w:rPr>
        <w:t>перезарядка вогнегасників;</w:t>
      </w:r>
    </w:p>
    <w:p w:rsidR="00001824" w:rsidRDefault="00001824" w:rsidP="00001824">
      <w:pPr>
        <w:numPr>
          <w:ilvl w:val="1"/>
          <w:numId w:val="12"/>
        </w:numPr>
        <w:jc w:val="both"/>
        <w:outlineLvl w:val="0"/>
        <w:rPr>
          <w:sz w:val="28"/>
          <w:szCs w:val="28"/>
        </w:rPr>
      </w:pPr>
      <w:r>
        <w:rPr>
          <w:sz w:val="28"/>
          <w:szCs w:val="28"/>
        </w:rPr>
        <w:t xml:space="preserve">закупівля миючих і </w:t>
      </w:r>
      <w:proofErr w:type="spellStart"/>
      <w:r>
        <w:rPr>
          <w:sz w:val="28"/>
          <w:szCs w:val="28"/>
        </w:rPr>
        <w:t>чистящих</w:t>
      </w:r>
      <w:proofErr w:type="spellEnd"/>
      <w:r>
        <w:rPr>
          <w:sz w:val="28"/>
          <w:szCs w:val="28"/>
        </w:rPr>
        <w:t xml:space="preserve"> засобів;</w:t>
      </w:r>
    </w:p>
    <w:p w:rsidR="00001824" w:rsidRDefault="00001824" w:rsidP="00001824">
      <w:pPr>
        <w:numPr>
          <w:ilvl w:val="1"/>
          <w:numId w:val="12"/>
        </w:numPr>
        <w:jc w:val="both"/>
        <w:outlineLvl w:val="0"/>
        <w:rPr>
          <w:sz w:val="28"/>
          <w:szCs w:val="28"/>
        </w:rPr>
      </w:pPr>
      <w:r>
        <w:rPr>
          <w:sz w:val="28"/>
          <w:szCs w:val="28"/>
        </w:rPr>
        <w:t>закупівля медикаментів</w:t>
      </w:r>
    </w:p>
    <w:p w:rsidR="00001824" w:rsidRDefault="00001824" w:rsidP="00001824">
      <w:pPr>
        <w:ind w:left="1080"/>
        <w:jc w:val="both"/>
        <w:outlineLvl w:val="0"/>
        <w:rPr>
          <w:sz w:val="28"/>
          <w:szCs w:val="28"/>
        </w:rPr>
      </w:pPr>
      <w:r>
        <w:rPr>
          <w:sz w:val="28"/>
          <w:szCs w:val="28"/>
        </w:rPr>
        <w:t>-    закупівля канцтоварів;</w:t>
      </w:r>
    </w:p>
    <w:p w:rsidR="00001824" w:rsidRDefault="00001824" w:rsidP="00001824">
      <w:pPr>
        <w:numPr>
          <w:ilvl w:val="1"/>
          <w:numId w:val="12"/>
        </w:numPr>
        <w:jc w:val="both"/>
        <w:outlineLvl w:val="0"/>
        <w:rPr>
          <w:sz w:val="28"/>
          <w:szCs w:val="28"/>
        </w:rPr>
      </w:pPr>
      <w:r>
        <w:rPr>
          <w:sz w:val="28"/>
          <w:szCs w:val="28"/>
        </w:rPr>
        <w:t>ремонт і заправка комп′ютерної техніки;</w:t>
      </w:r>
      <w:r>
        <w:rPr>
          <w:color w:val="FF0000"/>
          <w:sz w:val="28"/>
          <w:szCs w:val="28"/>
        </w:rPr>
        <w:tab/>
      </w:r>
    </w:p>
    <w:p w:rsidR="00001824" w:rsidRDefault="00001824" w:rsidP="00001824">
      <w:pPr>
        <w:jc w:val="both"/>
        <w:outlineLvl w:val="0"/>
        <w:rPr>
          <w:sz w:val="28"/>
          <w:szCs w:val="28"/>
        </w:rPr>
      </w:pPr>
      <w:r>
        <w:rPr>
          <w:sz w:val="28"/>
          <w:szCs w:val="28"/>
        </w:rPr>
        <w:t xml:space="preserve">         -    лабораторні дослідження СЕС( води, піску, змиви, освітленість, калорійність страв…)</w:t>
      </w:r>
    </w:p>
    <w:p w:rsidR="00001824" w:rsidRDefault="00001824" w:rsidP="00001824">
      <w:pPr>
        <w:jc w:val="both"/>
        <w:outlineLvl w:val="0"/>
        <w:rPr>
          <w:sz w:val="28"/>
          <w:szCs w:val="28"/>
        </w:rPr>
      </w:pPr>
      <w:r>
        <w:rPr>
          <w:sz w:val="28"/>
          <w:szCs w:val="28"/>
        </w:rPr>
        <w:t xml:space="preserve">         - закупівля газового генератора;</w:t>
      </w:r>
    </w:p>
    <w:p w:rsidR="00001824" w:rsidRDefault="00001824" w:rsidP="00001824">
      <w:pPr>
        <w:jc w:val="both"/>
        <w:outlineLvl w:val="0"/>
        <w:rPr>
          <w:sz w:val="28"/>
          <w:szCs w:val="28"/>
        </w:rPr>
      </w:pPr>
      <w:r>
        <w:rPr>
          <w:sz w:val="28"/>
          <w:szCs w:val="28"/>
        </w:rPr>
        <w:t xml:space="preserve">        -  проведення встановлення і підключення генератора до електромережі.</w:t>
      </w:r>
    </w:p>
    <w:p w:rsidR="00001824" w:rsidRDefault="00001824" w:rsidP="00001824">
      <w:pPr>
        <w:jc w:val="both"/>
        <w:outlineLvl w:val="0"/>
        <w:rPr>
          <w:sz w:val="28"/>
          <w:szCs w:val="28"/>
        </w:rPr>
      </w:pPr>
      <w:r>
        <w:rPr>
          <w:sz w:val="28"/>
          <w:szCs w:val="28"/>
        </w:rPr>
        <w:t xml:space="preserve">        -  здійснення  </w:t>
      </w:r>
      <w:proofErr w:type="spellStart"/>
      <w:r>
        <w:rPr>
          <w:sz w:val="28"/>
          <w:szCs w:val="28"/>
        </w:rPr>
        <w:t>проплати</w:t>
      </w:r>
      <w:proofErr w:type="spellEnd"/>
      <w:r>
        <w:rPr>
          <w:sz w:val="28"/>
          <w:szCs w:val="28"/>
        </w:rPr>
        <w:t xml:space="preserve">  енергоносіїв (світло, воду і газ).</w:t>
      </w:r>
    </w:p>
    <w:p w:rsidR="00001824" w:rsidRDefault="00001824" w:rsidP="00001824">
      <w:pPr>
        <w:ind w:left="1440"/>
        <w:jc w:val="both"/>
        <w:outlineLvl w:val="0"/>
        <w:rPr>
          <w:color w:val="FF0000"/>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r>
        <w:rPr>
          <w:sz w:val="28"/>
          <w:szCs w:val="28"/>
        </w:rPr>
        <w:lastRenderedPageBreak/>
        <w:t>З метою усунення недоліків колектив закладу дошкільної  освіти  у 2023-2024 навчальному році буде працювати  над проблемою:</w:t>
      </w:r>
    </w:p>
    <w:p w:rsidR="00001824" w:rsidRDefault="00001824" w:rsidP="00001824">
      <w:pPr>
        <w:jc w:val="both"/>
        <w:rPr>
          <w:b/>
          <w:bCs/>
          <w:color w:val="FF0000"/>
          <w:sz w:val="36"/>
          <w:szCs w:val="36"/>
          <w:highlight w:val="yellow"/>
        </w:rPr>
      </w:pPr>
    </w:p>
    <w:p w:rsidR="00001824" w:rsidRDefault="00001824" w:rsidP="00001824">
      <w:pPr>
        <w:pStyle w:val="a3"/>
        <w:spacing w:before="0" w:beforeAutospacing="0" w:after="0" w:afterAutospacing="0"/>
        <w:jc w:val="center"/>
        <w:rPr>
          <w:b/>
          <w:bCs/>
          <w:color w:val="FF0000"/>
          <w:sz w:val="32"/>
          <w:szCs w:val="32"/>
        </w:rPr>
      </w:pPr>
    </w:p>
    <w:p w:rsidR="00001824" w:rsidRDefault="00001824" w:rsidP="00001824">
      <w:pPr>
        <w:ind w:left="-567"/>
        <w:jc w:val="both"/>
        <w:outlineLvl w:val="0"/>
        <w:rPr>
          <w:b/>
          <w:sz w:val="28"/>
          <w:szCs w:val="28"/>
        </w:rPr>
      </w:pPr>
      <w:r>
        <w:rPr>
          <w:b/>
          <w:sz w:val="28"/>
          <w:szCs w:val="28"/>
        </w:rPr>
        <w:t xml:space="preserve">«Забезпеченням якісної освіти дошкільників шляхом формування інноваційної культури педагога як </w:t>
      </w:r>
    </w:p>
    <w:p w:rsidR="00001824" w:rsidRDefault="00001824" w:rsidP="00001824">
      <w:pPr>
        <w:ind w:left="-567"/>
        <w:jc w:val="both"/>
        <w:outlineLvl w:val="0"/>
        <w:rPr>
          <w:b/>
          <w:sz w:val="28"/>
          <w:szCs w:val="28"/>
        </w:rPr>
      </w:pPr>
      <w:r>
        <w:rPr>
          <w:b/>
          <w:sz w:val="28"/>
          <w:szCs w:val="28"/>
        </w:rPr>
        <w:t xml:space="preserve">важливого чинника в реалізації Базового компоненту дошкільної освіти, державних вимог до рівня </w:t>
      </w:r>
    </w:p>
    <w:p w:rsidR="00001824" w:rsidRDefault="00001824" w:rsidP="00001824">
      <w:pPr>
        <w:ind w:left="-567"/>
        <w:jc w:val="both"/>
        <w:outlineLvl w:val="0"/>
        <w:rPr>
          <w:b/>
          <w:sz w:val="28"/>
          <w:szCs w:val="28"/>
        </w:rPr>
      </w:pPr>
      <w:r>
        <w:rPr>
          <w:b/>
          <w:sz w:val="28"/>
          <w:szCs w:val="28"/>
        </w:rPr>
        <w:t xml:space="preserve">сформованості життєвої компетентності особистості, освіченості, розвиненості й вихованості дошкільників </w:t>
      </w:r>
    </w:p>
    <w:p w:rsidR="00001824" w:rsidRDefault="00001824" w:rsidP="00001824">
      <w:pPr>
        <w:ind w:left="-567"/>
        <w:jc w:val="both"/>
        <w:outlineLvl w:val="0"/>
        <w:rPr>
          <w:sz w:val="28"/>
          <w:szCs w:val="28"/>
        </w:rPr>
      </w:pPr>
      <w:r>
        <w:rPr>
          <w:b/>
          <w:sz w:val="28"/>
          <w:szCs w:val="28"/>
        </w:rPr>
        <w:t xml:space="preserve">перед вступом їх до школи»» </w:t>
      </w:r>
      <w:r>
        <w:rPr>
          <w:sz w:val="28"/>
          <w:szCs w:val="28"/>
        </w:rPr>
        <w:t>та головних річних завдань</w:t>
      </w:r>
      <w:r>
        <w:rPr>
          <w:bCs/>
          <w:sz w:val="28"/>
          <w:szCs w:val="28"/>
        </w:rPr>
        <w:t>.</w:t>
      </w:r>
    </w:p>
    <w:p w:rsidR="00001824" w:rsidRDefault="00001824" w:rsidP="00001824">
      <w:pPr>
        <w:jc w:val="both"/>
        <w:outlineLvl w:val="0"/>
        <w:rPr>
          <w:b/>
          <w:bCs/>
          <w:sz w:val="28"/>
          <w:szCs w:val="28"/>
        </w:rPr>
      </w:pPr>
    </w:p>
    <w:p w:rsidR="00001824" w:rsidRDefault="00001824" w:rsidP="00001824">
      <w:pPr>
        <w:jc w:val="both"/>
        <w:rPr>
          <w:b/>
          <w:bCs/>
          <w:color w:val="FF0000"/>
          <w:sz w:val="28"/>
          <w:szCs w:val="28"/>
        </w:rPr>
      </w:pPr>
    </w:p>
    <w:p w:rsidR="00001824" w:rsidRDefault="00001824" w:rsidP="00001824">
      <w:pPr>
        <w:pStyle w:val="a3"/>
        <w:numPr>
          <w:ilvl w:val="0"/>
          <w:numId w:val="13"/>
        </w:numPr>
        <w:shd w:val="clear" w:color="auto" w:fill="FFFFFF" w:themeFill="background1"/>
        <w:spacing w:before="225" w:beforeAutospacing="0" w:after="0" w:afterAutospacing="0"/>
        <w:rPr>
          <w:b/>
          <w:color w:val="000000"/>
          <w:sz w:val="28"/>
          <w:szCs w:val="28"/>
        </w:rPr>
      </w:pPr>
      <w:r>
        <w:rPr>
          <w:b/>
          <w:color w:val="000000"/>
          <w:sz w:val="28"/>
          <w:szCs w:val="28"/>
        </w:rPr>
        <w:t>Впровадження нових сучасних форм і методів співпраці з родинами вихованців,які сприяють формуванню активної батьківської позиції для досягнення позитивних результатів у питаннях розвитку виховання та навчання дітей, вдосконалюючи  інноваційну  культуру  педагога.</w:t>
      </w:r>
    </w:p>
    <w:p w:rsidR="00001824" w:rsidRDefault="00001824" w:rsidP="00001824">
      <w:pPr>
        <w:pStyle w:val="a3"/>
        <w:shd w:val="clear" w:color="auto" w:fill="FFFFFF" w:themeFill="background1"/>
        <w:spacing w:before="225" w:beforeAutospacing="0" w:after="0" w:afterAutospacing="0"/>
        <w:ind w:left="502"/>
        <w:rPr>
          <w:b/>
          <w:color w:val="000000"/>
          <w:sz w:val="28"/>
          <w:szCs w:val="28"/>
        </w:rPr>
      </w:pPr>
    </w:p>
    <w:p w:rsidR="00001824" w:rsidRDefault="00001824" w:rsidP="00001824">
      <w:pPr>
        <w:numPr>
          <w:ilvl w:val="0"/>
          <w:numId w:val="13"/>
        </w:numPr>
        <w:shd w:val="clear" w:color="auto" w:fill="FFFFFF" w:themeFill="background1"/>
        <w:jc w:val="both"/>
        <w:rPr>
          <w:b/>
          <w:bCs/>
          <w:sz w:val="28"/>
          <w:szCs w:val="28"/>
        </w:rPr>
      </w:pPr>
      <w:r>
        <w:rPr>
          <w:b/>
          <w:bCs/>
          <w:sz w:val="28"/>
          <w:szCs w:val="28"/>
        </w:rPr>
        <w:t xml:space="preserve">Формування  у  дітей  почуття  національної  </w:t>
      </w:r>
      <w:proofErr w:type="spellStart"/>
      <w:r>
        <w:rPr>
          <w:b/>
          <w:bCs/>
          <w:sz w:val="28"/>
          <w:szCs w:val="28"/>
        </w:rPr>
        <w:t>свмоідентифікації</w:t>
      </w:r>
      <w:proofErr w:type="spellEnd"/>
      <w:r>
        <w:rPr>
          <w:b/>
          <w:bCs/>
          <w:sz w:val="28"/>
          <w:szCs w:val="28"/>
        </w:rPr>
        <w:t xml:space="preserve">  шляхом  залучення  їх  до  участі  у  календарно – обрядових  святах, знайомство з народними  традиціями  та  мистецтвом.</w:t>
      </w:r>
    </w:p>
    <w:p w:rsidR="00001824" w:rsidRDefault="00001824" w:rsidP="00001824">
      <w:pPr>
        <w:pStyle w:val="ae"/>
        <w:rPr>
          <w:b/>
          <w:bCs/>
          <w:sz w:val="28"/>
          <w:szCs w:val="28"/>
        </w:rPr>
      </w:pPr>
    </w:p>
    <w:p w:rsidR="00001824" w:rsidRDefault="00001824" w:rsidP="00001824">
      <w:pPr>
        <w:shd w:val="clear" w:color="auto" w:fill="FFFFFF" w:themeFill="background1"/>
        <w:ind w:left="502"/>
        <w:jc w:val="both"/>
        <w:rPr>
          <w:b/>
          <w:bCs/>
          <w:sz w:val="28"/>
          <w:szCs w:val="28"/>
        </w:rPr>
      </w:pPr>
    </w:p>
    <w:p w:rsidR="00001824" w:rsidRDefault="00001824" w:rsidP="00001824">
      <w:pPr>
        <w:numPr>
          <w:ilvl w:val="0"/>
          <w:numId w:val="13"/>
        </w:numPr>
        <w:jc w:val="both"/>
        <w:rPr>
          <w:b/>
          <w:bCs/>
          <w:sz w:val="28"/>
          <w:szCs w:val="28"/>
        </w:rPr>
      </w:pPr>
      <w:r>
        <w:rPr>
          <w:b/>
          <w:bCs/>
          <w:sz w:val="28"/>
          <w:szCs w:val="28"/>
        </w:rPr>
        <w:t>Навчання  дітей  безпеки  життєдіяльності, здатності  грамотно  і  чітко  діяти  з  метою  захисту  свого  здоров′я та  життя  у  надзвичайних  ситуаціях.</w:t>
      </w:r>
    </w:p>
    <w:p w:rsidR="00001824" w:rsidRDefault="00001824" w:rsidP="00001824">
      <w:pPr>
        <w:ind w:left="-540"/>
        <w:jc w:val="center"/>
        <w:rPr>
          <w:b/>
          <w:i/>
          <w:sz w:val="36"/>
          <w:szCs w:val="36"/>
        </w:rPr>
      </w:pPr>
    </w:p>
    <w:p w:rsidR="00001824" w:rsidRDefault="00001824" w:rsidP="00001824">
      <w:pPr>
        <w:ind w:left="-540"/>
        <w:jc w:val="center"/>
        <w:rPr>
          <w:b/>
          <w:i/>
          <w:sz w:val="36"/>
          <w:szCs w:val="36"/>
        </w:rPr>
      </w:pPr>
    </w:p>
    <w:p w:rsidR="00001824" w:rsidRDefault="00001824" w:rsidP="00001824">
      <w:pPr>
        <w:ind w:left="-540"/>
        <w:jc w:val="center"/>
        <w:rPr>
          <w:b/>
          <w:i/>
          <w:sz w:val="36"/>
          <w:szCs w:val="36"/>
        </w:rPr>
      </w:pPr>
    </w:p>
    <w:p w:rsidR="00001824" w:rsidRDefault="00001824" w:rsidP="00001824">
      <w:pPr>
        <w:ind w:left="-540"/>
        <w:jc w:val="center"/>
        <w:rPr>
          <w:b/>
          <w:i/>
          <w:sz w:val="36"/>
          <w:szCs w:val="36"/>
        </w:rPr>
      </w:pPr>
    </w:p>
    <w:p w:rsidR="00001824" w:rsidRDefault="00001824" w:rsidP="00001824">
      <w:pPr>
        <w:ind w:left="-540"/>
        <w:jc w:val="center"/>
        <w:rPr>
          <w:b/>
          <w:i/>
          <w:sz w:val="36"/>
          <w:szCs w:val="36"/>
        </w:rPr>
      </w:pPr>
    </w:p>
    <w:p w:rsidR="00001824" w:rsidRDefault="00001824" w:rsidP="00001824">
      <w:pPr>
        <w:rPr>
          <w:b/>
          <w:i/>
          <w:sz w:val="36"/>
          <w:szCs w:val="36"/>
        </w:rPr>
      </w:pPr>
    </w:p>
    <w:p w:rsidR="00001824" w:rsidRDefault="00001824" w:rsidP="00001824">
      <w:pPr>
        <w:rPr>
          <w:i/>
          <w:sz w:val="36"/>
          <w:szCs w:val="36"/>
        </w:rPr>
      </w:pPr>
      <w:r>
        <w:rPr>
          <w:b/>
          <w:i/>
          <w:sz w:val="36"/>
          <w:szCs w:val="36"/>
        </w:rPr>
        <w:lastRenderedPageBreak/>
        <w:t>РОЗДІЛ ІІ</w:t>
      </w:r>
      <w:r>
        <w:rPr>
          <w:i/>
          <w:sz w:val="36"/>
          <w:szCs w:val="36"/>
        </w:rPr>
        <w:t>.</w:t>
      </w:r>
    </w:p>
    <w:p w:rsidR="00001824" w:rsidRDefault="00001824" w:rsidP="00001824">
      <w:pPr>
        <w:ind w:left="-540"/>
        <w:jc w:val="center"/>
        <w:rPr>
          <w:b/>
          <w:bCs/>
          <w:sz w:val="32"/>
          <w:szCs w:val="32"/>
        </w:rPr>
      </w:pPr>
      <w:r>
        <w:rPr>
          <w:b/>
          <w:sz w:val="32"/>
          <w:szCs w:val="32"/>
        </w:rPr>
        <w:t>ДІЯЛЬНІСТЬ СТРУКТУР КОЛЕГІАЛЬНОГО УПРАВЛІННЯ</w:t>
      </w:r>
    </w:p>
    <w:p w:rsidR="00001824" w:rsidRDefault="00001824" w:rsidP="00001824">
      <w:pPr>
        <w:ind w:right="-261"/>
        <w:jc w:val="center"/>
        <w:rPr>
          <w:b/>
          <w:bCs/>
          <w:i/>
          <w:sz w:val="36"/>
          <w:szCs w:val="36"/>
        </w:rPr>
      </w:pPr>
    </w:p>
    <w:p w:rsidR="00001824" w:rsidRDefault="00001824" w:rsidP="00001824">
      <w:pPr>
        <w:jc w:val="center"/>
        <w:rPr>
          <w:b/>
          <w:sz w:val="28"/>
          <w:szCs w:val="28"/>
        </w:rPr>
      </w:pPr>
      <w:r>
        <w:rPr>
          <w:b/>
          <w:sz w:val="28"/>
          <w:szCs w:val="28"/>
        </w:rPr>
        <w:t>РАДА ЗАКЛАДУ</w:t>
      </w:r>
    </w:p>
    <w:p w:rsidR="00001824" w:rsidRDefault="00001824" w:rsidP="00001824">
      <w:pPr>
        <w:jc w:val="center"/>
        <w:rPr>
          <w:b/>
          <w:sz w:val="28"/>
          <w:szCs w:val="28"/>
        </w:rPr>
      </w:pPr>
    </w:p>
    <w:tbl>
      <w:tblPr>
        <w:tblW w:w="5000" w:type="pct"/>
        <w:jc w:val="center"/>
        <w:tblCellMar>
          <w:left w:w="0" w:type="dxa"/>
          <w:right w:w="0" w:type="dxa"/>
        </w:tblCellMar>
        <w:tblLook w:val="04A0" w:firstRow="1" w:lastRow="0" w:firstColumn="1" w:lastColumn="0" w:noHBand="0" w:noVBand="1"/>
      </w:tblPr>
      <w:tblGrid>
        <w:gridCol w:w="576"/>
        <w:gridCol w:w="10153"/>
        <w:gridCol w:w="1937"/>
        <w:gridCol w:w="1407"/>
        <w:gridCol w:w="130"/>
        <w:gridCol w:w="1151"/>
      </w:tblGrid>
      <w:tr w:rsidR="00001824" w:rsidTr="00001824">
        <w:trPr>
          <w:jc w:val="center"/>
        </w:trPr>
        <w:tc>
          <w:tcPr>
            <w:tcW w:w="2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w:t>
            </w:r>
          </w:p>
          <w:p w:rsidR="00001824" w:rsidRDefault="00001824">
            <w:pPr>
              <w:jc w:val="center"/>
            </w:pPr>
            <w:r>
              <w:rPr>
                <w:b/>
                <w:bCs/>
              </w:rPr>
              <w:t>з/п</w:t>
            </w:r>
          </w:p>
        </w:tc>
        <w:tc>
          <w:tcPr>
            <w:tcW w:w="33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Зміст роботи</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Відповідальний</w:t>
            </w: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Термін виконання</w:t>
            </w:r>
          </w:p>
        </w:tc>
        <w:tc>
          <w:tcPr>
            <w:tcW w:w="4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Примітка</w:t>
            </w:r>
          </w:p>
        </w:tc>
      </w:tr>
      <w:tr w:rsidR="00001824" w:rsidTr="00001824">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center"/>
              <w:rPr>
                <w:b/>
                <w:bCs/>
                <w:sz w:val="28"/>
                <w:szCs w:val="28"/>
              </w:rPr>
            </w:pPr>
            <w:r>
              <w:rPr>
                <w:b/>
                <w:bCs/>
                <w:sz w:val="28"/>
                <w:szCs w:val="28"/>
              </w:rPr>
              <w:t>І. Проведення засідань Ради закладу</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1.</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i/>
                <w:iCs/>
                <w:sz w:val="28"/>
                <w:szCs w:val="28"/>
              </w:rPr>
              <w:t>Засідання 1.</w:t>
            </w:r>
          </w:p>
          <w:p w:rsidR="00001824" w:rsidRDefault="00001824">
            <w:pPr>
              <w:spacing w:after="200"/>
              <w:ind w:left="-45"/>
              <w:contextualSpacing/>
              <w:rPr>
                <w:rFonts w:eastAsia="Courier New"/>
                <w:sz w:val="28"/>
                <w:szCs w:val="28"/>
                <w:lang w:eastAsia="en-US"/>
              </w:rPr>
            </w:pPr>
            <w:r>
              <w:rPr>
                <w:rFonts w:eastAsia="Courier New"/>
                <w:sz w:val="28"/>
                <w:szCs w:val="28"/>
                <w:lang w:eastAsia="en-US"/>
              </w:rPr>
              <w:t xml:space="preserve">1. Про обговорення та затвердження  плану роботи Ради  КЗДО </w:t>
            </w:r>
            <w:proofErr w:type="spellStart"/>
            <w:r>
              <w:rPr>
                <w:rFonts w:eastAsia="Courier New"/>
                <w:sz w:val="28"/>
                <w:szCs w:val="28"/>
                <w:lang w:eastAsia="en-US"/>
              </w:rPr>
              <w:t>смт.Жвирка</w:t>
            </w:r>
            <w:proofErr w:type="spellEnd"/>
            <w:r>
              <w:rPr>
                <w:rFonts w:eastAsia="Courier New"/>
                <w:sz w:val="28"/>
                <w:szCs w:val="28"/>
                <w:lang w:eastAsia="en-US"/>
              </w:rPr>
              <w:t xml:space="preserve"> на 202</w:t>
            </w:r>
            <w:r>
              <w:rPr>
                <w:rFonts w:eastAsia="Courier New"/>
                <w:sz w:val="28"/>
                <w:szCs w:val="28"/>
                <w:lang w:val="ru-RU" w:eastAsia="en-US"/>
              </w:rPr>
              <w:t>3</w:t>
            </w:r>
            <w:r>
              <w:rPr>
                <w:rFonts w:eastAsia="Courier New"/>
                <w:sz w:val="28"/>
                <w:szCs w:val="28"/>
                <w:lang w:eastAsia="en-US"/>
              </w:rPr>
              <w:t>-202</w:t>
            </w:r>
            <w:r>
              <w:rPr>
                <w:rFonts w:eastAsia="Courier New"/>
                <w:sz w:val="28"/>
                <w:szCs w:val="28"/>
                <w:lang w:val="ru-RU" w:eastAsia="en-US"/>
              </w:rPr>
              <w:t>4</w:t>
            </w:r>
            <w:proofErr w:type="spellStart"/>
            <w:r>
              <w:rPr>
                <w:rFonts w:eastAsia="Courier New"/>
                <w:sz w:val="28"/>
                <w:szCs w:val="28"/>
                <w:lang w:eastAsia="en-US"/>
              </w:rPr>
              <w:t>н.р</w:t>
            </w:r>
            <w:proofErr w:type="spellEnd"/>
            <w:r>
              <w:rPr>
                <w:rFonts w:eastAsia="Courier New"/>
                <w:sz w:val="28"/>
                <w:szCs w:val="28"/>
                <w:lang w:eastAsia="en-US"/>
              </w:rPr>
              <w:t xml:space="preserve">.                                                                                                                             2. Про діяльність педагогічного колективу зі створення умов для реалізації «Закону про дошкільну освіту»                                                                            3.Підготовка закладу до осінньо-зимового періоду .                                                    4. Про створення умов для здобуття дошкільної освіти, збереження і поповнення матеріально технічної бази закладу, організацію розвивального середовища відповідно вимогам  програми «Українське </w:t>
            </w:r>
            <w:proofErr w:type="spellStart"/>
            <w:r>
              <w:rPr>
                <w:rFonts w:eastAsia="Courier New"/>
                <w:sz w:val="28"/>
                <w:szCs w:val="28"/>
                <w:lang w:eastAsia="en-US"/>
              </w:rPr>
              <w:t>дошкілля</w:t>
            </w:r>
            <w:proofErr w:type="spellEnd"/>
            <w:r>
              <w:rPr>
                <w:rFonts w:eastAsia="Courier New"/>
                <w:sz w:val="28"/>
                <w:szCs w:val="28"/>
                <w:lang w:eastAsia="en-US"/>
              </w:rPr>
              <w:t xml:space="preserve">»                     </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Голова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Жовтень</w:t>
            </w:r>
          </w:p>
          <w:p w:rsidR="00001824" w:rsidRDefault="00001824">
            <w:pPr>
              <w:jc w:val="center"/>
              <w:rPr>
                <w:sz w:val="28"/>
                <w:szCs w:val="28"/>
              </w:rPr>
            </w:pPr>
            <w:r>
              <w:rPr>
                <w:sz w:val="28"/>
                <w:szCs w:val="28"/>
              </w:rPr>
              <w:t>2023р. </w:t>
            </w:r>
          </w:p>
          <w:p w:rsidR="00001824" w:rsidRDefault="00001824">
            <w:pPr>
              <w:jc w:val="center"/>
              <w:rPr>
                <w:sz w:val="28"/>
                <w:szCs w:val="28"/>
              </w:rPr>
            </w:pPr>
            <w:r>
              <w:rPr>
                <w:sz w:val="28"/>
                <w:szCs w:val="28"/>
              </w:rPr>
              <w:t> </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 </w:t>
            </w:r>
          </w:p>
        </w:tc>
      </w:tr>
      <w:tr w:rsidR="00001824" w:rsidTr="00001824">
        <w:trPr>
          <w:trHeight w:val="2750"/>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2.</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i/>
                <w:iCs/>
                <w:sz w:val="28"/>
                <w:szCs w:val="28"/>
              </w:rPr>
              <w:t>Засідання 2.</w:t>
            </w:r>
          </w:p>
          <w:p w:rsidR="00001824" w:rsidRDefault="00001824">
            <w:pPr>
              <w:spacing w:after="200"/>
              <w:contextualSpacing/>
              <w:rPr>
                <w:rFonts w:eastAsia="Courier New"/>
                <w:sz w:val="28"/>
                <w:szCs w:val="28"/>
                <w:lang w:eastAsia="en-US"/>
              </w:rPr>
            </w:pPr>
            <w:r>
              <w:rPr>
                <w:rFonts w:eastAsia="Courier New"/>
                <w:sz w:val="28"/>
                <w:szCs w:val="28"/>
                <w:lang w:eastAsia="en-US"/>
              </w:rPr>
              <w:t xml:space="preserve">1. Аналіз результатів перевірки організації харчування дітей в </w:t>
            </w:r>
            <w:proofErr w:type="spellStart"/>
            <w:r>
              <w:rPr>
                <w:rFonts w:eastAsia="Courier New"/>
                <w:sz w:val="28"/>
                <w:szCs w:val="28"/>
                <w:lang w:eastAsia="en-US"/>
              </w:rPr>
              <w:t>КЗДОсмт.Жвирка</w:t>
            </w:r>
            <w:proofErr w:type="spellEnd"/>
            <w:r>
              <w:rPr>
                <w:rFonts w:eastAsia="Courier New"/>
                <w:sz w:val="28"/>
                <w:szCs w:val="28"/>
                <w:lang w:eastAsia="en-US"/>
              </w:rPr>
              <w:t xml:space="preserve">. Виконання норм.                                                                                                                                   2. Стан захворюваності та оздоровча робота в </w:t>
            </w:r>
            <w:proofErr w:type="spellStart"/>
            <w:r>
              <w:rPr>
                <w:rFonts w:eastAsia="Courier New"/>
                <w:sz w:val="28"/>
                <w:szCs w:val="28"/>
                <w:lang w:eastAsia="en-US"/>
              </w:rPr>
              <w:t>КЗДОсмт.Жвирка</w:t>
            </w:r>
            <w:proofErr w:type="spellEnd"/>
            <w:r>
              <w:rPr>
                <w:rFonts w:eastAsia="Courier New"/>
                <w:sz w:val="28"/>
                <w:szCs w:val="28"/>
                <w:lang w:eastAsia="en-US"/>
              </w:rPr>
              <w:t>. Шляхи зниження захворюваності та зміцнення здоров’я дітей .                                                                     3. Пожежна безпека під час проведення новорічних свят.                                         4. Про посилення профілактичної роботи щодо запобігання нещасним випадкам з вихованцями КЗДО.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Голова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Січень</w:t>
            </w:r>
          </w:p>
          <w:p w:rsidR="00001824" w:rsidRDefault="00001824">
            <w:pPr>
              <w:jc w:val="center"/>
              <w:rPr>
                <w:sz w:val="28"/>
                <w:szCs w:val="28"/>
              </w:rPr>
            </w:pPr>
            <w:r>
              <w:rPr>
                <w:sz w:val="28"/>
                <w:szCs w:val="28"/>
              </w:rPr>
              <w:t> 2024р.</w:t>
            </w:r>
          </w:p>
          <w:p w:rsidR="00001824" w:rsidRDefault="00001824">
            <w:pPr>
              <w:jc w:val="center"/>
              <w:rPr>
                <w:sz w:val="28"/>
                <w:szCs w:val="28"/>
              </w:rPr>
            </w:pPr>
            <w:r>
              <w:rPr>
                <w:sz w:val="28"/>
                <w:szCs w:val="28"/>
              </w:rPr>
              <w:t> </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 </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3.</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i/>
                <w:iCs/>
                <w:sz w:val="28"/>
                <w:szCs w:val="28"/>
              </w:rPr>
              <w:t>Засідання 3.</w:t>
            </w:r>
          </w:p>
          <w:p w:rsidR="00001824" w:rsidRDefault="00001824">
            <w:pPr>
              <w:rPr>
                <w:rFonts w:eastAsia="Courier New"/>
                <w:sz w:val="28"/>
                <w:szCs w:val="28"/>
                <w:lang w:eastAsia="en-US"/>
              </w:rPr>
            </w:pPr>
            <w:r>
              <w:rPr>
                <w:rFonts w:eastAsia="Courier New"/>
                <w:sz w:val="28"/>
                <w:szCs w:val="28"/>
                <w:lang w:eastAsia="en-US"/>
              </w:rPr>
              <w:t>1. Про роботу ради дошкільного закладу у 202</w:t>
            </w:r>
            <w:r>
              <w:rPr>
                <w:rFonts w:eastAsia="Courier New"/>
                <w:sz w:val="28"/>
                <w:szCs w:val="28"/>
                <w:lang w:val="ru-RU" w:eastAsia="en-US"/>
              </w:rPr>
              <w:t>3</w:t>
            </w:r>
            <w:r>
              <w:rPr>
                <w:rFonts w:eastAsia="Courier New"/>
                <w:sz w:val="28"/>
                <w:szCs w:val="28"/>
                <w:lang w:eastAsia="en-US"/>
              </w:rPr>
              <w:t xml:space="preserve"> -202</w:t>
            </w:r>
            <w:r>
              <w:rPr>
                <w:rFonts w:eastAsia="Courier New"/>
                <w:sz w:val="28"/>
                <w:szCs w:val="28"/>
                <w:lang w:val="ru-RU" w:eastAsia="en-US"/>
              </w:rPr>
              <w:t>4</w:t>
            </w:r>
            <w:r>
              <w:rPr>
                <w:rFonts w:eastAsia="Courier New"/>
                <w:sz w:val="28"/>
                <w:szCs w:val="28"/>
                <w:lang w:eastAsia="en-US"/>
              </w:rPr>
              <w:t xml:space="preserve"> навчальному році.</w:t>
            </w:r>
          </w:p>
          <w:p w:rsidR="00001824" w:rsidRDefault="00001824">
            <w:pPr>
              <w:rPr>
                <w:rFonts w:eastAsia="Courier New"/>
                <w:sz w:val="28"/>
                <w:szCs w:val="28"/>
                <w:lang w:eastAsia="en-US"/>
              </w:rPr>
            </w:pPr>
            <w:r>
              <w:rPr>
                <w:rFonts w:eastAsia="Courier New"/>
                <w:sz w:val="28"/>
                <w:szCs w:val="28"/>
                <w:lang w:eastAsia="en-US"/>
              </w:rPr>
              <w:t xml:space="preserve">2. Про  організацію та проведення ремонтних робіт.  Облаштування території </w:t>
            </w:r>
            <w:r>
              <w:rPr>
                <w:rFonts w:eastAsia="Courier New"/>
                <w:sz w:val="28"/>
                <w:szCs w:val="28"/>
                <w:lang w:eastAsia="en-US"/>
              </w:rPr>
              <w:lastRenderedPageBreak/>
              <w:t xml:space="preserve">закладу.                                                                                                                    </w:t>
            </w:r>
          </w:p>
          <w:p w:rsidR="00001824" w:rsidRDefault="00001824">
            <w:pPr>
              <w:rPr>
                <w:rFonts w:eastAsia="Courier New"/>
                <w:sz w:val="28"/>
                <w:szCs w:val="28"/>
                <w:lang w:eastAsia="en-US"/>
              </w:rPr>
            </w:pPr>
            <w:r>
              <w:rPr>
                <w:rFonts w:eastAsia="Courier New"/>
                <w:sz w:val="28"/>
                <w:szCs w:val="28"/>
                <w:lang w:eastAsia="en-US"/>
              </w:rPr>
              <w:t xml:space="preserve"> 3. Підготовка до літньої оздоровчої кампанії. Пріоритетні завдання на літній оздоровчий період</w:t>
            </w:r>
          </w:p>
          <w:p w:rsidR="00001824" w:rsidRDefault="00001824">
            <w:pPr>
              <w:rPr>
                <w:sz w:val="28"/>
                <w:szCs w:val="28"/>
              </w:rPr>
            </w:pPr>
            <w:r>
              <w:rPr>
                <w:sz w:val="28"/>
                <w:szCs w:val="28"/>
              </w:rPr>
              <w:t>4.  Дотримання інструкцій з безпеки  життєдіяльності, охорони життя та  здоров’я  дітей . Рівень дитячого травматизму.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lastRenderedPageBreak/>
              <w:t>Голова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Квітень - травень</w:t>
            </w:r>
          </w:p>
          <w:p w:rsidR="00001824" w:rsidRDefault="00001824">
            <w:pPr>
              <w:jc w:val="center"/>
              <w:rPr>
                <w:sz w:val="28"/>
                <w:szCs w:val="28"/>
              </w:rPr>
            </w:pPr>
            <w:r>
              <w:rPr>
                <w:sz w:val="28"/>
                <w:szCs w:val="28"/>
              </w:rPr>
              <w:t>2024р. </w:t>
            </w:r>
          </w:p>
          <w:p w:rsidR="00001824" w:rsidRDefault="00001824">
            <w:pPr>
              <w:jc w:val="center"/>
              <w:rPr>
                <w:sz w:val="28"/>
                <w:szCs w:val="28"/>
              </w:rPr>
            </w:pPr>
            <w:r>
              <w:rPr>
                <w:sz w:val="28"/>
                <w:szCs w:val="28"/>
              </w:rPr>
              <w:lastRenderedPageBreak/>
              <w:t> </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lastRenderedPageBreak/>
              <w:t> </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b/>
                <w:bCs/>
                <w:sz w:val="28"/>
                <w:szCs w:val="28"/>
              </w:rPr>
            </w:pPr>
          </w:p>
          <w:p w:rsidR="00001824" w:rsidRDefault="00001824">
            <w:pPr>
              <w:jc w:val="both"/>
              <w:rPr>
                <w:sz w:val="28"/>
                <w:szCs w:val="28"/>
              </w:rPr>
            </w:pPr>
            <w:r>
              <w:rPr>
                <w:b/>
                <w:bCs/>
                <w:sz w:val="28"/>
                <w:szCs w:val="28"/>
              </w:rPr>
              <w:t>ІІ.</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b/>
                <w:bCs/>
                <w:sz w:val="28"/>
                <w:szCs w:val="28"/>
              </w:rPr>
            </w:pPr>
            <w:r>
              <w:rPr>
                <w:b/>
                <w:bCs/>
                <w:sz w:val="28"/>
                <w:szCs w:val="28"/>
              </w:rPr>
              <w:t xml:space="preserve">Інформування батьків про роботу Ради </w:t>
            </w:r>
            <w:proofErr w:type="spellStart"/>
            <w:r>
              <w:rPr>
                <w:b/>
                <w:bCs/>
                <w:sz w:val="28"/>
                <w:szCs w:val="28"/>
              </w:rPr>
              <w:t>КЗДОсмт.Жвирка</w:t>
            </w:r>
            <w:proofErr w:type="spellEnd"/>
            <w:r>
              <w:rPr>
                <w:b/>
                <w:bCs/>
                <w:sz w:val="28"/>
                <w:szCs w:val="28"/>
              </w:rPr>
              <w:t xml:space="preserve">  на групових батьківських зборах</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sz w:val="28"/>
                <w:szCs w:val="28"/>
              </w:rPr>
              <w:t>Члени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sz w:val="28"/>
                <w:szCs w:val="28"/>
              </w:rPr>
              <w:t>Згідно графіку</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В режимі онлайн</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b/>
                <w:bCs/>
                <w:sz w:val="28"/>
                <w:szCs w:val="28"/>
              </w:rPr>
              <w:t>ІІІ</w:t>
            </w:r>
          </w:p>
        </w:tc>
        <w:tc>
          <w:tcPr>
            <w:tcW w:w="4737"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b/>
                <w:bCs/>
                <w:sz w:val="28"/>
                <w:szCs w:val="28"/>
              </w:rPr>
              <w:t>Участь у загальних заходах</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bCs/>
                <w:sz w:val="28"/>
                <w:szCs w:val="28"/>
              </w:rPr>
            </w:pPr>
            <w:r>
              <w:rPr>
                <w:bCs/>
                <w:sz w:val="28"/>
                <w:szCs w:val="28"/>
              </w:rPr>
              <w:t>Участь в організації та проведенні батьківських конференцій, загальних зборах трудового колективу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Члени Ради</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Жовтень</w:t>
            </w:r>
          </w:p>
          <w:p w:rsidR="00001824" w:rsidRDefault="00001824">
            <w:pPr>
              <w:jc w:val="center"/>
              <w:rPr>
                <w:sz w:val="28"/>
                <w:szCs w:val="28"/>
              </w:rPr>
            </w:pPr>
            <w:r>
              <w:rPr>
                <w:sz w:val="28"/>
                <w:szCs w:val="28"/>
              </w:rPr>
              <w:t>Травень</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В режимі онлайн</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sz w:val="28"/>
                <w:szCs w:val="28"/>
              </w:rPr>
              <w:t>У</w:t>
            </w:r>
            <w:r>
              <w:rPr>
                <w:bCs/>
                <w:sz w:val="28"/>
                <w:szCs w:val="28"/>
              </w:rPr>
              <w:t>часть в організації та проведенні тематичних виставок, конкурсів, дитячих свят та розваг</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Члени Ради</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Впродовж року</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p>
        </w:tc>
      </w:tr>
    </w:tbl>
    <w:p w:rsidR="00001824" w:rsidRDefault="00001824" w:rsidP="00001824">
      <w:pPr>
        <w:jc w:val="center"/>
        <w:rPr>
          <w:b/>
          <w:sz w:val="28"/>
          <w:szCs w:val="28"/>
        </w:rPr>
      </w:pPr>
    </w:p>
    <w:p w:rsidR="00001824" w:rsidRDefault="00001824" w:rsidP="00001824">
      <w:pPr>
        <w:rPr>
          <w:b/>
          <w:bCs/>
          <w:sz w:val="28"/>
          <w:szCs w:val="28"/>
        </w:rPr>
      </w:pPr>
    </w:p>
    <w:p w:rsidR="00001824" w:rsidRDefault="00001824" w:rsidP="00001824">
      <w:pPr>
        <w:rPr>
          <w:b/>
          <w:bCs/>
          <w:sz w:val="28"/>
          <w:szCs w:val="28"/>
        </w:rPr>
      </w:pPr>
    </w:p>
    <w:p w:rsidR="00001824" w:rsidRDefault="00001824" w:rsidP="00001824">
      <w:pPr>
        <w:jc w:val="center"/>
        <w:rPr>
          <w:b/>
          <w:bCs/>
          <w:sz w:val="28"/>
          <w:szCs w:val="28"/>
          <w:lang w:val="ru-RU"/>
        </w:rPr>
      </w:pPr>
    </w:p>
    <w:p w:rsidR="00001824" w:rsidRDefault="00001824" w:rsidP="00001824">
      <w:pPr>
        <w:jc w:val="cente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DA0125" w:rsidRDefault="00DA0125" w:rsidP="00001824">
      <w:pPr>
        <w:rPr>
          <w:b/>
          <w:bCs/>
          <w:sz w:val="28"/>
          <w:szCs w:val="28"/>
        </w:rPr>
      </w:pPr>
    </w:p>
    <w:p w:rsidR="00001824" w:rsidRDefault="00001824" w:rsidP="00001824">
      <w:pPr>
        <w:rPr>
          <w:b/>
          <w:bCs/>
          <w:sz w:val="32"/>
          <w:szCs w:val="32"/>
        </w:rPr>
      </w:pPr>
      <w:r>
        <w:rPr>
          <w:b/>
          <w:bCs/>
          <w:sz w:val="28"/>
          <w:szCs w:val="28"/>
        </w:rPr>
        <w:lastRenderedPageBreak/>
        <w:t>ПЕДАГОГІЧНА РАДА</w:t>
      </w:r>
    </w:p>
    <w:p w:rsidR="00001824" w:rsidRDefault="00001824" w:rsidP="00001824">
      <w:pPr>
        <w:jc w:val="center"/>
        <w:rPr>
          <w:b/>
          <w:bCs/>
          <w:sz w:val="32"/>
          <w:szCs w:val="32"/>
        </w:rPr>
      </w:pPr>
    </w:p>
    <w:tbl>
      <w:tblPr>
        <w:tblW w:w="150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8"/>
        <w:gridCol w:w="851"/>
        <w:gridCol w:w="2268"/>
        <w:gridCol w:w="1417"/>
      </w:tblGrid>
      <w:tr w:rsidR="00001824" w:rsidTr="00001824">
        <w:trPr>
          <w:trHeight w:val="360"/>
        </w:trPr>
        <w:tc>
          <w:tcPr>
            <w:tcW w:w="10490" w:type="dxa"/>
            <w:tcBorders>
              <w:top w:val="single" w:sz="4" w:space="0" w:color="auto"/>
              <w:left w:val="single" w:sz="4" w:space="0" w:color="auto"/>
              <w:bottom w:val="nil"/>
              <w:right w:val="single" w:sz="4" w:space="0" w:color="auto"/>
            </w:tcBorders>
            <w:hideMark/>
          </w:tcPr>
          <w:p w:rsidR="00001824" w:rsidRDefault="00001824">
            <w:pPr>
              <w:jc w:val="center"/>
              <w:rPr>
                <w:b/>
                <w:bCs/>
                <w:sz w:val="28"/>
                <w:szCs w:val="28"/>
              </w:rPr>
            </w:pPr>
            <w:r>
              <w:rPr>
                <w:b/>
                <w:bCs/>
                <w:sz w:val="28"/>
                <w:szCs w:val="28"/>
              </w:rPr>
              <w:t>Тема</w:t>
            </w:r>
          </w:p>
        </w:tc>
        <w:tc>
          <w:tcPr>
            <w:tcW w:w="851"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Дата</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Приміт</w:t>
            </w:r>
          </w:p>
        </w:tc>
      </w:tr>
      <w:tr w:rsidR="00001824" w:rsidTr="00001824">
        <w:trPr>
          <w:trHeight w:val="497"/>
        </w:trPr>
        <w:tc>
          <w:tcPr>
            <w:tcW w:w="15026" w:type="dxa"/>
            <w:gridSpan w:val="4"/>
            <w:tcBorders>
              <w:top w:val="single" w:sz="4" w:space="0" w:color="auto"/>
              <w:left w:val="single" w:sz="4" w:space="0" w:color="auto"/>
              <w:bottom w:val="single" w:sz="4" w:space="0" w:color="auto"/>
              <w:right w:val="single" w:sz="4" w:space="0" w:color="auto"/>
            </w:tcBorders>
            <w:hideMark/>
          </w:tcPr>
          <w:p w:rsidR="00001824" w:rsidRDefault="00001824">
            <w:pPr>
              <w:shd w:val="clear" w:color="auto" w:fill="FFFFFF"/>
              <w:jc w:val="center"/>
              <w:outlineLvl w:val="3"/>
              <w:rPr>
                <w:b/>
                <w:bCs/>
                <w:sz w:val="28"/>
                <w:szCs w:val="28"/>
              </w:rPr>
            </w:pPr>
            <w:r>
              <w:rPr>
                <w:b/>
                <w:bCs/>
                <w:sz w:val="28"/>
                <w:szCs w:val="28"/>
                <w:shd w:val="clear" w:color="auto" w:fill="FFFFFF"/>
              </w:rPr>
              <w:t>1. Основні орієнтири нового навчального року у формуванні різнобічного розвитку особистості</w:t>
            </w:r>
          </w:p>
        </w:tc>
      </w:tr>
      <w:tr w:rsidR="00001824" w:rsidTr="00001824">
        <w:trPr>
          <w:cantSplit/>
          <w:trHeight w:val="2030"/>
        </w:trPr>
        <w:tc>
          <w:tcPr>
            <w:tcW w:w="10490"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sz w:val="28"/>
                <w:szCs w:val="28"/>
              </w:rPr>
            </w:pPr>
            <w:r>
              <w:rPr>
                <w:sz w:val="28"/>
                <w:szCs w:val="28"/>
              </w:rPr>
              <w:t>1.1</w:t>
            </w:r>
            <w:r>
              <w:rPr>
                <w:bCs/>
                <w:sz w:val="28"/>
                <w:szCs w:val="28"/>
              </w:rPr>
              <w:t xml:space="preserve">Аналіз діяльності закладу дошкільної освіти за 2022-2023 навчальний рік </w:t>
            </w:r>
            <w:proofErr w:type="spellStart"/>
            <w:r>
              <w:rPr>
                <w:bCs/>
                <w:sz w:val="28"/>
                <w:szCs w:val="28"/>
              </w:rPr>
              <w:t>таперспективи</w:t>
            </w:r>
            <w:proofErr w:type="spellEnd"/>
            <w:r>
              <w:rPr>
                <w:bCs/>
                <w:sz w:val="28"/>
                <w:szCs w:val="28"/>
              </w:rPr>
              <w:t xml:space="preserve"> розвитку.</w:t>
            </w:r>
          </w:p>
          <w:p w:rsidR="00001824" w:rsidRDefault="00001824">
            <w:pPr>
              <w:rPr>
                <w:bCs/>
                <w:sz w:val="28"/>
                <w:szCs w:val="28"/>
              </w:rPr>
            </w:pPr>
            <w:r>
              <w:rPr>
                <w:bCs/>
                <w:sz w:val="28"/>
                <w:szCs w:val="28"/>
              </w:rPr>
              <w:t>1.2. Визначення пріоритетних напрямів  роботи на 2023-2024 навчальний рік.</w:t>
            </w:r>
          </w:p>
          <w:p w:rsidR="00001824" w:rsidRDefault="00001824">
            <w:pPr>
              <w:numPr>
                <w:ilvl w:val="1"/>
                <w:numId w:val="14"/>
              </w:numPr>
              <w:ind w:left="459" w:hanging="425"/>
              <w:rPr>
                <w:bCs/>
                <w:sz w:val="28"/>
                <w:szCs w:val="28"/>
              </w:rPr>
            </w:pPr>
            <w:r>
              <w:rPr>
                <w:bCs/>
                <w:sz w:val="28"/>
                <w:szCs w:val="28"/>
              </w:rPr>
              <w:t xml:space="preserve">Аналіз готовності груп до нового навчального року. </w:t>
            </w:r>
          </w:p>
          <w:p w:rsidR="00001824" w:rsidRDefault="00001824">
            <w:pPr>
              <w:rPr>
                <w:bCs/>
                <w:sz w:val="28"/>
                <w:szCs w:val="28"/>
              </w:rPr>
            </w:pPr>
            <w:r>
              <w:rPr>
                <w:bCs/>
                <w:sz w:val="28"/>
                <w:szCs w:val="28"/>
              </w:rPr>
              <w:t xml:space="preserve">1.4. Обговорення та затвердження плану роботи, освітніх програм на 2023-2024 </w:t>
            </w:r>
            <w:proofErr w:type="spellStart"/>
            <w:r>
              <w:rPr>
                <w:bCs/>
                <w:sz w:val="28"/>
                <w:szCs w:val="28"/>
              </w:rPr>
              <w:t>н.р</w:t>
            </w:r>
            <w:proofErr w:type="spellEnd"/>
            <w:r>
              <w:rPr>
                <w:bCs/>
                <w:sz w:val="28"/>
                <w:szCs w:val="28"/>
              </w:rPr>
              <w:t xml:space="preserve">.  </w:t>
            </w:r>
          </w:p>
          <w:p w:rsidR="00001824" w:rsidRDefault="00001824">
            <w:pPr>
              <w:rPr>
                <w:bCs/>
                <w:sz w:val="28"/>
                <w:szCs w:val="28"/>
              </w:rPr>
            </w:pPr>
            <w:r>
              <w:rPr>
                <w:bCs/>
                <w:sz w:val="28"/>
                <w:szCs w:val="28"/>
              </w:rPr>
              <w:t>1.5.Затвердження програми підвищення кваліфікації педагогічних працівників закладу у 2023 – 2024 навчальному  році.</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01824" w:rsidRDefault="00001824">
            <w:pPr>
              <w:ind w:left="113" w:right="113"/>
              <w:jc w:val="center"/>
              <w:rPr>
                <w:bCs/>
                <w:sz w:val="28"/>
                <w:szCs w:val="28"/>
              </w:rPr>
            </w:pPr>
            <w:r>
              <w:rPr>
                <w:bCs/>
                <w:sz w:val="28"/>
                <w:szCs w:val="28"/>
              </w:rPr>
              <w:t>Серпень</w:t>
            </w:r>
          </w:p>
          <w:p w:rsidR="00001824" w:rsidRDefault="00001824">
            <w:pPr>
              <w:ind w:left="113" w:right="113"/>
              <w:jc w:val="center"/>
              <w:rPr>
                <w:bCs/>
                <w:sz w:val="28"/>
                <w:szCs w:val="28"/>
              </w:rPr>
            </w:pPr>
            <w:r>
              <w:rPr>
                <w:bCs/>
                <w:sz w:val="28"/>
                <w:szCs w:val="28"/>
              </w:rPr>
              <w:t>2023р.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Директор</w:t>
            </w:r>
          </w:p>
          <w:p w:rsidR="00001824" w:rsidRDefault="00001824">
            <w:pPr>
              <w:rPr>
                <w:bCs/>
                <w:sz w:val="28"/>
                <w:szCs w:val="28"/>
              </w:rPr>
            </w:pPr>
            <w:r>
              <w:rPr>
                <w:bCs/>
                <w:sz w:val="28"/>
                <w:szCs w:val="28"/>
              </w:rPr>
              <w:t>Ст. медсестра</w:t>
            </w:r>
          </w:p>
          <w:p w:rsidR="00001824" w:rsidRDefault="00001824">
            <w:pPr>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rPr>
                <w:bCs/>
                <w:color w:val="FF0000"/>
                <w:sz w:val="28"/>
                <w:szCs w:val="28"/>
              </w:rPr>
            </w:pPr>
          </w:p>
        </w:tc>
      </w:tr>
      <w:tr w:rsidR="00001824" w:rsidTr="00001824">
        <w:trPr>
          <w:cantSplit/>
          <w:trHeight w:val="385"/>
        </w:trPr>
        <w:tc>
          <w:tcPr>
            <w:tcW w:w="15026" w:type="dxa"/>
            <w:gridSpan w:val="4"/>
            <w:tcBorders>
              <w:top w:val="single" w:sz="4" w:space="0" w:color="auto"/>
              <w:left w:val="single" w:sz="4" w:space="0" w:color="auto"/>
              <w:bottom w:val="single" w:sz="4" w:space="0" w:color="auto"/>
              <w:right w:val="single" w:sz="4" w:space="0" w:color="auto"/>
            </w:tcBorders>
          </w:tcPr>
          <w:p w:rsidR="00001824" w:rsidRDefault="00001824">
            <w:pPr>
              <w:jc w:val="center"/>
              <w:rPr>
                <w:b/>
                <w:sz w:val="28"/>
                <w:szCs w:val="28"/>
              </w:rPr>
            </w:pPr>
          </w:p>
          <w:p w:rsidR="00001824" w:rsidRDefault="00001824">
            <w:pPr>
              <w:jc w:val="center"/>
              <w:rPr>
                <w:b/>
                <w:sz w:val="28"/>
                <w:szCs w:val="28"/>
              </w:rPr>
            </w:pPr>
          </w:p>
          <w:p w:rsidR="00001824" w:rsidRDefault="00001824">
            <w:pPr>
              <w:jc w:val="center"/>
              <w:rPr>
                <w:b/>
                <w:sz w:val="28"/>
                <w:szCs w:val="28"/>
              </w:rPr>
            </w:pPr>
          </w:p>
          <w:p w:rsidR="00001824" w:rsidRDefault="00001824">
            <w:pPr>
              <w:rPr>
                <w:b/>
                <w:sz w:val="28"/>
                <w:szCs w:val="28"/>
              </w:rPr>
            </w:pPr>
          </w:p>
          <w:p w:rsidR="00001824" w:rsidRDefault="00001824">
            <w:pPr>
              <w:numPr>
                <w:ilvl w:val="0"/>
                <w:numId w:val="14"/>
              </w:numPr>
              <w:rPr>
                <w:b/>
                <w:bCs/>
                <w:sz w:val="28"/>
                <w:szCs w:val="28"/>
              </w:rPr>
            </w:pPr>
            <w:r>
              <w:rPr>
                <w:b/>
                <w:sz w:val="28"/>
                <w:szCs w:val="28"/>
              </w:rPr>
              <w:t>Співпраця ЗДО з родинами  вихованців.</w:t>
            </w:r>
          </w:p>
        </w:tc>
      </w:tr>
      <w:tr w:rsidR="00001824" w:rsidTr="00001824">
        <w:trPr>
          <w:cantSplit/>
          <w:trHeight w:val="2002"/>
        </w:trPr>
        <w:tc>
          <w:tcPr>
            <w:tcW w:w="10490" w:type="dxa"/>
            <w:tcBorders>
              <w:top w:val="single" w:sz="4" w:space="0" w:color="auto"/>
              <w:left w:val="single" w:sz="4" w:space="0" w:color="auto"/>
              <w:bottom w:val="single" w:sz="4" w:space="0" w:color="auto"/>
              <w:right w:val="single" w:sz="4" w:space="0" w:color="auto"/>
            </w:tcBorders>
            <w:hideMark/>
          </w:tcPr>
          <w:p w:rsidR="00001824" w:rsidRDefault="00001824">
            <w:pPr>
              <w:ind w:left="83"/>
              <w:rPr>
                <w:b/>
                <w:sz w:val="28"/>
                <w:szCs w:val="28"/>
                <w:u w:val="single"/>
              </w:rPr>
            </w:pPr>
            <w:r>
              <w:rPr>
                <w:sz w:val="28"/>
                <w:szCs w:val="28"/>
                <w:lang w:eastAsia="ru-RU"/>
              </w:rPr>
              <w:t>1. Виконання рішень попереднього засідання педагогічної ради.</w:t>
            </w:r>
          </w:p>
          <w:p w:rsidR="00001824" w:rsidRDefault="00001824">
            <w:pPr>
              <w:ind w:left="34"/>
              <w:rPr>
                <w:sz w:val="28"/>
                <w:szCs w:val="28"/>
              </w:rPr>
            </w:pPr>
            <w:r>
              <w:rPr>
                <w:sz w:val="28"/>
                <w:szCs w:val="28"/>
                <w:lang w:eastAsia="ru-RU"/>
              </w:rPr>
              <w:t xml:space="preserve">2. Співпраця ЗДО і батьків вихованців у розвитку, вихованні і  навчанні  дошкільнят.  </w:t>
            </w:r>
          </w:p>
          <w:p w:rsidR="00001824" w:rsidRDefault="00001824">
            <w:pPr>
              <w:ind w:left="34"/>
              <w:rPr>
                <w:b/>
                <w:sz w:val="28"/>
                <w:szCs w:val="28"/>
                <w:u w:val="single"/>
              </w:rPr>
            </w:pPr>
            <w:r>
              <w:rPr>
                <w:sz w:val="28"/>
                <w:szCs w:val="28"/>
                <w:lang w:eastAsia="ru-RU"/>
              </w:rPr>
              <w:t>2.1.</w:t>
            </w:r>
            <w:r>
              <w:rPr>
                <w:sz w:val="28"/>
                <w:szCs w:val="28"/>
              </w:rPr>
              <w:t>Підсумки проведення діагностичного опитування дітей раннього і дошкільного  віку за освітніми напрямками.</w:t>
            </w:r>
          </w:p>
          <w:p w:rsidR="00001824" w:rsidRDefault="00001824">
            <w:pPr>
              <w:rPr>
                <w:sz w:val="28"/>
                <w:szCs w:val="28"/>
                <w:lang w:eastAsia="ru-RU"/>
              </w:rPr>
            </w:pPr>
            <w:r>
              <w:rPr>
                <w:sz w:val="28"/>
                <w:szCs w:val="28"/>
                <w:lang w:eastAsia="ru-RU"/>
              </w:rPr>
              <w:t xml:space="preserve"> 2.2Впровадження нових сучасних форм і методів співпраці з родинами  вихованців.  </w:t>
            </w:r>
          </w:p>
          <w:p w:rsidR="00001824" w:rsidRDefault="00001824">
            <w:pPr>
              <w:rPr>
                <w:sz w:val="28"/>
                <w:szCs w:val="28"/>
                <w:lang w:eastAsia="ru-RU"/>
              </w:rPr>
            </w:pPr>
            <w:r>
              <w:rPr>
                <w:sz w:val="28"/>
                <w:szCs w:val="28"/>
                <w:lang w:eastAsia="ru-RU"/>
              </w:rPr>
              <w:t xml:space="preserve"> 3.  Круглий стіл «Різні форми  роботи під  час проведення батьківських зборів».</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01824" w:rsidRDefault="00001824">
            <w:pPr>
              <w:ind w:left="113" w:right="113"/>
              <w:jc w:val="center"/>
              <w:rPr>
                <w:bCs/>
                <w:sz w:val="28"/>
                <w:szCs w:val="28"/>
              </w:rPr>
            </w:pPr>
            <w:r>
              <w:rPr>
                <w:bCs/>
                <w:sz w:val="28"/>
                <w:szCs w:val="28"/>
              </w:rPr>
              <w:t>Листопад</w:t>
            </w:r>
          </w:p>
          <w:p w:rsidR="00001824" w:rsidRDefault="00001824">
            <w:pPr>
              <w:ind w:left="113" w:right="113"/>
              <w:jc w:val="center"/>
              <w:rPr>
                <w:bCs/>
                <w:sz w:val="28"/>
                <w:szCs w:val="28"/>
              </w:rPr>
            </w:pPr>
            <w:r>
              <w:rPr>
                <w:bCs/>
                <w:sz w:val="28"/>
                <w:szCs w:val="28"/>
              </w:rPr>
              <w:t>2023р.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Хома О.М.</w:t>
            </w:r>
          </w:p>
          <w:p w:rsidR="00001824" w:rsidRDefault="00001824">
            <w:pPr>
              <w:rPr>
                <w:bCs/>
                <w:sz w:val="28"/>
                <w:szCs w:val="28"/>
              </w:rPr>
            </w:pPr>
          </w:p>
          <w:p w:rsidR="00001824" w:rsidRDefault="00001824">
            <w:pPr>
              <w:rPr>
                <w:bCs/>
                <w:sz w:val="28"/>
                <w:szCs w:val="28"/>
              </w:rPr>
            </w:pPr>
          </w:p>
          <w:p w:rsidR="00001824" w:rsidRDefault="00001824">
            <w:pPr>
              <w:rPr>
                <w:bCs/>
                <w:sz w:val="28"/>
                <w:szCs w:val="28"/>
              </w:rPr>
            </w:pPr>
            <w:proofErr w:type="spellStart"/>
            <w:r>
              <w:rPr>
                <w:bCs/>
                <w:sz w:val="28"/>
                <w:szCs w:val="28"/>
              </w:rPr>
              <w:t>Трохімчук</w:t>
            </w:r>
            <w:proofErr w:type="spellEnd"/>
            <w:r>
              <w:rPr>
                <w:bCs/>
                <w:sz w:val="28"/>
                <w:szCs w:val="28"/>
              </w:rPr>
              <w:t xml:space="preserve"> О.І. і Рудик М.Б.</w:t>
            </w:r>
          </w:p>
          <w:p w:rsidR="00001824" w:rsidRDefault="00001824">
            <w:pPr>
              <w:rPr>
                <w:bCs/>
                <w:sz w:val="28"/>
                <w:szCs w:val="28"/>
              </w:rPr>
            </w:pPr>
            <w:r>
              <w:rPr>
                <w:bCs/>
                <w:sz w:val="28"/>
                <w:szCs w:val="28"/>
              </w:rPr>
              <w:t>Педагоги ЗДО</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rPr>
                <w:bCs/>
                <w:color w:val="FF0000"/>
                <w:sz w:val="28"/>
                <w:szCs w:val="28"/>
              </w:rPr>
            </w:pPr>
          </w:p>
        </w:tc>
      </w:tr>
      <w:tr w:rsidR="00001824" w:rsidTr="00001824">
        <w:trPr>
          <w:cantSplit/>
          <w:trHeight w:val="401"/>
        </w:trPr>
        <w:tc>
          <w:tcPr>
            <w:tcW w:w="15026" w:type="dxa"/>
            <w:gridSpan w:val="4"/>
            <w:tcBorders>
              <w:top w:val="single" w:sz="4" w:space="0" w:color="auto"/>
              <w:left w:val="single" w:sz="4" w:space="0" w:color="auto"/>
              <w:bottom w:val="single" w:sz="4" w:space="0" w:color="auto"/>
              <w:right w:val="single" w:sz="4" w:space="0" w:color="auto"/>
            </w:tcBorders>
            <w:hideMark/>
          </w:tcPr>
          <w:p w:rsidR="00001824" w:rsidRDefault="00001824">
            <w:pPr>
              <w:tabs>
                <w:tab w:val="left" w:pos="4425"/>
                <w:tab w:val="left" w:pos="7845"/>
              </w:tabs>
              <w:ind w:left="450"/>
              <w:rPr>
                <w:b/>
                <w:sz w:val="28"/>
                <w:szCs w:val="28"/>
              </w:rPr>
            </w:pPr>
            <w:r>
              <w:rPr>
                <w:b/>
                <w:bCs/>
                <w:color w:val="000000"/>
                <w:sz w:val="28"/>
                <w:szCs w:val="28"/>
                <w:shd w:val="clear" w:color="auto" w:fill="FFFFFF"/>
              </w:rPr>
              <w:t xml:space="preserve">3. </w:t>
            </w:r>
            <w:r>
              <w:rPr>
                <w:b/>
                <w:sz w:val="28"/>
                <w:szCs w:val="28"/>
              </w:rPr>
              <w:t xml:space="preserve">Формування   </w:t>
            </w:r>
            <w:proofErr w:type="spellStart"/>
            <w:r>
              <w:rPr>
                <w:b/>
                <w:sz w:val="28"/>
                <w:szCs w:val="28"/>
                <w:lang w:val="ru-RU"/>
              </w:rPr>
              <w:t>національноїсамоідентифікаціїдошкільнят</w:t>
            </w:r>
            <w:proofErr w:type="spellEnd"/>
          </w:p>
        </w:tc>
      </w:tr>
      <w:tr w:rsidR="00001824" w:rsidTr="00001824">
        <w:trPr>
          <w:cantSplit/>
          <w:trHeight w:val="1982"/>
        </w:trPr>
        <w:tc>
          <w:tcPr>
            <w:tcW w:w="1049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lastRenderedPageBreak/>
              <w:t xml:space="preserve">1.    Підсумки виконання рішень попередньої педради </w:t>
            </w:r>
          </w:p>
          <w:p w:rsidR="00001824" w:rsidRDefault="00001824">
            <w:pPr>
              <w:rPr>
                <w:bCs/>
                <w:sz w:val="28"/>
                <w:szCs w:val="28"/>
                <w:lang w:val="ru-RU"/>
              </w:rPr>
            </w:pPr>
            <w:r>
              <w:rPr>
                <w:bCs/>
                <w:sz w:val="28"/>
                <w:szCs w:val="28"/>
              </w:rPr>
              <w:t xml:space="preserve">2.   Цикл  календарно - обрядових свят, виконання вимог програми « Українське </w:t>
            </w:r>
            <w:proofErr w:type="spellStart"/>
            <w:r>
              <w:rPr>
                <w:bCs/>
                <w:sz w:val="28"/>
                <w:szCs w:val="28"/>
              </w:rPr>
              <w:t>дошкілля</w:t>
            </w:r>
            <w:proofErr w:type="spellEnd"/>
            <w:r>
              <w:rPr>
                <w:bCs/>
                <w:sz w:val="28"/>
                <w:szCs w:val="28"/>
              </w:rPr>
              <w:t>»</w:t>
            </w:r>
          </w:p>
          <w:p w:rsidR="00001824" w:rsidRDefault="00001824">
            <w:pPr>
              <w:rPr>
                <w:bCs/>
                <w:sz w:val="28"/>
                <w:szCs w:val="28"/>
              </w:rPr>
            </w:pPr>
            <w:r>
              <w:rPr>
                <w:bCs/>
                <w:sz w:val="28"/>
                <w:szCs w:val="28"/>
              </w:rPr>
              <w:t>2.1.Вплив народних традицій та мистецтва на  формування  національної  самоідентифікації дошкільнят.</w:t>
            </w:r>
          </w:p>
          <w:p w:rsidR="00001824" w:rsidRDefault="00001824">
            <w:pPr>
              <w:rPr>
                <w:bCs/>
                <w:sz w:val="28"/>
                <w:szCs w:val="28"/>
              </w:rPr>
            </w:pPr>
            <w:r>
              <w:rPr>
                <w:bCs/>
                <w:sz w:val="28"/>
                <w:szCs w:val="28"/>
              </w:rPr>
              <w:t>3.</w:t>
            </w:r>
            <w:r>
              <w:rPr>
                <w:sz w:val="28"/>
                <w:szCs w:val="28"/>
                <w:lang w:eastAsia="ru-RU"/>
              </w:rPr>
              <w:t xml:space="preserve"> Підсумки проведення  січневої діагностики дітей раннього віку.</w:t>
            </w:r>
          </w:p>
          <w:p w:rsidR="00001824" w:rsidRDefault="00001824">
            <w:pPr>
              <w:rPr>
                <w:bCs/>
                <w:sz w:val="28"/>
                <w:szCs w:val="28"/>
              </w:rPr>
            </w:pPr>
            <w:r>
              <w:rPr>
                <w:bCs/>
                <w:sz w:val="28"/>
                <w:szCs w:val="28"/>
              </w:rPr>
              <w:t>3. Обмін досвідом  «Народні  звичаї і  обряди, ».</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01824" w:rsidRDefault="00001824">
            <w:pPr>
              <w:ind w:left="113" w:right="113"/>
              <w:jc w:val="center"/>
              <w:rPr>
                <w:bCs/>
                <w:sz w:val="28"/>
                <w:szCs w:val="28"/>
              </w:rPr>
            </w:pPr>
            <w:r>
              <w:rPr>
                <w:bCs/>
                <w:sz w:val="28"/>
                <w:szCs w:val="28"/>
              </w:rPr>
              <w:t>Січень</w:t>
            </w:r>
          </w:p>
          <w:p w:rsidR="00001824" w:rsidRDefault="00001824">
            <w:pPr>
              <w:ind w:left="113" w:right="113"/>
              <w:jc w:val="center"/>
              <w:rPr>
                <w:b/>
                <w:bCs/>
                <w:sz w:val="28"/>
                <w:szCs w:val="28"/>
              </w:rPr>
            </w:pPr>
            <w:r>
              <w:rPr>
                <w:bCs/>
                <w:sz w:val="28"/>
                <w:szCs w:val="28"/>
              </w:rPr>
              <w:t>2024р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Хома О.М.</w:t>
            </w:r>
          </w:p>
          <w:p w:rsidR="00001824" w:rsidRDefault="00001824">
            <w:pPr>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rPr>
          <w:cantSplit/>
          <w:trHeight w:val="438"/>
        </w:trPr>
        <w:tc>
          <w:tcPr>
            <w:tcW w:w="15026" w:type="dxa"/>
            <w:gridSpan w:val="4"/>
            <w:tcBorders>
              <w:top w:val="single" w:sz="4" w:space="0" w:color="auto"/>
              <w:left w:val="single" w:sz="4" w:space="0" w:color="auto"/>
              <w:bottom w:val="single" w:sz="4" w:space="0" w:color="auto"/>
              <w:right w:val="single" w:sz="4" w:space="0" w:color="auto"/>
            </w:tcBorders>
            <w:hideMark/>
          </w:tcPr>
          <w:p w:rsidR="00001824" w:rsidRDefault="00001824">
            <w:pPr>
              <w:numPr>
                <w:ilvl w:val="0"/>
                <w:numId w:val="11"/>
              </w:numPr>
              <w:rPr>
                <w:b/>
                <w:bCs/>
                <w:sz w:val="28"/>
                <w:szCs w:val="28"/>
              </w:rPr>
            </w:pPr>
            <w:r>
              <w:rPr>
                <w:b/>
                <w:bCs/>
                <w:sz w:val="28"/>
                <w:szCs w:val="28"/>
              </w:rPr>
              <w:t>Атестація  педагогічних  працівників.</w:t>
            </w:r>
          </w:p>
        </w:tc>
      </w:tr>
      <w:tr w:rsidR="00001824" w:rsidTr="00001824">
        <w:trPr>
          <w:cantSplit/>
          <w:trHeight w:val="405"/>
        </w:trPr>
        <w:tc>
          <w:tcPr>
            <w:tcW w:w="15026" w:type="dxa"/>
            <w:gridSpan w:val="4"/>
            <w:tcBorders>
              <w:top w:val="single" w:sz="4" w:space="0" w:color="auto"/>
              <w:left w:val="single" w:sz="4" w:space="0" w:color="auto"/>
              <w:bottom w:val="single" w:sz="4" w:space="0" w:color="auto"/>
              <w:right w:val="single" w:sz="4" w:space="0" w:color="auto"/>
            </w:tcBorders>
            <w:hideMark/>
          </w:tcPr>
          <w:p w:rsidR="00001824" w:rsidRDefault="00001824">
            <w:pPr>
              <w:rPr>
                <w:b/>
                <w:color w:val="FF0000"/>
                <w:sz w:val="30"/>
                <w:szCs w:val="30"/>
                <w:lang w:eastAsia="ru-RU"/>
              </w:rPr>
            </w:pPr>
            <w:r>
              <w:rPr>
                <w:b/>
                <w:bCs/>
                <w:color w:val="000000"/>
                <w:sz w:val="28"/>
                <w:szCs w:val="28"/>
                <w:shd w:val="clear" w:color="auto" w:fill="FFFFFF"/>
              </w:rPr>
              <w:t>5. Інформаційно – комп´ютерні технології в умовах модернізації дошкільної  освіти.</w:t>
            </w:r>
          </w:p>
        </w:tc>
      </w:tr>
      <w:tr w:rsidR="00001824" w:rsidTr="00001824">
        <w:trPr>
          <w:cantSplit/>
          <w:trHeight w:val="1134"/>
        </w:trPr>
        <w:tc>
          <w:tcPr>
            <w:tcW w:w="10490"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1. Підсумки виконання рішень попередньої педради.</w:t>
            </w:r>
          </w:p>
          <w:p w:rsidR="00001824" w:rsidRDefault="00001824">
            <w:pPr>
              <w:ind w:left="34"/>
              <w:rPr>
                <w:b/>
                <w:sz w:val="28"/>
                <w:szCs w:val="28"/>
              </w:rPr>
            </w:pPr>
            <w:r>
              <w:rPr>
                <w:sz w:val="28"/>
                <w:szCs w:val="28"/>
                <w:lang w:eastAsia="ru-RU"/>
              </w:rPr>
              <w:t>2. Дитячі освітні комп’ютерні ігри та їх місце в педагогічному процесі закладу дошкільної освіти</w:t>
            </w:r>
          </w:p>
          <w:p w:rsidR="00001824" w:rsidRDefault="00001824">
            <w:pPr>
              <w:ind w:left="34"/>
              <w:rPr>
                <w:b/>
                <w:sz w:val="28"/>
                <w:szCs w:val="28"/>
                <w:u w:val="single"/>
              </w:rPr>
            </w:pPr>
            <w:r>
              <w:rPr>
                <w:sz w:val="28"/>
                <w:szCs w:val="28"/>
                <w:lang w:eastAsia="ru-RU"/>
              </w:rPr>
              <w:t>2.1.</w:t>
            </w:r>
            <w:r>
              <w:rPr>
                <w:rStyle w:val="af"/>
                <w:bCs/>
                <w:i w:val="0"/>
                <w:sz w:val="28"/>
                <w:szCs w:val="28"/>
              </w:rPr>
              <w:t>Використання інформаційно-комунікаційних технологій на заняттях з розвитку мовлення в дитячому садку.</w:t>
            </w:r>
          </w:p>
          <w:p w:rsidR="00001824" w:rsidRDefault="00001824">
            <w:pPr>
              <w:rPr>
                <w:sz w:val="28"/>
                <w:szCs w:val="28"/>
                <w:lang w:eastAsia="ru-RU"/>
              </w:rPr>
            </w:pPr>
            <w:r>
              <w:rPr>
                <w:sz w:val="28"/>
                <w:szCs w:val="28"/>
                <w:lang w:eastAsia="ru-RU"/>
              </w:rPr>
              <w:t>3. Підсумки проведення  травневої діагностики дітей раннього і дошкільного  віку.</w:t>
            </w:r>
          </w:p>
          <w:p w:rsidR="00001824" w:rsidRDefault="00001824">
            <w:pPr>
              <w:rPr>
                <w:bCs/>
                <w:sz w:val="28"/>
                <w:szCs w:val="28"/>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001824" w:rsidRDefault="00001824">
            <w:pPr>
              <w:ind w:left="113" w:right="113"/>
              <w:jc w:val="center"/>
              <w:rPr>
                <w:bCs/>
                <w:sz w:val="28"/>
                <w:szCs w:val="28"/>
              </w:rPr>
            </w:pPr>
            <w:r>
              <w:rPr>
                <w:bCs/>
                <w:sz w:val="28"/>
                <w:szCs w:val="28"/>
              </w:rPr>
              <w:t>Травень</w:t>
            </w:r>
          </w:p>
          <w:p w:rsidR="00001824" w:rsidRDefault="00001824">
            <w:pPr>
              <w:ind w:left="450" w:right="113"/>
              <w:rPr>
                <w:b/>
                <w:sz w:val="30"/>
                <w:szCs w:val="30"/>
                <w:lang w:eastAsia="ru-RU"/>
              </w:rPr>
            </w:pPr>
            <w:r>
              <w:rPr>
                <w:bCs/>
                <w:sz w:val="28"/>
                <w:szCs w:val="28"/>
              </w:rPr>
              <w:t>2024 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Хома О.М.</w:t>
            </w:r>
          </w:p>
          <w:p w:rsidR="00001824" w:rsidRDefault="00001824">
            <w:pPr>
              <w:rPr>
                <w:bCs/>
                <w:sz w:val="28"/>
                <w:szCs w:val="28"/>
              </w:rPr>
            </w:pPr>
          </w:p>
          <w:p w:rsidR="00001824" w:rsidRDefault="00001824">
            <w:pPr>
              <w:rPr>
                <w:bCs/>
                <w:sz w:val="28"/>
                <w:szCs w:val="28"/>
              </w:rPr>
            </w:pPr>
            <w:r>
              <w:rPr>
                <w:bCs/>
                <w:sz w:val="28"/>
                <w:szCs w:val="28"/>
              </w:rPr>
              <w:t>Вихователі груп,</w:t>
            </w:r>
          </w:p>
          <w:p w:rsidR="00001824" w:rsidRDefault="00001824">
            <w:pPr>
              <w:rPr>
                <w:bCs/>
                <w:sz w:val="28"/>
                <w:szCs w:val="28"/>
              </w:rPr>
            </w:pPr>
          </w:p>
          <w:p w:rsidR="00001824" w:rsidRDefault="00001824">
            <w:pPr>
              <w:rPr>
                <w:b/>
                <w:sz w:val="30"/>
                <w:szCs w:val="30"/>
                <w:lang w:eastAsia="ru-RU"/>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left="450"/>
              <w:rPr>
                <w:b/>
                <w:color w:val="FF0000"/>
                <w:sz w:val="30"/>
                <w:szCs w:val="30"/>
                <w:lang w:eastAsia="ru-RU"/>
              </w:rPr>
            </w:pPr>
          </w:p>
        </w:tc>
      </w:tr>
    </w:tbl>
    <w:p w:rsidR="00001824" w:rsidRDefault="00001824" w:rsidP="00001824">
      <w:pPr>
        <w:rPr>
          <w:b/>
          <w:i/>
          <w:sz w:val="32"/>
          <w:szCs w:val="32"/>
        </w:rPr>
      </w:pPr>
    </w:p>
    <w:p w:rsidR="00001824" w:rsidRDefault="00001824" w:rsidP="00001824">
      <w:pPr>
        <w:rPr>
          <w:b/>
          <w:i/>
          <w:sz w:val="32"/>
          <w:szCs w:val="32"/>
        </w:rPr>
      </w:pPr>
    </w:p>
    <w:p w:rsidR="00001824" w:rsidRDefault="00001824" w:rsidP="00001824">
      <w:pPr>
        <w:rPr>
          <w:b/>
          <w:i/>
          <w:sz w:val="32"/>
          <w:szCs w:val="32"/>
        </w:rPr>
      </w:pPr>
    </w:p>
    <w:p w:rsidR="00001824" w:rsidRDefault="00001824" w:rsidP="00001824">
      <w:pPr>
        <w:jc w:val="center"/>
        <w:rPr>
          <w:b/>
          <w:sz w:val="28"/>
          <w:szCs w:val="28"/>
        </w:rPr>
      </w:pPr>
    </w:p>
    <w:p w:rsidR="00001824" w:rsidRDefault="00001824" w:rsidP="00001824">
      <w:pPr>
        <w:jc w:val="center"/>
        <w:rPr>
          <w:b/>
          <w:sz w:val="28"/>
          <w:szCs w:val="28"/>
        </w:rPr>
      </w:pPr>
    </w:p>
    <w:p w:rsidR="00001824" w:rsidRDefault="00001824" w:rsidP="00001824">
      <w:pPr>
        <w:jc w:val="center"/>
        <w:rPr>
          <w:b/>
          <w:sz w:val="28"/>
          <w:szCs w:val="28"/>
        </w:rPr>
      </w:pPr>
    </w:p>
    <w:p w:rsidR="00001824" w:rsidRDefault="00001824" w:rsidP="00001824">
      <w:pPr>
        <w:jc w:val="center"/>
        <w:rPr>
          <w:b/>
          <w:sz w:val="28"/>
          <w:szCs w:val="28"/>
        </w:rPr>
      </w:pPr>
    </w:p>
    <w:p w:rsidR="00001824" w:rsidRDefault="00001824" w:rsidP="00001824">
      <w:pPr>
        <w:jc w:val="center"/>
        <w:rPr>
          <w:b/>
          <w:sz w:val="28"/>
          <w:szCs w:val="28"/>
        </w:rPr>
      </w:pPr>
    </w:p>
    <w:p w:rsidR="00001824" w:rsidRDefault="00001824" w:rsidP="00001824">
      <w:pPr>
        <w:jc w:val="center"/>
        <w:rPr>
          <w:b/>
          <w:sz w:val="28"/>
          <w:szCs w:val="28"/>
        </w:rPr>
      </w:pPr>
    </w:p>
    <w:p w:rsidR="00001824" w:rsidRDefault="00001824" w:rsidP="00001824">
      <w:pPr>
        <w:jc w:val="center"/>
        <w:rPr>
          <w:b/>
          <w:sz w:val="28"/>
          <w:szCs w:val="28"/>
        </w:rPr>
      </w:pPr>
    </w:p>
    <w:p w:rsidR="00001824" w:rsidRDefault="00001824" w:rsidP="00001824">
      <w:pPr>
        <w:jc w:val="center"/>
        <w:rPr>
          <w:b/>
          <w:sz w:val="28"/>
          <w:szCs w:val="28"/>
        </w:rPr>
      </w:pPr>
    </w:p>
    <w:p w:rsidR="00001824" w:rsidRDefault="00001824" w:rsidP="00001824">
      <w:pPr>
        <w:jc w:val="center"/>
        <w:rPr>
          <w:b/>
          <w:sz w:val="28"/>
          <w:szCs w:val="28"/>
        </w:rPr>
      </w:pPr>
    </w:p>
    <w:p w:rsidR="00001824" w:rsidRDefault="00001824" w:rsidP="00001824">
      <w:pPr>
        <w:jc w:val="center"/>
        <w:rPr>
          <w:b/>
          <w:sz w:val="28"/>
          <w:szCs w:val="28"/>
        </w:rPr>
      </w:pPr>
      <w:r>
        <w:rPr>
          <w:b/>
          <w:sz w:val="28"/>
          <w:szCs w:val="28"/>
        </w:rPr>
        <w:lastRenderedPageBreak/>
        <w:t>ВИРОБНИЧА   НАРАДА</w:t>
      </w:r>
    </w:p>
    <w:p w:rsidR="00001824" w:rsidRDefault="00001824" w:rsidP="00001824">
      <w:pPr>
        <w:jc w:val="center"/>
        <w:rPr>
          <w:b/>
          <w:sz w:val="28"/>
          <w:szCs w:val="28"/>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7850"/>
        <w:gridCol w:w="1680"/>
        <w:gridCol w:w="3331"/>
        <w:gridCol w:w="1681"/>
      </w:tblGrid>
      <w:tr w:rsidR="00001824" w:rsidTr="00001824">
        <w:trPr>
          <w:trHeight w:val="360"/>
        </w:trPr>
        <w:tc>
          <w:tcPr>
            <w:tcW w:w="29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w:t>
            </w:r>
          </w:p>
        </w:tc>
        <w:tc>
          <w:tcPr>
            <w:tcW w:w="798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Зміст    роботи</w:t>
            </w:r>
          </w:p>
        </w:tc>
        <w:tc>
          <w:tcPr>
            <w:tcW w:w="168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Термін</w:t>
            </w:r>
          </w:p>
        </w:tc>
        <w:tc>
          <w:tcPr>
            <w:tcW w:w="336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Відповідальний</w:t>
            </w:r>
          </w:p>
        </w:tc>
        <w:tc>
          <w:tcPr>
            <w:tcW w:w="1690"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Примітка</w:t>
            </w:r>
          </w:p>
        </w:tc>
      </w:tr>
      <w:tr w:rsidR="00001824" w:rsidTr="00001824">
        <w:trPr>
          <w:trHeight w:val="1979"/>
        </w:trPr>
        <w:tc>
          <w:tcPr>
            <w:tcW w:w="29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1.</w:t>
            </w:r>
          </w:p>
        </w:tc>
        <w:tc>
          <w:tcPr>
            <w:tcW w:w="7989" w:type="dxa"/>
            <w:tcBorders>
              <w:top w:val="single" w:sz="4" w:space="0" w:color="auto"/>
              <w:left w:val="single" w:sz="4" w:space="0" w:color="auto"/>
              <w:bottom w:val="single" w:sz="4" w:space="0" w:color="auto"/>
              <w:right w:val="single" w:sz="4" w:space="0" w:color="auto"/>
            </w:tcBorders>
            <w:hideMark/>
          </w:tcPr>
          <w:p w:rsidR="00001824" w:rsidRDefault="00001824">
            <w:pPr>
              <w:rPr>
                <w:rFonts w:eastAsia="Calibri"/>
                <w:sz w:val="28"/>
                <w:szCs w:val="28"/>
                <w:lang w:eastAsia="en-US"/>
              </w:rPr>
            </w:pPr>
            <w:r>
              <w:rPr>
                <w:rFonts w:eastAsia="Calibri"/>
                <w:sz w:val="28"/>
                <w:szCs w:val="28"/>
                <w:lang w:eastAsia="en-US"/>
              </w:rPr>
              <w:t>1. Підсумки  літнього  оздоровчого періоду.</w:t>
            </w:r>
          </w:p>
          <w:p w:rsidR="00001824" w:rsidRDefault="00001824">
            <w:pPr>
              <w:rPr>
                <w:rFonts w:eastAsia="Calibri"/>
                <w:sz w:val="28"/>
                <w:szCs w:val="28"/>
                <w:lang w:eastAsia="en-US"/>
              </w:rPr>
            </w:pPr>
            <w:r>
              <w:rPr>
                <w:rFonts w:eastAsia="Calibri"/>
                <w:sz w:val="28"/>
                <w:szCs w:val="28"/>
                <w:lang w:eastAsia="en-US"/>
              </w:rPr>
              <w:t>2. Готовність дитячого садка до навчального року.</w:t>
            </w:r>
          </w:p>
          <w:p w:rsidR="00001824" w:rsidRDefault="00001824">
            <w:pPr>
              <w:rPr>
                <w:rFonts w:eastAsia="Calibri"/>
                <w:sz w:val="28"/>
                <w:szCs w:val="28"/>
                <w:lang w:eastAsia="en-US"/>
              </w:rPr>
            </w:pPr>
            <w:r>
              <w:rPr>
                <w:rFonts w:eastAsia="Calibri"/>
                <w:sz w:val="28"/>
                <w:szCs w:val="28"/>
                <w:lang w:eastAsia="en-US"/>
              </w:rPr>
              <w:t>3. Правила внутрішнього трудового розпорядку.</w:t>
            </w:r>
          </w:p>
          <w:p w:rsidR="00001824" w:rsidRDefault="00001824">
            <w:pPr>
              <w:rPr>
                <w:rFonts w:eastAsia="Calibri"/>
                <w:sz w:val="28"/>
                <w:szCs w:val="28"/>
                <w:lang w:eastAsia="en-US"/>
              </w:rPr>
            </w:pPr>
            <w:r>
              <w:rPr>
                <w:rFonts w:eastAsia="Calibri"/>
                <w:sz w:val="28"/>
                <w:szCs w:val="28"/>
                <w:lang w:eastAsia="en-US"/>
              </w:rPr>
              <w:t>4. Інструкція з безпеки життєдіяльності та здоров’я дітей на час  воєнного стану.</w:t>
            </w:r>
          </w:p>
          <w:p w:rsidR="00001824" w:rsidRDefault="00001824">
            <w:pPr>
              <w:rPr>
                <w:rFonts w:eastAsia="Calibri"/>
                <w:sz w:val="26"/>
                <w:szCs w:val="26"/>
                <w:lang w:eastAsia="en-US"/>
              </w:rPr>
            </w:pPr>
            <w:r>
              <w:rPr>
                <w:rFonts w:eastAsia="Calibri"/>
                <w:sz w:val="28"/>
                <w:szCs w:val="28"/>
                <w:lang w:eastAsia="en-US"/>
              </w:rPr>
              <w:t>5. Навчання працівників з пожежної безпеки.</w:t>
            </w:r>
          </w:p>
        </w:tc>
        <w:tc>
          <w:tcPr>
            <w:tcW w:w="16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Вересень</w:t>
            </w:r>
          </w:p>
          <w:p w:rsidR="00001824" w:rsidRDefault="00001824">
            <w:pPr>
              <w:rPr>
                <w:sz w:val="28"/>
                <w:szCs w:val="28"/>
              </w:rPr>
            </w:pPr>
            <w:r>
              <w:rPr>
                <w:sz w:val="28"/>
                <w:szCs w:val="28"/>
              </w:rPr>
              <w:t>2023р.</w:t>
            </w:r>
          </w:p>
        </w:tc>
        <w:tc>
          <w:tcPr>
            <w:tcW w:w="336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Директор,</w:t>
            </w:r>
          </w:p>
          <w:p w:rsidR="00001824" w:rsidRDefault="00001824">
            <w:pPr>
              <w:rPr>
                <w:sz w:val="28"/>
                <w:szCs w:val="28"/>
              </w:rPr>
            </w:pPr>
            <w:r>
              <w:rPr>
                <w:sz w:val="28"/>
                <w:szCs w:val="28"/>
              </w:rPr>
              <w:t>старша  медсестра,</w:t>
            </w:r>
          </w:p>
          <w:p w:rsidR="00001824" w:rsidRDefault="00001824">
            <w:pPr>
              <w:rPr>
                <w:sz w:val="28"/>
                <w:szCs w:val="28"/>
              </w:rPr>
            </w:pPr>
            <w:r>
              <w:rPr>
                <w:sz w:val="28"/>
                <w:szCs w:val="28"/>
              </w:rPr>
              <w:t xml:space="preserve">завідувач господарством </w:t>
            </w:r>
          </w:p>
        </w:tc>
        <w:tc>
          <w:tcPr>
            <w:tcW w:w="1690"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rPr>
          <w:trHeight w:val="360"/>
        </w:trPr>
        <w:tc>
          <w:tcPr>
            <w:tcW w:w="29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2.</w:t>
            </w:r>
          </w:p>
        </w:tc>
        <w:tc>
          <w:tcPr>
            <w:tcW w:w="7989" w:type="dxa"/>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lang w:eastAsia="ru-RU"/>
              </w:rPr>
            </w:pPr>
            <w:r>
              <w:rPr>
                <w:sz w:val="28"/>
                <w:szCs w:val="28"/>
                <w:lang w:eastAsia="ru-RU"/>
              </w:rPr>
              <w:t>1. Стан виконання дисципліни у закладі співробітниками закладу</w:t>
            </w:r>
          </w:p>
          <w:p w:rsidR="00001824" w:rsidRDefault="00001824">
            <w:pPr>
              <w:jc w:val="both"/>
              <w:rPr>
                <w:sz w:val="28"/>
                <w:szCs w:val="28"/>
                <w:lang w:eastAsia="ru-RU"/>
              </w:rPr>
            </w:pPr>
            <w:r>
              <w:rPr>
                <w:sz w:val="28"/>
                <w:szCs w:val="28"/>
                <w:lang w:eastAsia="ru-RU"/>
              </w:rPr>
              <w:t xml:space="preserve">2.Затвердження графіка щорічних відпусток працівників на  </w:t>
            </w:r>
          </w:p>
          <w:p w:rsidR="00001824" w:rsidRDefault="00001824">
            <w:pPr>
              <w:jc w:val="both"/>
              <w:rPr>
                <w:sz w:val="28"/>
                <w:szCs w:val="28"/>
                <w:lang w:eastAsia="ru-RU"/>
              </w:rPr>
            </w:pPr>
            <w:r>
              <w:rPr>
                <w:sz w:val="28"/>
                <w:szCs w:val="28"/>
                <w:lang w:eastAsia="ru-RU"/>
              </w:rPr>
              <w:t xml:space="preserve">    2023р. </w:t>
            </w:r>
          </w:p>
          <w:p w:rsidR="00001824" w:rsidRDefault="00001824">
            <w:pPr>
              <w:ind w:hanging="360"/>
              <w:rPr>
                <w:sz w:val="28"/>
                <w:szCs w:val="28"/>
                <w:lang w:eastAsia="ru-RU"/>
              </w:rPr>
            </w:pPr>
            <w:r>
              <w:rPr>
                <w:sz w:val="28"/>
                <w:szCs w:val="28"/>
                <w:lang w:eastAsia="ru-RU"/>
              </w:rPr>
              <w:t xml:space="preserve">3.  3. Аналіз санітарно – гігієнічного стану груп та харчоблоку за </w:t>
            </w:r>
          </w:p>
          <w:p w:rsidR="00001824" w:rsidRDefault="00001824">
            <w:pPr>
              <w:ind w:hanging="360"/>
            </w:pPr>
            <w:r>
              <w:rPr>
                <w:sz w:val="28"/>
                <w:szCs w:val="28"/>
                <w:lang w:eastAsia="ru-RU"/>
              </w:rPr>
              <w:t xml:space="preserve">        2022 рік.</w:t>
            </w:r>
          </w:p>
          <w:p w:rsidR="00001824" w:rsidRDefault="00001824">
            <w:pPr>
              <w:jc w:val="both"/>
              <w:rPr>
                <w:rFonts w:eastAsia="Calibri"/>
                <w:sz w:val="28"/>
                <w:szCs w:val="28"/>
                <w:lang w:eastAsia="en-US"/>
              </w:rPr>
            </w:pPr>
            <w:r>
              <w:rPr>
                <w:rFonts w:eastAsia="Calibri"/>
                <w:sz w:val="28"/>
                <w:szCs w:val="28"/>
                <w:lang w:eastAsia="en-US"/>
              </w:rPr>
              <w:t>4. Пожежна безпека під час проведення новорічних свят.</w:t>
            </w:r>
          </w:p>
        </w:tc>
        <w:tc>
          <w:tcPr>
            <w:tcW w:w="16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Грудень 2023р.</w:t>
            </w:r>
          </w:p>
          <w:p w:rsidR="00001824" w:rsidRDefault="00001824">
            <w:pPr>
              <w:rPr>
                <w:sz w:val="28"/>
                <w:szCs w:val="28"/>
              </w:rPr>
            </w:pPr>
          </w:p>
          <w:p w:rsidR="00001824" w:rsidRDefault="00001824">
            <w:pPr>
              <w:rPr>
                <w:sz w:val="28"/>
                <w:szCs w:val="28"/>
              </w:rPr>
            </w:pPr>
          </w:p>
          <w:p w:rsidR="00001824" w:rsidRDefault="00001824">
            <w:pPr>
              <w:rPr>
                <w:sz w:val="28"/>
                <w:szCs w:val="28"/>
              </w:rPr>
            </w:pPr>
          </w:p>
        </w:tc>
        <w:tc>
          <w:tcPr>
            <w:tcW w:w="336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 xml:space="preserve">Директор, помічники вихователів, </w:t>
            </w:r>
          </w:p>
          <w:p w:rsidR="00001824" w:rsidRDefault="00001824">
            <w:pPr>
              <w:rPr>
                <w:sz w:val="28"/>
                <w:szCs w:val="28"/>
              </w:rPr>
            </w:pPr>
            <w:r>
              <w:rPr>
                <w:sz w:val="28"/>
                <w:szCs w:val="28"/>
              </w:rPr>
              <w:t xml:space="preserve">техперсонал </w:t>
            </w:r>
          </w:p>
          <w:p w:rsidR="00001824" w:rsidRDefault="00001824">
            <w:pPr>
              <w:rPr>
                <w:sz w:val="28"/>
                <w:szCs w:val="28"/>
              </w:rPr>
            </w:pPr>
          </w:p>
        </w:tc>
        <w:tc>
          <w:tcPr>
            <w:tcW w:w="1690" w:type="dxa"/>
            <w:tcBorders>
              <w:top w:val="single" w:sz="4" w:space="0" w:color="auto"/>
              <w:left w:val="single" w:sz="4" w:space="0" w:color="auto"/>
              <w:bottom w:val="single" w:sz="4" w:space="0" w:color="auto"/>
              <w:right w:val="single" w:sz="4" w:space="0" w:color="auto"/>
            </w:tcBorders>
          </w:tcPr>
          <w:p w:rsidR="00001824" w:rsidRDefault="00001824">
            <w:pPr>
              <w:rPr>
                <w:color w:val="FF0000"/>
                <w:sz w:val="28"/>
                <w:szCs w:val="28"/>
              </w:rPr>
            </w:pPr>
          </w:p>
        </w:tc>
      </w:tr>
      <w:tr w:rsidR="00001824" w:rsidTr="00001824">
        <w:trPr>
          <w:trHeight w:val="360"/>
        </w:trPr>
        <w:tc>
          <w:tcPr>
            <w:tcW w:w="29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3.</w:t>
            </w:r>
          </w:p>
        </w:tc>
        <w:tc>
          <w:tcPr>
            <w:tcW w:w="798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 Контроль за зберіганням продуктів харчування</w:t>
            </w:r>
          </w:p>
          <w:p w:rsidR="00001824" w:rsidRDefault="00001824">
            <w:pPr>
              <w:rPr>
                <w:sz w:val="28"/>
                <w:szCs w:val="28"/>
              </w:rPr>
            </w:pPr>
            <w:r>
              <w:rPr>
                <w:sz w:val="28"/>
                <w:szCs w:val="28"/>
              </w:rPr>
              <w:t xml:space="preserve">2. Контроль за дотриманням правил організації харчування. </w:t>
            </w:r>
          </w:p>
          <w:p w:rsidR="00001824" w:rsidRDefault="00001824">
            <w:pPr>
              <w:rPr>
                <w:sz w:val="28"/>
                <w:szCs w:val="28"/>
              </w:rPr>
            </w:pPr>
            <w:r>
              <w:rPr>
                <w:sz w:val="28"/>
                <w:szCs w:val="28"/>
              </w:rPr>
              <w:t>3</w:t>
            </w:r>
            <w:r>
              <w:t xml:space="preserve">. </w:t>
            </w:r>
            <w:r>
              <w:rPr>
                <w:sz w:val="28"/>
                <w:szCs w:val="28"/>
              </w:rPr>
              <w:t>Дотримання інструкцій з безпеки життєдіяльності, охорони життя та  здоров’я  дітей . Рівень дитячого травматизму.</w:t>
            </w:r>
          </w:p>
        </w:tc>
        <w:tc>
          <w:tcPr>
            <w:tcW w:w="16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Березень</w:t>
            </w:r>
          </w:p>
          <w:p w:rsidR="00001824" w:rsidRDefault="00001824">
            <w:pPr>
              <w:rPr>
                <w:sz w:val="28"/>
                <w:szCs w:val="28"/>
              </w:rPr>
            </w:pPr>
            <w:r>
              <w:rPr>
                <w:sz w:val="28"/>
                <w:szCs w:val="28"/>
              </w:rPr>
              <w:t>2024р.</w:t>
            </w:r>
          </w:p>
          <w:p w:rsidR="00001824" w:rsidRDefault="00001824">
            <w:pPr>
              <w:rPr>
                <w:sz w:val="28"/>
                <w:szCs w:val="28"/>
              </w:rPr>
            </w:pPr>
          </w:p>
          <w:p w:rsidR="00001824" w:rsidRDefault="00001824">
            <w:pPr>
              <w:rPr>
                <w:sz w:val="28"/>
                <w:szCs w:val="28"/>
              </w:rPr>
            </w:pPr>
          </w:p>
        </w:tc>
        <w:tc>
          <w:tcPr>
            <w:tcW w:w="336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старша медсестра,</w:t>
            </w:r>
          </w:p>
          <w:p w:rsidR="00001824" w:rsidRDefault="00001824">
            <w:pPr>
              <w:rPr>
                <w:sz w:val="28"/>
                <w:szCs w:val="28"/>
              </w:rPr>
            </w:pPr>
            <w:r>
              <w:rPr>
                <w:sz w:val="28"/>
                <w:szCs w:val="28"/>
              </w:rPr>
              <w:t>завідувач господарством</w:t>
            </w:r>
          </w:p>
        </w:tc>
        <w:tc>
          <w:tcPr>
            <w:tcW w:w="1690" w:type="dxa"/>
            <w:tcBorders>
              <w:top w:val="single" w:sz="4" w:space="0" w:color="auto"/>
              <w:left w:val="single" w:sz="4" w:space="0" w:color="auto"/>
              <w:bottom w:val="single" w:sz="4" w:space="0" w:color="auto"/>
              <w:right w:val="single" w:sz="4" w:space="0" w:color="auto"/>
            </w:tcBorders>
          </w:tcPr>
          <w:p w:rsidR="00001824" w:rsidRDefault="00001824">
            <w:pPr>
              <w:rPr>
                <w:color w:val="FF0000"/>
                <w:sz w:val="28"/>
                <w:szCs w:val="28"/>
              </w:rPr>
            </w:pPr>
          </w:p>
        </w:tc>
      </w:tr>
      <w:tr w:rsidR="00001824" w:rsidTr="00001824">
        <w:trPr>
          <w:trHeight w:val="360"/>
        </w:trPr>
        <w:tc>
          <w:tcPr>
            <w:tcW w:w="29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4.</w:t>
            </w:r>
          </w:p>
        </w:tc>
        <w:tc>
          <w:tcPr>
            <w:tcW w:w="79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1. Забезпечення літнього оздоровлення дітей .План роботи на літню оздоровчу компанію.</w:t>
            </w:r>
          </w:p>
          <w:p w:rsidR="00001824" w:rsidRDefault="00001824">
            <w:pPr>
              <w:rPr>
                <w:sz w:val="28"/>
                <w:szCs w:val="28"/>
              </w:rPr>
            </w:pPr>
            <w:r>
              <w:rPr>
                <w:sz w:val="28"/>
                <w:szCs w:val="28"/>
              </w:rPr>
              <w:t xml:space="preserve">2. Організація ремонтних робіт в </w:t>
            </w:r>
            <w:proofErr w:type="spellStart"/>
            <w:r>
              <w:rPr>
                <w:sz w:val="28"/>
                <w:szCs w:val="28"/>
              </w:rPr>
              <w:t>КЗДОсмт.Жвирка</w:t>
            </w:r>
            <w:proofErr w:type="spellEnd"/>
            <w:r>
              <w:rPr>
                <w:sz w:val="28"/>
                <w:szCs w:val="28"/>
              </w:rPr>
              <w:t>.</w:t>
            </w:r>
          </w:p>
          <w:p w:rsidR="00001824" w:rsidRDefault="00001824">
            <w:pPr>
              <w:rPr>
                <w:sz w:val="28"/>
                <w:szCs w:val="28"/>
              </w:rPr>
            </w:pPr>
            <w:r>
              <w:rPr>
                <w:sz w:val="28"/>
                <w:szCs w:val="28"/>
              </w:rPr>
              <w:t xml:space="preserve">3.Про організацію роботи з охорони праці у закладі </w:t>
            </w:r>
          </w:p>
          <w:p w:rsidR="00001824" w:rsidRDefault="00001824">
            <w:pPr>
              <w:rPr>
                <w:sz w:val="28"/>
                <w:szCs w:val="28"/>
              </w:rPr>
            </w:pPr>
            <w:r>
              <w:rPr>
                <w:sz w:val="28"/>
                <w:szCs w:val="28"/>
              </w:rPr>
              <w:t xml:space="preserve">дошкільної освіти на </w:t>
            </w:r>
            <w:proofErr w:type="spellStart"/>
            <w:r>
              <w:rPr>
                <w:sz w:val="28"/>
                <w:szCs w:val="28"/>
              </w:rPr>
              <w:t>літньо</w:t>
            </w:r>
            <w:proofErr w:type="spellEnd"/>
            <w:r>
              <w:rPr>
                <w:sz w:val="28"/>
                <w:szCs w:val="28"/>
              </w:rPr>
              <w:t>- оздоровчий період</w:t>
            </w:r>
          </w:p>
          <w:p w:rsidR="00001824" w:rsidRDefault="00001824">
            <w:pPr>
              <w:rPr>
                <w:sz w:val="28"/>
                <w:szCs w:val="28"/>
              </w:rPr>
            </w:pPr>
          </w:p>
        </w:tc>
        <w:tc>
          <w:tcPr>
            <w:tcW w:w="16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Травень</w:t>
            </w:r>
          </w:p>
          <w:p w:rsidR="00001824" w:rsidRDefault="00001824">
            <w:pPr>
              <w:rPr>
                <w:sz w:val="28"/>
                <w:szCs w:val="28"/>
              </w:rPr>
            </w:pPr>
            <w:r>
              <w:rPr>
                <w:sz w:val="28"/>
                <w:szCs w:val="28"/>
              </w:rPr>
              <w:t>2024р.</w:t>
            </w:r>
          </w:p>
          <w:p w:rsidR="00001824" w:rsidRDefault="00001824">
            <w:pPr>
              <w:rPr>
                <w:sz w:val="28"/>
                <w:szCs w:val="28"/>
              </w:rPr>
            </w:pPr>
          </w:p>
          <w:p w:rsidR="00001824" w:rsidRDefault="00001824">
            <w:pPr>
              <w:rPr>
                <w:sz w:val="28"/>
                <w:szCs w:val="28"/>
              </w:rPr>
            </w:pPr>
          </w:p>
        </w:tc>
        <w:tc>
          <w:tcPr>
            <w:tcW w:w="336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p w:rsidR="00001824" w:rsidRDefault="00001824">
            <w:pPr>
              <w:rPr>
                <w:sz w:val="28"/>
                <w:szCs w:val="28"/>
              </w:rPr>
            </w:pPr>
            <w:r>
              <w:rPr>
                <w:sz w:val="28"/>
                <w:szCs w:val="28"/>
              </w:rPr>
              <w:t xml:space="preserve"> помічники вихователів, </w:t>
            </w:r>
          </w:p>
          <w:p w:rsidR="00001824" w:rsidRDefault="00001824">
            <w:pPr>
              <w:rPr>
                <w:sz w:val="28"/>
                <w:szCs w:val="28"/>
              </w:rPr>
            </w:pPr>
            <w:r>
              <w:rPr>
                <w:sz w:val="28"/>
                <w:szCs w:val="28"/>
              </w:rPr>
              <w:t>техперсонал</w:t>
            </w:r>
          </w:p>
        </w:tc>
        <w:tc>
          <w:tcPr>
            <w:tcW w:w="1690" w:type="dxa"/>
            <w:tcBorders>
              <w:top w:val="single" w:sz="4" w:space="0" w:color="auto"/>
              <w:left w:val="single" w:sz="4" w:space="0" w:color="auto"/>
              <w:bottom w:val="single" w:sz="4" w:space="0" w:color="auto"/>
              <w:right w:val="single" w:sz="4" w:space="0" w:color="auto"/>
            </w:tcBorders>
          </w:tcPr>
          <w:p w:rsidR="00001824" w:rsidRDefault="00001824">
            <w:pPr>
              <w:rPr>
                <w:color w:val="FF0000"/>
                <w:sz w:val="28"/>
                <w:szCs w:val="28"/>
              </w:rPr>
            </w:pPr>
          </w:p>
        </w:tc>
      </w:tr>
    </w:tbl>
    <w:p w:rsidR="00001824" w:rsidRDefault="00001824" w:rsidP="00001824">
      <w:pPr>
        <w:ind w:right="-261"/>
        <w:jc w:val="center"/>
        <w:rPr>
          <w:b/>
          <w:bCs/>
          <w:i/>
          <w:sz w:val="36"/>
          <w:szCs w:val="36"/>
        </w:rPr>
      </w:pPr>
    </w:p>
    <w:p w:rsidR="00001824" w:rsidRDefault="00001824" w:rsidP="00001824">
      <w:pPr>
        <w:jc w:val="center"/>
        <w:rPr>
          <w:b/>
          <w:sz w:val="28"/>
          <w:szCs w:val="28"/>
        </w:rPr>
      </w:pPr>
    </w:p>
    <w:p w:rsidR="00001824" w:rsidRDefault="00001824" w:rsidP="00001824">
      <w:pPr>
        <w:jc w:val="center"/>
        <w:rPr>
          <w:b/>
          <w:sz w:val="28"/>
          <w:szCs w:val="28"/>
        </w:rPr>
      </w:pPr>
      <w:r>
        <w:rPr>
          <w:b/>
          <w:sz w:val="28"/>
          <w:szCs w:val="28"/>
        </w:rPr>
        <w:lastRenderedPageBreak/>
        <w:t>РАДА З ХАРЧУВАННЯ</w:t>
      </w:r>
    </w:p>
    <w:p w:rsidR="00001824" w:rsidRDefault="00001824" w:rsidP="00001824">
      <w:pPr>
        <w:jc w:val="center"/>
        <w:rPr>
          <w:b/>
          <w:sz w:val="28"/>
          <w:szCs w:val="28"/>
        </w:rPr>
      </w:pPr>
    </w:p>
    <w:tbl>
      <w:tblPr>
        <w:tblW w:w="5150" w:type="pct"/>
        <w:jc w:val="center"/>
        <w:tblCellMar>
          <w:left w:w="0" w:type="dxa"/>
          <w:right w:w="0" w:type="dxa"/>
        </w:tblCellMar>
        <w:tblLook w:val="04A0" w:firstRow="1" w:lastRow="0" w:firstColumn="1" w:lastColumn="0" w:noHBand="0" w:noVBand="1"/>
      </w:tblPr>
      <w:tblGrid>
        <w:gridCol w:w="548"/>
        <w:gridCol w:w="10270"/>
        <w:gridCol w:w="1445"/>
        <w:gridCol w:w="1740"/>
        <w:gridCol w:w="1812"/>
      </w:tblGrid>
      <w:tr w:rsidR="00001824" w:rsidTr="00001824">
        <w:trPr>
          <w:jc w:val="center"/>
        </w:trPr>
        <w:tc>
          <w:tcPr>
            <w:tcW w:w="1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w:t>
            </w:r>
          </w:p>
          <w:p w:rsidR="00001824" w:rsidRDefault="00001824">
            <w:pPr>
              <w:jc w:val="center"/>
            </w:pPr>
            <w:r>
              <w:rPr>
                <w:b/>
                <w:bCs/>
              </w:rPr>
              <w:t>з/п</w:t>
            </w:r>
          </w:p>
        </w:tc>
        <w:tc>
          <w:tcPr>
            <w:tcW w:w="32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Зміст роботи</w:t>
            </w:r>
          </w:p>
        </w:tc>
        <w:tc>
          <w:tcPr>
            <w:tcW w:w="4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Термін виконання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proofErr w:type="spellStart"/>
            <w:r>
              <w:rPr>
                <w:b/>
                <w:bCs/>
              </w:rPr>
              <w:t>Відповідальн</w:t>
            </w:r>
            <w:proofErr w:type="spellEnd"/>
          </w:p>
        </w:tc>
        <w:tc>
          <w:tcPr>
            <w:tcW w:w="5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Примітка</w:t>
            </w:r>
          </w:p>
        </w:tc>
      </w:tr>
      <w:tr w:rsidR="00001824" w:rsidTr="00001824">
        <w:trPr>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sz w:val="28"/>
                <w:szCs w:val="28"/>
              </w:rPr>
            </w:pPr>
          </w:p>
          <w:p w:rsidR="00001824" w:rsidRDefault="00001824">
            <w:pPr>
              <w:jc w:val="both"/>
              <w:rPr>
                <w:sz w:val="28"/>
                <w:szCs w:val="28"/>
              </w:rPr>
            </w:pPr>
            <w:r>
              <w:rPr>
                <w:sz w:val="28"/>
                <w:szCs w:val="28"/>
              </w:rPr>
              <w:t>1.</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i/>
                <w:iCs/>
                <w:sz w:val="28"/>
                <w:szCs w:val="28"/>
              </w:rPr>
              <w:t>Засідання 1.</w:t>
            </w:r>
          </w:p>
          <w:p w:rsidR="00001824" w:rsidRDefault="00001824">
            <w:pPr>
              <w:pStyle w:val="ae"/>
              <w:ind w:left="0"/>
              <w:jc w:val="both"/>
              <w:rPr>
                <w:sz w:val="28"/>
                <w:szCs w:val="28"/>
                <w:lang w:eastAsia="ru-RU"/>
              </w:rPr>
            </w:pPr>
            <w:r>
              <w:rPr>
                <w:sz w:val="28"/>
                <w:szCs w:val="28"/>
                <w:lang w:eastAsia="ru-RU"/>
              </w:rPr>
              <w:t>1.Постанова №305 від 24 березня 2021р.Норми харчування в закладах дошкільної освіти.</w:t>
            </w:r>
          </w:p>
          <w:p w:rsidR="00001824" w:rsidRDefault="00001824">
            <w:pPr>
              <w:pStyle w:val="ae"/>
              <w:ind w:left="0"/>
              <w:jc w:val="both"/>
              <w:rPr>
                <w:sz w:val="28"/>
                <w:szCs w:val="28"/>
              </w:rPr>
            </w:pPr>
            <w:r>
              <w:rPr>
                <w:sz w:val="28"/>
                <w:szCs w:val="28"/>
              </w:rPr>
              <w:t>2.Оцінка ефективності харчування.</w:t>
            </w:r>
          </w:p>
          <w:p w:rsidR="00001824" w:rsidRDefault="00001824">
            <w:pPr>
              <w:rPr>
                <w:sz w:val="28"/>
                <w:szCs w:val="28"/>
              </w:rPr>
            </w:pPr>
            <w:r>
              <w:rPr>
                <w:rFonts w:eastAsia="Courier New"/>
                <w:color w:val="000000"/>
                <w:sz w:val="28"/>
                <w:szCs w:val="28"/>
              </w:rPr>
              <w:t xml:space="preserve">3. </w:t>
            </w:r>
            <w:r>
              <w:rPr>
                <w:rFonts w:eastAsia="Courier New"/>
                <w:sz w:val="28"/>
                <w:szCs w:val="28"/>
              </w:rPr>
              <w:t>Санітарно-гігієнічні вимого до харчоблоку</w:t>
            </w:r>
            <w:r>
              <w:rPr>
                <w:sz w:val="28"/>
                <w:szCs w:val="28"/>
              </w:rPr>
              <w:t>.</w:t>
            </w:r>
          </w:p>
          <w:p w:rsidR="00001824" w:rsidRDefault="00001824">
            <w:pPr>
              <w:rPr>
                <w:rFonts w:eastAsia="Courier New"/>
                <w:sz w:val="28"/>
                <w:szCs w:val="28"/>
              </w:rPr>
            </w:pPr>
            <w:r>
              <w:rPr>
                <w:sz w:val="28"/>
                <w:szCs w:val="28"/>
              </w:rPr>
              <w:t>4. Вимоги до постачання,зберігання та використання продуктів харчування.</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Вересень 2023р.</w:t>
            </w:r>
          </w:p>
          <w:p w:rsidR="00001824" w:rsidRDefault="00001824">
            <w:pPr>
              <w:jc w:val="center"/>
              <w:rPr>
                <w:sz w:val="28"/>
                <w:szCs w:val="28"/>
              </w:rPr>
            </w:pPr>
            <w:r>
              <w:rPr>
                <w:sz w:val="28"/>
                <w:szCs w:val="28"/>
              </w:rPr>
              <w:t> </w:t>
            </w:r>
          </w:p>
          <w:p w:rsidR="00001824" w:rsidRDefault="00001824">
            <w:pPr>
              <w:jc w:val="center"/>
              <w:rPr>
                <w:sz w:val="28"/>
                <w:szCs w:val="28"/>
              </w:rPr>
            </w:pPr>
            <w:r>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Голова ради</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tc>
      </w:tr>
      <w:tr w:rsidR="00001824" w:rsidTr="00001824">
        <w:trPr>
          <w:trHeight w:val="1612"/>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sz w:val="28"/>
                <w:szCs w:val="28"/>
              </w:rPr>
            </w:pPr>
          </w:p>
          <w:p w:rsidR="00001824" w:rsidRDefault="00001824">
            <w:pPr>
              <w:jc w:val="both"/>
              <w:rPr>
                <w:sz w:val="28"/>
                <w:szCs w:val="28"/>
              </w:rPr>
            </w:pPr>
            <w:r>
              <w:rPr>
                <w:sz w:val="28"/>
                <w:szCs w:val="28"/>
              </w:rPr>
              <w:t>2.</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i/>
                <w:iCs/>
                <w:sz w:val="28"/>
                <w:szCs w:val="28"/>
              </w:rPr>
              <w:t>Засідання 2.</w:t>
            </w:r>
          </w:p>
          <w:p w:rsidR="00001824" w:rsidRDefault="00001824">
            <w:pPr>
              <w:jc w:val="both"/>
              <w:rPr>
                <w:rFonts w:eastAsia="Courier New"/>
                <w:sz w:val="28"/>
                <w:szCs w:val="28"/>
              </w:rPr>
            </w:pPr>
            <w:r>
              <w:rPr>
                <w:rFonts w:eastAsia="Courier New"/>
                <w:sz w:val="28"/>
                <w:szCs w:val="28"/>
              </w:rPr>
              <w:t>1.</w:t>
            </w:r>
            <w:r>
              <w:rPr>
                <w:rFonts w:eastAsia="Calibri"/>
                <w:sz w:val="28"/>
                <w:szCs w:val="28"/>
              </w:rPr>
              <w:t xml:space="preserve">Організація харчування в ЗДО </w:t>
            </w:r>
            <w:proofErr w:type="spellStart"/>
            <w:r>
              <w:rPr>
                <w:rFonts w:eastAsia="Calibri"/>
                <w:sz w:val="28"/>
                <w:szCs w:val="28"/>
              </w:rPr>
              <w:t>смт.Жвирка</w:t>
            </w:r>
            <w:proofErr w:type="spellEnd"/>
            <w:r>
              <w:rPr>
                <w:rFonts w:eastAsia="Calibri"/>
                <w:sz w:val="28"/>
                <w:szCs w:val="28"/>
              </w:rPr>
              <w:t>.</w:t>
            </w:r>
          </w:p>
          <w:p w:rsidR="00001824" w:rsidRDefault="00001824">
            <w:pPr>
              <w:jc w:val="both"/>
              <w:rPr>
                <w:sz w:val="28"/>
                <w:szCs w:val="28"/>
              </w:rPr>
            </w:pPr>
            <w:r>
              <w:rPr>
                <w:rFonts w:eastAsia="Courier New"/>
                <w:sz w:val="28"/>
                <w:szCs w:val="28"/>
              </w:rPr>
              <w:t>2</w:t>
            </w:r>
            <w:r>
              <w:rPr>
                <w:sz w:val="28"/>
                <w:szCs w:val="28"/>
              </w:rPr>
              <w:t xml:space="preserve"> Загальні вимоги до раціонального харчування дітей у дошкільних навчальних закладах.</w:t>
            </w:r>
          </w:p>
          <w:p w:rsidR="00001824" w:rsidRDefault="00001824">
            <w:pPr>
              <w:jc w:val="both"/>
              <w:rPr>
                <w:rFonts w:eastAsia="Courier New"/>
                <w:sz w:val="28"/>
                <w:szCs w:val="28"/>
              </w:rPr>
            </w:pPr>
            <w:r>
              <w:rPr>
                <w:rFonts w:eastAsia="Calibri"/>
                <w:sz w:val="28"/>
                <w:szCs w:val="28"/>
              </w:rPr>
              <w:t xml:space="preserve">3.Зберігання та використання продуктів харчування в </w:t>
            </w:r>
            <w:proofErr w:type="spellStart"/>
            <w:r>
              <w:rPr>
                <w:rFonts w:eastAsia="Calibri"/>
                <w:sz w:val="28"/>
                <w:szCs w:val="28"/>
              </w:rPr>
              <w:t>ЗДОсмт.Жвирка</w:t>
            </w:r>
            <w:proofErr w:type="spellEnd"/>
            <w:r>
              <w:rPr>
                <w:rFonts w:eastAsia="Calibri"/>
                <w:sz w:val="28"/>
                <w:szCs w:val="28"/>
              </w:rPr>
              <w:t>.</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Грудень</w:t>
            </w:r>
          </w:p>
          <w:p w:rsidR="00001824" w:rsidRDefault="00001824">
            <w:pPr>
              <w:jc w:val="center"/>
              <w:rPr>
                <w:sz w:val="28"/>
                <w:szCs w:val="28"/>
              </w:rPr>
            </w:pPr>
            <w:r>
              <w:rPr>
                <w:sz w:val="28"/>
                <w:szCs w:val="28"/>
              </w:rPr>
              <w:t>2023р. </w:t>
            </w:r>
          </w:p>
          <w:p w:rsidR="00001824" w:rsidRDefault="00001824">
            <w:pPr>
              <w:jc w:val="center"/>
              <w:rPr>
                <w:sz w:val="28"/>
                <w:szCs w:val="28"/>
              </w:rPr>
            </w:pPr>
            <w:r>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Голова  ради,</w:t>
            </w:r>
          </w:p>
          <w:p w:rsidR="00001824" w:rsidRDefault="00001824">
            <w:pPr>
              <w:jc w:val="center"/>
              <w:rPr>
                <w:sz w:val="28"/>
                <w:szCs w:val="28"/>
              </w:rPr>
            </w:pPr>
            <w:r>
              <w:rPr>
                <w:sz w:val="28"/>
                <w:szCs w:val="28"/>
              </w:rPr>
              <w:t>Старша медсестра</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tc>
      </w:tr>
      <w:tr w:rsidR="00001824" w:rsidTr="00001824">
        <w:trPr>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sz w:val="28"/>
                <w:szCs w:val="28"/>
              </w:rPr>
            </w:pPr>
          </w:p>
          <w:p w:rsidR="00001824" w:rsidRDefault="00001824">
            <w:pPr>
              <w:jc w:val="both"/>
              <w:rPr>
                <w:sz w:val="28"/>
                <w:szCs w:val="28"/>
              </w:rPr>
            </w:pPr>
            <w:r>
              <w:rPr>
                <w:sz w:val="28"/>
                <w:szCs w:val="28"/>
              </w:rPr>
              <w:t>3.</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i/>
                <w:iCs/>
                <w:sz w:val="28"/>
                <w:szCs w:val="28"/>
              </w:rPr>
              <w:t>Засідання 3.</w:t>
            </w:r>
          </w:p>
          <w:p w:rsidR="00001824" w:rsidRDefault="00001824">
            <w:pPr>
              <w:rPr>
                <w:rFonts w:eastAsia="Courier New"/>
                <w:sz w:val="28"/>
                <w:szCs w:val="28"/>
              </w:rPr>
            </w:pPr>
            <w:r>
              <w:rPr>
                <w:rFonts w:eastAsia="Courier New"/>
                <w:sz w:val="28"/>
                <w:szCs w:val="28"/>
              </w:rPr>
              <w:t>1.Обов'язки відповідальних осіб щодо харчування дітей.</w:t>
            </w:r>
          </w:p>
          <w:p w:rsidR="00001824" w:rsidRDefault="00001824">
            <w:pPr>
              <w:jc w:val="both"/>
              <w:rPr>
                <w:color w:val="212121"/>
                <w:sz w:val="28"/>
                <w:szCs w:val="28"/>
                <w:lang w:val="ru-RU" w:eastAsia="ru-RU"/>
              </w:rPr>
            </w:pPr>
            <w:r>
              <w:rPr>
                <w:rFonts w:eastAsia="Courier New"/>
                <w:sz w:val="28"/>
                <w:szCs w:val="28"/>
              </w:rPr>
              <w:t xml:space="preserve">2. </w:t>
            </w:r>
            <w:proofErr w:type="spellStart"/>
            <w:r>
              <w:rPr>
                <w:color w:val="212121"/>
                <w:sz w:val="28"/>
                <w:szCs w:val="28"/>
                <w:lang w:val="ru-RU" w:eastAsia="ru-RU"/>
              </w:rPr>
              <w:t>Формуванняпринципів</w:t>
            </w:r>
            <w:proofErr w:type="spellEnd"/>
            <w:r>
              <w:rPr>
                <w:color w:val="212121"/>
                <w:sz w:val="28"/>
                <w:szCs w:val="28"/>
                <w:lang w:val="ru-RU" w:eastAsia="ru-RU"/>
              </w:rPr>
              <w:t xml:space="preserve"> здорового </w:t>
            </w:r>
            <w:proofErr w:type="spellStart"/>
            <w:r>
              <w:rPr>
                <w:color w:val="212121"/>
                <w:sz w:val="28"/>
                <w:szCs w:val="28"/>
                <w:lang w:val="ru-RU" w:eastAsia="ru-RU"/>
              </w:rPr>
              <w:t>харчування</w:t>
            </w:r>
            <w:proofErr w:type="spellEnd"/>
            <w:r>
              <w:rPr>
                <w:color w:val="212121"/>
                <w:sz w:val="28"/>
                <w:szCs w:val="28"/>
                <w:lang w:val="ru-RU" w:eastAsia="ru-RU"/>
              </w:rPr>
              <w:t>.</w:t>
            </w:r>
          </w:p>
          <w:p w:rsidR="00001824" w:rsidRDefault="00001824">
            <w:pPr>
              <w:jc w:val="both"/>
              <w:rPr>
                <w:sz w:val="28"/>
                <w:szCs w:val="28"/>
                <w:lang w:eastAsia="ru-RU"/>
              </w:rPr>
            </w:pPr>
            <w:r>
              <w:rPr>
                <w:rFonts w:eastAsia="Courier New"/>
                <w:sz w:val="28"/>
                <w:szCs w:val="28"/>
                <w:lang w:val="ru-RU"/>
              </w:rPr>
              <w:t>3</w:t>
            </w:r>
            <w:r>
              <w:rPr>
                <w:color w:val="212121"/>
                <w:sz w:val="28"/>
                <w:szCs w:val="28"/>
                <w:shd w:val="clear" w:color="auto" w:fill="FFFFFF"/>
                <w:lang w:eastAsia="ru-RU"/>
              </w:rPr>
              <w:t xml:space="preserve"> Особиста гігієна працівників</w:t>
            </w:r>
            <w:r>
              <w:rPr>
                <w:sz w:val="28"/>
                <w:szCs w:val="28"/>
                <w:lang w:eastAsia="ru-RU"/>
              </w:rPr>
              <w:t>.</w:t>
            </w:r>
          </w:p>
          <w:p w:rsidR="00001824" w:rsidRDefault="00001824">
            <w:pPr>
              <w:jc w:val="both"/>
              <w:rPr>
                <w:rFonts w:eastAsia="Calibri"/>
                <w:sz w:val="28"/>
                <w:szCs w:val="28"/>
              </w:rPr>
            </w:pPr>
            <w:r>
              <w:rPr>
                <w:sz w:val="28"/>
                <w:szCs w:val="28"/>
              </w:rPr>
              <w:t>4.</w:t>
            </w:r>
            <w:r>
              <w:rPr>
                <w:rFonts w:eastAsia="Calibri"/>
                <w:sz w:val="28"/>
                <w:szCs w:val="28"/>
              </w:rPr>
              <w:t xml:space="preserve"> Перевірка дотримання технології приготування    страв.</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Березень</w:t>
            </w:r>
          </w:p>
          <w:p w:rsidR="00001824" w:rsidRDefault="00001824">
            <w:pPr>
              <w:jc w:val="center"/>
              <w:rPr>
                <w:sz w:val="28"/>
                <w:szCs w:val="28"/>
              </w:rPr>
            </w:pPr>
            <w:r>
              <w:rPr>
                <w:sz w:val="28"/>
                <w:szCs w:val="28"/>
              </w:rPr>
              <w:t>2024р. </w:t>
            </w:r>
          </w:p>
          <w:p w:rsidR="00001824" w:rsidRDefault="00001824">
            <w:pPr>
              <w:jc w:val="center"/>
              <w:rPr>
                <w:sz w:val="28"/>
                <w:szCs w:val="28"/>
              </w:rPr>
            </w:pPr>
            <w:r>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Голова  Ради</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tc>
      </w:tr>
      <w:tr w:rsidR="00001824" w:rsidTr="00001824">
        <w:trPr>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sz w:val="28"/>
                <w:szCs w:val="28"/>
              </w:rPr>
            </w:pPr>
          </w:p>
          <w:p w:rsidR="00001824" w:rsidRDefault="00001824">
            <w:pPr>
              <w:jc w:val="both"/>
              <w:rPr>
                <w:sz w:val="28"/>
                <w:szCs w:val="28"/>
              </w:rPr>
            </w:pPr>
            <w:r>
              <w:rPr>
                <w:sz w:val="28"/>
                <w:szCs w:val="28"/>
              </w:rPr>
              <w:t>4.</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i/>
                <w:iCs/>
                <w:sz w:val="28"/>
                <w:szCs w:val="28"/>
              </w:rPr>
              <w:t>Засідання 4.</w:t>
            </w:r>
            <w:r>
              <w:rPr>
                <w:rFonts w:eastAsia="Courier New"/>
                <w:sz w:val="28"/>
                <w:szCs w:val="28"/>
              </w:rPr>
              <w:t>.</w:t>
            </w:r>
          </w:p>
          <w:p w:rsidR="00001824" w:rsidRDefault="00001824">
            <w:pPr>
              <w:jc w:val="both"/>
              <w:rPr>
                <w:sz w:val="28"/>
                <w:szCs w:val="28"/>
                <w:lang w:eastAsia="ru-RU"/>
              </w:rPr>
            </w:pPr>
            <w:r>
              <w:rPr>
                <w:rFonts w:eastAsia="Courier New"/>
                <w:sz w:val="28"/>
                <w:szCs w:val="28"/>
              </w:rPr>
              <w:t xml:space="preserve">1.  </w:t>
            </w:r>
            <w:r>
              <w:rPr>
                <w:color w:val="212121"/>
                <w:sz w:val="28"/>
                <w:szCs w:val="28"/>
                <w:shd w:val="clear" w:color="auto" w:fill="FFFFFF"/>
                <w:lang w:eastAsia="ru-RU"/>
              </w:rPr>
              <w:t>Добова потреба дітей у білках, жирах, вуглеводах та енергії.</w:t>
            </w:r>
          </w:p>
          <w:p w:rsidR="00001824" w:rsidRDefault="00001824">
            <w:pPr>
              <w:jc w:val="both"/>
              <w:rPr>
                <w:sz w:val="28"/>
                <w:szCs w:val="28"/>
                <w:lang w:eastAsia="ru-RU"/>
              </w:rPr>
            </w:pPr>
            <w:r>
              <w:rPr>
                <w:sz w:val="28"/>
                <w:szCs w:val="28"/>
                <w:lang w:eastAsia="ru-RU"/>
              </w:rPr>
              <w:t>2.  Терміни реалізації та умови зберігання продуктів, що швидко та особливо швидко псуються.</w:t>
            </w:r>
          </w:p>
          <w:p w:rsidR="00001824" w:rsidRDefault="00001824">
            <w:pPr>
              <w:rPr>
                <w:rFonts w:eastAsia="Courier New"/>
                <w:sz w:val="28"/>
                <w:szCs w:val="28"/>
              </w:rPr>
            </w:pPr>
            <w:r>
              <w:rPr>
                <w:rFonts w:eastAsia="Courier New"/>
                <w:sz w:val="28"/>
                <w:szCs w:val="28"/>
              </w:rPr>
              <w:t>3.  План оздоровлення дітей на літній період.</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Червень</w:t>
            </w:r>
          </w:p>
          <w:p w:rsidR="00001824" w:rsidRDefault="00001824">
            <w:pPr>
              <w:jc w:val="center"/>
              <w:rPr>
                <w:sz w:val="28"/>
                <w:szCs w:val="28"/>
              </w:rPr>
            </w:pPr>
            <w:r>
              <w:rPr>
                <w:sz w:val="28"/>
                <w:szCs w:val="28"/>
              </w:rPr>
              <w:t> 2024р.</w:t>
            </w:r>
          </w:p>
          <w:p w:rsidR="00001824" w:rsidRDefault="00001824">
            <w:pPr>
              <w:jc w:val="center"/>
              <w:rPr>
                <w:sz w:val="28"/>
                <w:szCs w:val="28"/>
              </w:rPr>
            </w:pPr>
            <w:r>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Голова  ради,</w:t>
            </w:r>
          </w:p>
          <w:p w:rsidR="00001824" w:rsidRDefault="00001824">
            <w:pPr>
              <w:jc w:val="center"/>
              <w:rPr>
                <w:sz w:val="28"/>
                <w:szCs w:val="28"/>
              </w:rPr>
            </w:pPr>
            <w:r>
              <w:rPr>
                <w:sz w:val="28"/>
                <w:szCs w:val="28"/>
              </w:rPr>
              <w:t>Старша медсестра</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tc>
      </w:tr>
    </w:tbl>
    <w:p w:rsidR="00001824" w:rsidRDefault="00001824" w:rsidP="00001824">
      <w:pPr>
        <w:ind w:right="-261"/>
        <w:rPr>
          <w:b/>
          <w:bCs/>
          <w:i/>
          <w:sz w:val="36"/>
          <w:szCs w:val="36"/>
        </w:rPr>
      </w:pPr>
    </w:p>
    <w:p w:rsidR="00001824" w:rsidRDefault="00001824" w:rsidP="00001824">
      <w:pPr>
        <w:jc w:val="center"/>
        <w:rPr>
          <w:b/>
          <w:sz w:val="28"/>
          <w:szCs w:val="28"/>
        </w:rPr>
      </w:pPr>
    </w:p>
    <w:p w:rsidR="00001824" w:rsidRDefault="00001824" w:rsidP="00001824">
      <w:pPr>
        <w:jc w:val="center"/>
        <w:rPr>
          <w:b/>
          <w:sz w:val="28"/>
          <w:szCs w:val="28"/>
        </w:rPr>
      </w:pPr>
    </w:p>
    <w:p w:rsidR="00001824" w:rsidRDefault="00001824" w:rsidP="00001824">
      <w:pPr>
        <w:rPr>
          <w:b/>
          <w:sz w:val="28"/>
          <w:szCs w:val="28"/>
        </w:rPr>
      </w:pPr>
    </w:p>
    <w:p w:rsidR="00001824" w:rsidRDefault="00001824" w:rsidP="00001824">
      <w:pPr>
        <w:rPr>
          <w:b/>
          <w:sz w:val="28"/>
          <w:szCs w:val="28"/>
        </w:rPr>
      </w:pPr>
      <w:r>
        <w:rPr>
          <w:b/>
          <w:sz w:val="28"/>
          <w:szCs w:val="28"/>
        </w:rPr>
        <w:lastRenderedPageBreak/>
        <w:t xml:space="preserve">                                                                          АТЕСТАЦІЙНА КОМІСІЯ</w:t>
      </w:r>
    </w:p>
    <w:tbl>
      <w:tblPr>
        <w:tblW w:w="52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951"/>
        <w:gridCol w:w="6981"/>
        <w:gridCol w:w="1881"/>
        <w:gridCol w:w="2184"/>
        <w:gridCol w:w="1351"/>
      </w:tblGrid>
      <w:tr w:rsidR="00001824" w:rsidTr="00001824">
        <w:trPr>
          <w:trHeight w:val="345"/>
        </w:trPr>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 з/п</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Зміст роботи</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Термін проведення</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 xml:space="preserve">Відповідальні </w:t>
            </w:r>
          </w:p>
        </w:tc>
        <w:tc>
          <w:tcPr>
            <w:tcW w:w="423"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Примітка</w:t>
            </w: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1</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 xml:space="preserve">Опрацювати </w:t>
            </w:r>
            <w:r>
              <w:rPr>
                <w:color w:val="000000"/>
                <w:sz w:val="28"/>
                <w:szCs w:val="28"/>
              </w:rPr>
              <w:t>Типове положення про атестацію педагогічних працівників</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Вересень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Директор  </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rFonts w:ascii="Arial" w:hAnsi="Arial" w:cs="Arial"/>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2</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Розробити поради, пам’ятки для педагогів, які атестуються</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Жовтень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 </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855"/>
        </w:trPr>
        <w:tc>
          <w:tcPr>
            <w:tcW w:w="194" w:type="pct"/>
            <w:vMerge w:val="restar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3</w:t>
            </w:r>
          </w:p>
        </w:tc>
        <w:tc>
          <w:tcPr>
            <w:tcW w:w="924" w:type="pct"/>
            <w:vMerge w:val="restar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Вивчити педагогічну діяльність осіб, які атестуються</w:t>
            </w: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Відвідати та проаналізувати заняття та інші форми роботи з дітьми</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rFonts w:ascii="Arial" w:hAnsi="Arial" w:cs="Arial"/>
                <w:sz w:val="28"/>
                <w:szCs w:val="28"/>
              </w:rPr>
            </w:pPr>
            <w:r>
              <w:rPr>
                <w:sz w:val="28"/>
                <w:szCs w:val="28"/>
              </w:rPr>
              <w:t xml:space="preserve">Листопад – </w:t>
            </w:r>
          </w:p>
          <w:p w:rsidR="00001824" w:rsidRDefault="00001824">
            <w:pPr>
              <w:widowControl w:val="0"/>
              <w:autoSpaceDE w:val="0"/>
              <w:autoSpaceDN w:val="0"/>
              <w:adjustRightInd w:val="0"/>
              <w:rPr>
                <w:sz w:val="28"/>
                <w:szCs w:val="28"/>
              </w:rPr>
            </w:pPr>
            <w:r>
              <w:rPr>
                <w:sz w:val="28"/>
                <w:szCs w:val="28"/>
              </w:rPr>
              <w:t xml:space="preserve"> Січень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Вивчити рівень знань, умінь і навичок дітей</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До 15 березня</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Ознайомитися з даними про участь педагогічних працівників у роботі методичних об’єднань, фахових конкурсах тощо</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До 15 березня</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4</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Підготувати атестаційні матеріали працівників для розгляду їх на засіданнях атестаційної комісії</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Лютий</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proofErr w:type="spellStart"/>
            <w:r>
              <w:rPr>
                <w:sz w:val="28"/>
                <w:szCs w:val="28"/>
              </w:rPr>
              <w:t>Атестуючі</w:t>
            </w:r>
            <w:proofErr w:type="spellEnd"/>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5</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Ознайомити працівників, які атестуються, з їхніми характеристиками (під підпис)</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Березень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85"/>
        </w:trPr>
        <w:tc>
          <w:tcPr>
            <w:tcW w:w="194" w:type="pct"/>
            <w:vMerge w:val="restar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6</w:t>
            </w:r>
          </w:p>
        </w:tc>
        <w:tc>
          <w:tcPr>
            <w:tcW w:w="924" w:type="pct"/>
            <w:vMerge w:val="restar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Підготовити атестаційні матеріали для  засідання атестаційної комісії на базі відділу освіти Сокальської міської ради</w:t>
            </w: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color w:val="191919"/>
                <w:sz w:val="28"/>
                <w:szCs w:val="28"/>
              </w:rPr>
            </w:pPr>
            <w:r>
              <w:rPr>
                <w:color w:val="191919"/>
                <w:sz w:val="28"/>
                <w:szCs w:val="28"/>
              </w:rPr>
              <w:t>Про розгляд документів, що надійшли до подання  атестаційної комісії на базі Сокальської ЗШ І-ІІІ ст.№4 затвердження списку педагогічних працівників, які атестуються у поточному навчальному році</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Жовтень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Творчий звіт педагогів, які атестуються</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Лютий</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Про атестацію педагогічних працівників (підсумкове)</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Березень - квітень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7</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 xml:space="preserve">Оформити атестаційні листи. </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Березень - квітень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8</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Оформити матеріали за наслідками атестації. Другі примірники атестаційних листів видати працівникам під підпис.</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Березень - квітень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bl>
    <w:p w:rsidR="00001824" w:rsidRDefault="00001824" w:rsidP="00001824">
      <w:pPr>
        <w:ind w:right="-284"/>
        <w:rPr>
          <w:b/>
          <w:bCs/>
          <w:sz w:val="32"/>
          <w:szCs w:val="32"/>
        </w:rPr>
      </w:pPr>
      <w:r>
        <w:rPr>
          <w:b/>
          <w:bCs/>
          <w:sz w:val="32"/>
          <w:szCs w:val="32"/>
        </w:rPr>
        <w:lastRenderedPageBreak/>
        <w:t>КОМІСІЯ З ОХОРОНИ ПРАВ ДИТИНСТВА ТА СОЦІАЛЬНОГО ЗАХИСТУ ДІТЕЙ ПІЛЬГОВИХ     КАТЕГОРІЙ</w:t>
      </w:r>
    </w:p>
    <w:p w:rsidR="00001824" w:rsidRDefault="00001824" w:rsidP="00001824">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gridCol w:w="1701"/>
        <w:gridCol w:w="2268"/>
        <w:gridCol w:w="1701"/>
      </w:tblGrid>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w:t>
            </w:r>
          </w:p>
          <w:p w:rsidR="00001824" w:rsidRDefault="00001824">
            <w:pPr>
              <w:ind w:right="-284"/>
              <w:rPr>
                <w:bCs/>
                <w:sz w:val="28"/>
                <w:szCs w:val="28"/>
              </w:rPr>
            </w:pPr>
            <w:r>
              <w:rPr>
                <w:bCs/>
                <w:sz w:val="28"/>
                <w:szCs w:val="28"/>
              </w:rPr>
              <w:t>з\п</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8"/>
                <w:szCs w:val="28"/>
              </w:rPr>
            </w:pPr>
            <w:r>
              <w:rPr>
                <w:bCs/>
                <w:sz w:val="28"/>
                <w:szCs w:val="28"/>
              </w:rPr>
              <w:t>Зміст роботи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Термін</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Відповідальний</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8"/>
                <w:szCs w:val="28"/>
              </w:rPr>
            </w:pPr>
            <w:r>
              <w:rPr>
                <w:bCs/>
                <w:sz w:val="28"/>
                <w:szCs w:val="28"/>
              </w:rPr>
              <w:t>Примітка</w:t>
            </w: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1</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Виявлення та здійснення обліку дітей пільгового контингенту. Видати накази.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2</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Знайомство з банком даних нормативних, законодавчих, інструктивних документів із питань організації роботи щодо соціального захисту неповнолітніх</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3</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Сприяння здійсненню державного обліку дітей пільгового контингенту:</w:t>
            </w:r>
          </w:p>
          <w:p w:rsidR="00001824" w:rsidRDefault="00001824">
            <w:pPr>
              <w:ind w:right="-108"/>
              <w:rPr>
                <w:bCs/>
                <w:sz w:val="28"/>
                <w:szCs w:val="28"/>
              </w:rPr>
            </w:pPr>
            <w:r>
              <w:rPr>
                <w:bCs/>
                <w:sz w:val="28"/>
                <w:szCs w:val="28"/>
              </w:rPr>
              <w:t>- обстеження умов дітей пільгового контингенту;</w:t>
            </w:r>
          </w:p>
          <w:p w:rsidR="00001824" w:rsidRDefault="00001824">
            <w:pPr>
              <w:ind w:right="-108"/>
              <w:rPr>
                <w:bCs/>
                <w:sz w:val="28"/>
                <w:szCs w:val="28"/>
              </w:rPr>
            </w:pPr>
            <w:r>
              <w:rPr>
                <w:bCs/>
                <w:sz w:val="28"/>
                <w:szCs w:val="28"/>
              </w:rPr>
              <w:t>- стеження за правильністю внесених даних (за наявністю документів, що підтверджують пільговий контингент)</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громадський інспектор </w:t>
            </w:r>
          </w:p>
          <w:p w:rsidR="00001824" w:rsidRDefault="00001824">
            <w:pPr>
              <w:ind w:right="-284"/>
              <w:rPr>
                <w:bCs/>
                <w:sz w:val="28"/>
                <w:szCs w:val="28"/>
              </w:rPr>
            </w:pPr>
            <w:r>
              <w:rPr>
                <w:bCs/>
                <w:sz w:val="28"/>
                <w:szCs w:val="28"/>
              </w:rPr>
              <w:t>члени комісії</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4</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Активізувати просвітницьку роботу з роз’яснення прав сімей пільгового контингенту:</w:t>
            </w:r>
          </w:p>
          <w:p w:rsidR="00001824" w:rsidRDefault="00001824">
            <w:pPr>
              <w:ind w:right="-108"/>
              <w:rPr>
                <w:bCs/>
                <w:sz w:val="28"/>
                <w:szCs w:val="28"/>
              </w:rPr>
            </w:pPr>
            <w:r>
              <w:rPr>
                <w:bCs/>
                <w:sz w:val="28"/>
                <w:szCs w:val="28"/>
              </w:rPr>
              <w:t>- надавати консультативну допомогу батькам та особам, що їх замінюють щодо правильності оформлення документів, необхідних для безкоштовного харчування;</w:t>
            </w:r>
          </w:p>
          <w:p w:rsidR="00001824" w:rsidRDefault="00001824">
            <w:pPr>
              <w:ind w:right="-108"/>
              <w:rPr>
                <w:bCs/>
                <w:sz w:val="28"/>
                <w:szCs w:val="28"/>
              </w:rPr>
            </w:pPr>
            <w:r>
              <w:rPr>
                <w:bCs/>
                <w:sz w:val="28"/>
                <w:szCs w:val="28"/>
              </w:rPr>
              <w:t>-  допомагати роботі педагогічного персоналу колективу щодо виявлення сімей, які потребують матеріальної підтримки</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p>
          <w:p w:rsidR="00001824" w:rsidRDefault="00001824">
            <w:pPr>
              <w:ind w:right="-284"/>
              <w:rPr>
                <w:bCs/>
                <w:sz w:val="28"/>
                <w:szCs w:val="28"/>
              </w:rPr>
            </w:pPr>
          </w:p>
          <w:p w:rsidR="00001824" w:rsidRDefault="00001824">
            <w:pPr>
              <w:ind w:right="-284"/>
              <w:rPr>
                <w:bCs/>
                <w:sz w:val="28"/>
                <w:szCs w:val="28"/>
              </w:rPr>
            </w:pPr>
          </w:p>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Громадський інспектор</w:t>
            </w:r>
          </w:p>
          <w:p w:rsidR="00001824" w:rsidRDefault="00001824">
            <w:pPr>
              <w:ind w:right="-284"/>
              <w:rPr>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5.</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Сприяти створенню належних умов щодо навчання та виховання дітей пільгового контингенту:</w:t>
            </w:r>
          </w:p>
          <w:p w:rsidR="00001824" w:rsidRDefault="00001824">
            <w:pPr>
              <w:ind w:right="-108"/>
              <w:rPr>
                <w:bCs/>
                <w:sz w:val="28"/>
                <w:szCs w:val="28"/>
              </w:rPr>
            </w:pPr>
            <w:r>
              <w:rPr>
                <w:bCs/>
                <w:sz w:val="28"/>
                <w:szCs w:val="28"/>
              </w:rPr>
              <w:t>- психолого-педагогічна допомога сім’ям, де виховуються діти пільгового контингенту;</w:t>
            </w:r>
          </w:p>
          <w:p w:rsidR="00001824" w:rsidRDefault="00001824">
            <w:pPr>
              <w:ind w:right="-108"/>
              <w:rPr>
                <w:bCs/>
                <w:sz w:val="28"/>
                <w:szCs w:val="28"/>
              </w:rPr>
            </w:pPr>
            <w:r>
              <w:rPr>
                <w:bCs/>
                <w:sz w:val="28"/>
                <w:szCs w:val="28"/>
              </w:rPr>
              <w:t>- консультації вихователів;</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p>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Громадський інспектор</w:t>
            </w:r>
          </w:p>
          <w:p w:rsidR="00001824" w:rsidRDefault="00001824">
            <w:pPr>
              <w:rPr>
                <w:sz w:val="28"/>
                <w:szCs w:val="28"/>
              </w:rPr>
            </w:pPr>
            <w:r>
              <w:rPr>
                <w:bCs/>
                <w:sz w:val="28"/>
                <w:szCs w:val="28"/>
              </w:rPr>
              <w:t>члени комісії</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6</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Надання матеріальної підтримки дітям пільгового контингенту:</w:t>
            </w:r>
          </w:p>
          <w:p w:rsidR="00001824" w:rsidRDefault="00001824">
            <w:pPr>
              <w:ind w:right="-108"/>
              <w:rPr>
                <w:bCs/>
                <w:sz w:val="28"/>
                <w:szCs w:val="28"/>
              </w:rPr>
            </w:pPr>
            <w:r>
              <w:rPr>
                <w:bCs/>
                <w:sz w:val="28"/>
                <w:szCs w:val="28"/>
              </w:rPr>
              <w:t>- безкоштовне харчування</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Громадський інспектор</w:t>
            </w:r>
          </w:p>
          <w:p w:rsidR="00001824" w:rsidRDefault="00001824">
            <w:pPr>
              <w:ind w:right="-284"/>
              <w:rPr>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bl>
    <w:p w:rsidR="00001824" w:rsidRDefault="00001824" w:rsidP="00001824">
      <w:pPr>
        <w:ind w:right="-284"/>
        <w:rPr>
          <w:b/>
          <w:bCs/>
          <w:sz w:val="32"/>
          <w:szCs w:val="32"/>
        </w:rPr>
      </w:pPr>
      <w:r>
        <w:rPr>
          <w:b/>
          <w:bCs/>
          <w:sz w:val="32"/>
          <w:szCs w:val="32"/>
        </w:rPr>
        <w:lastRenderedPageBreak/>
        <w:t xml:space="preserve">                                                        КОМІСІЯ З ПОЖЕЖНОЇ БЕЗПЕКИ</w:t>
      </w:r>
    </w:p>
    <w:p w:rsidR="00001824" w:rsidRDefault="00001824" w:rsidP="00001824">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gridCol w:w="1701"/>
        <w:gridCol w:w="2552"/>
        <w:gridCol w:w="1417"/>
      </w:tblGrid>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з\п</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8"/>
                <w:szCs w:val="28"/>
              </w:rPr>
            </w:pPr>
            <w:r>
              <w:rPr>
                <w:bCs/>
                <w:sz w:val="28"/>
                <w:szCs w:val="28"/>
              </w:rPr>
              <w:t>Заходи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Термін</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Примітка</w:t>
            </w: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1</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Ознайомити учасників навчально – виховного процесу із законом України «Про пожежну безпеку» та іншими нормативними документами. Видати накази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вересень</w:t>
            </w:r>
          </w:p>
          <w:p w:rsidR="00001824" w:rsidRDefault="00001824">
            <w:pPr>
              <w:ind w:right="-284"/>
              <w:rPr>
                <w:bCs/>
                <w:sz w:val="28"/>
                <w:szCs w:val="28"/>
              </w:rPr>
            </w:pPr>
            <w:r>
              <w:rPr>
                <w:bCs/>
                <w:sz w:val="28"/>
                <w:szCs w:val="28"/>
              </w:rPr>
              <w:t>2023р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члени комісії </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2</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Організувати навчання учасників  освітнього процесу </w:t>
            </w:r>
            <w:proofErr w:type="spellStart"/>
            <w:r>
              <w:rPr>
                <w:bCs/>
                <w:sz w:val="28"/>
                <w:szCs w:val="28"/>
              </w:rPr>
              <w:t>КЗДОсмт.Жвирка</w:t>
            </w:r>
            <w:proofErr w:type="spellEnd"/>
            <w:r>
              <w:rPr>
                <w:bCs/>
                <w:sz w:val="28"/>
                <w:szCs w:val="28"/>
              </w:rPr>
              <w:t xml:space="preserve"> із пожежної безпеки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вересень – жовтень</w:t>
            </w:r>
          </w:p>
          <w:p w:rsidR="00001824" w:rsidRDefault="00001824">
            <w:pPr>
              <w:ind w:right="-284"/>
              <w:rPr>
                <w:bCs/>
                <w:sz w:val="28"/>
                <w:szCs w:val="28"/>
              </w:rPr>
            </w:pPr>
            <w:r>
              <w:rPr>
                <w:bCs/>
                <w:sz w:val="28"/>
                <w:szCs w:val="28"/>
              </w:rPr>
              <w:t>2023р.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p w:rsidR="00001824" w:rsidRDefault="00001824">
            <w:pPr>
              <w:ind w:right="-284"/>
              <w:rPr>
                <w:bCs/>
                <w:sz w:val="28"/>
                <w:szCs w:val="28"/>
              </w:rPr>
            </w:pPr>
            <w:r>
              <w:rPr>
                <w:bCs/>
                <w:sz w:val="28"/>
                <w:szCs w:val="28"/>
              </w:rPr>
              <w:t>Завідувач господарством</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3</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Проводити огляд приміщень </w:t>
            </w:r>
            <w:proofErr w:type="spellStart"/>
            <w:r>
              <w:rPr>
                <w:bCs/>
                <w:sz w:val="28"/>
                <w:szCs w:val="28"/>
              </w:rPr>
              <w:t>КЗДОсмт.Жвирка</w:t>
            </w:r>
            <w:proofErr w:type="spellEnd"/>
            <w:r>
              <w:rPr>
                <w:bCs/>
                <w:sz w:val="28"/>
                <w:szCs w:val="28"/>
              </w:rPr>
              <w:t xml:space="preserve"> та території щодо дотримання протипожежного режиму</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w:t>
            </w:r>
          </w:p>
          <w:p w:rsidR="00001824" w:rsidRDefault="00001824">
            <w:pPr>
              <w:ind w:right="-284"/>
              <w:rPr>
                <w:bCs/>
                <w:sz w:val="28"/>
                <w:szCs w:val="28"/>
              </w:rPr>
            </w:pPr>
            <w:r>
              <w:rPr>
                <w:bCs/>
                <w:sz w:val="28"/>
                <w:szCs w:val="28"/>
              </w:rPr>
              <w:t xml:space="preserve"> року</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члени комісії</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4</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Затвердити план евакуації та порядок оповіщення людей на випадок виникнення пожежі</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вересень 2023р.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5</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Виготовити дидактичні ігри, посібники для занять  з безпеки життєдіяльності</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жовтень 2023р.</w:t>
            </w:r>
          </w:p>
        </w:tc>
        <w:tc>
          <w:tcPr>
            <w:tcW w:w="2552"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6</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Розглянути питання про пожежну безпеку в КЗДО на нараді за участю директора</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грудень 2023р.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7</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Оформити куточок із пожежної безпеки та цивільної оборони для працівників КЗДО</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січень</w:t>
            </w:r>
          </w:p>
          <w:p w:rsidR="00001824" w:rsidRDefault="00001824">
            <w:pPr>
              <w:ind w:right="-284"/>
              <w:rPr>
                <w:bCs/>
                <w:sz w:val="28"/>
                <w:szCs w:val="28"/>
              </w:rPr>
            </w:pPr>
            <w:r>
              <w:rPr>
                <w:bCs/>
                <w:sz w:val="28"/>
                <w:szCs w:val="28"/>
              </w:rPr>
              <w:t>2024р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8</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Провести розвагу «Сміливі пожежники»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квітень</w:t>
            </w:r>
          </w:p>
          <w:p w:rsidR="00001824" w:rsidRDefault="00001824">
            <w:pPr>
              <w:ind w:right="-284"/>
              <w:rPr>
                <w:bCs/>
                <w:sz w:val="28"/>
                <w:szCs w:val="28"/>
              </w:rPr>
            </w:pPr>
            <w:r>
              <w:rPr>
                <w:bCs/>
                <w:sz w:val="28"/>
                <w:szCs w:val="28"/>
              </w:rPr>
              <w:t>2024р.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proofErr w:type="spellStart"/>
            <w:r>
              <w:rPr>
                <w:bCs/>
                <w:sz w:val="28"/>
                <w:szCs w:val="28"/>
              </w:rPr>
              <w:t>муз.керівник</w:t>
            </w:r>
            <w:proofErr w:type="spellEnd"/>
          </w:p>
          <w:p w:rsidR="00001824" w:rsidRDefault="00001824">
            <w:pPr>
              <w:ind w:right="-284"/>
              <w:rPr>
                <w:bCs/>
                <w:sz w:val="28"/>
                <w:szCs w:val="28"/>
              </w:rPr>
            </w:pPr>
            <w:r>
              <w:rPr>
                <w:bCs/>
                <w:sz w:val="28"/>
                <w:szCs w:val="28"/>
              </w:rPr>
              <w:t xml:space="preserve"> 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9</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Організувати конкурс </w:t>
            </w:r>
            <w:proofErr w:type="spellStart"/>
            <w:r>
              <w:rPr>
                <w:bCs/>
                <w:sz w:val="28"/>
                <w:szCs w:val="28"/>
                <w:lang w:val="ru-RU"/>
              </w:rPr>
              <w:t>малюнків</w:t>
            </w:r>
            <w:proofErr w:type="spellEnd"/>
            <w:r>
              <w:rPr>
                <w:bCs/>
                <w:sz w:val="28"/>
                <w:szCs w:val="28"/>
              </w:rPr>
              <w:t xml:space="preserve">  із даної тематики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квітень</w:t>
            </w:r>
          </w:p>
          <w:p w:rsidR="00001824" w:rsidRDefault="00001824">
            <w:pPr>
              <w:ind w:right="-284"/>
              <w:rPr>
                <w:bCs/>
                <w:sz w:val="28"/>
                <w:szCs w:val="28"/>
              </w:rPr>
            </w:pPr>
            <w:r>
              <w:rPr>
                <w:bCs/>
                <w:sz w:val="28"/>
                <w:szCs w:val="28"/>
              </w:rPr>
              <w:t>2024р.</w:t>
            </w:r>
          </w:p>
        </w:tc>
        <w:tc>
          <w:tcPr>
            <w:tcW w:w="2552"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 xml:space="preserve">батьки </w:t>
            </w:r>
          </w:p>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rPr>
          <w:trHeight w:val="872"/>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10</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Проводити рольові ігри та театральні вистави «Вогонь – друг, вогонь – ворог»</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roofErr w:type="spellStart"/>
            <w:r>
              <w:rPr>
                <w:bCs/>
                <w:sz w:val="28"/>
                <w:szCs w:val="28"/>
              </w:rPr>
              <w:t>музкерівник</w:t>
            </w:r>
            <w:proofErr w:type="spellEnd"/>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bl>
    <w:p w:rsidR="00001824" w:rsidRDefault="00001824" w:rsidP="00001824">
      <w:pPr>
        <w:ind w:right="-284"/>
        <w:rPr>
          <w:b/>
          <w:bCs/>
          <w:sz w:val="32"/>
          <w:szCs w:val="32"/>
        </w:rPr>
      </w:pPr>
      <w:r>
        <w:rPr>
          <w:b/>
          <w:bCs/>
          <w:sz w:val="32"/>
          <w:szCs w:val="32"/>
        </w:rPr>
        <w:t>КОМІСІЯ З ОХОРОНИ ПРАЦІ І БЕЗПЕКИ ЖИТТЄДІЯЛЬНОСТІ</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gridCol w:w="2410"/>
        <w:gridCol w:w="1843"/>
        <w:gridCol w:w="1417"/>
      </w:tblGrid>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lastRenderedPageBreak/>
              <w:t>№ з\п</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6"/>
                <w:szCs w:val="26"/>
              </w:rPr>
            </w:pPr>
            <w:r>
              <w:rPr>
                <w:bCs/>
                <w:sz w:val="26"/>
                <w:szCs w:val="26"/>
              </w:rPr>
              <w:t>Заходи</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Термін</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Примітка</w:t>
            </w: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Ознайомити учасників освітнього  процесу із законом України «Про дорожній рух» та іншими нормативними документами, видати накази</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вересень</w:t>
            </w:r>
          </w:p>
          <w:p w:rsidR="00001824" w:rsidRDefault="00001824">
            <w:pPr>
              <w:ind w:right="-284"/>
              <w:rPr>
                <w:bCs/>
                <w:sz w:val="28"/>
                <w:szCs w:val="28"/>
              </w:rPr>
            </w:pPr>
            <w:r>
              <w:rPr>
                <w:bCs/>
                <w:sz w:val="28"/>
                <w:szCs w:val="28"/>
              </w:rPr>
              <w:t>2023р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2</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Переглянути діючі правила Інструкції, методичні вказівки та інші нормативні акти з охорони праці відповідно до вимог Положення про розробку Інструкцій з охорони праці, Правил пожежної безпеки</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директор</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3</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Систематично проводити інструктажі з працівниками КЗДО</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p w:rsidR="00001824" w:rsidRDefault="00001824">
            <w:pPr>
              <w:ind w:right="-284"/>
              <w:rPr>
                <w:bCs/>
                <w:sz w:val="28"/>
                <w:szCs w:val="28"/>
              </w:rPr>
            </w:pPr>
            <w:r>
              <w:rPr>
                <w:bCs/>
                <w:sz w:val="28"/>
                <w:szCs w:val="28"/>
              </w:rPr>
              <w:t>зав. господар.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4</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Проводити позапланові інструктажі щодо попередження дитячого травматизму</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5</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Провести тематичне вивчення та порівняльний аналіз з ОБЖД </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листопад</w:t>
            </w:r>
          </w:p>
          <w:p w:rsidR="00001824" w:rsidRDefault="00001824">
            <w:pPr>
              <w:ind w:right="-284"/>
              <w:rPr>
                <w:bCs/>
                <w:sz w:val="28"/>
                <w:szCs w:val="28"/>
              </w:rPr>
            </w:pPr>
            <w:r>
              <w:rPr>
                <w:bCs/>
                <w:sz w:val="28"/>
                <w:szCs w:val="28"/>
              </w:rPr>
              <w:t>2023р.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6</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Розглянути питання щодо попередження дитячого травматизму в </w:t>
            </w:r>
            <w:proofErr w:type="spellStart"/>
            <w:r>
              <w:rPr>
                <w:bCs/>
                <w:sz w:val="28"/>
                <w:szCs w:val="28"/>
              </w:rPr>
              <w:t>КЗДОсмт.Жвирка</w:t>
            </w:r>
            <w:proofErr w:type="spellEnd"/>
            <w:r>
              <w:rPr>
                <w:bCs/>
                <w:sz w:val="28"/>
                <w:szCs w:val="28"/>
              </w:rPr>
              <w:t xml:space="preserve">  на нараді</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січень</w:t>
            </w:r>
          </w:p>
          <w:p w:rsidR="00001824" w:rsidRDefault="00001824">
            <w:pPr>
              <w:ind w:right="-284"/>
              <w:rPr>
                <w:bCs/>
                <w:sz w:val="28"/>
                <w:szCs w:val="28"/>
              </w:rPr>
            </w:pPr>
            <w:r>
              <w:rPr>
                <w:bCs/>
                <w:sz w:val="28"/>
                <w:szCs w:val="28"/>
              </w:rPr>
              <w:t>2024р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директор </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8</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Підвищити особисту відповідальність співробітників у період проведення масових заходів</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квітень</w:t>
            </w:r>
          </w:p>
          <w:p w:rsidR="00001824" w:rsidRDefault="00001824">
            <w:pPr>
              <w:ind w:right="-284"/>
              <w:rPr>
                <w:bCs/>
                <w:sz w:val="28"/>
                <w:szCs w:val="28"/>
              </w:rPr>
            </w:pPr>
            <w:r>
              <w:rPr>
                <w:bCs/>
                <w:sz w:val="28"/>
                <w:szCs w:val="28"/>
              </w:rPr>
              <w:t>2024р.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директор вихователі, </w:t>
            </w:r>
            <w:proofErr w:type="spellStart"/>
            <w:r>
              <w:rPr>
                <w:bCs/>
                <w:sz w:val="28"/>
                <w:szCs w:val="28"/>
              </w:rPr>
              <w:t>музкерівник</w:t>
            </w:r>
            <w:proofErr w:type="spellEnd"/>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9</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Проводити консультації, інструктажі, батьківські збори щодо попередження дитячого травматизму</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10</w:t>
            </w:r>
          </w:p>
        </w:tc>
        <w:tc>
          <w:tcPr>
            <w:tcW w:w="921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Поповнювати інформаційні листи в куточках для батьків</w:t>
            </w:r>
          </w:p>
          <w:p w:rsidR="00001824" w:rsidRDefault="00001824">
            <w:pPr>
              <w:rPr>
                <w:b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11</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Обладнати виставку літератури та дидактичних посібників із питань попередження дитячого травматизму</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12</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Підготувати і видати методичні рекомендації з різних напрямків охорони життя і здоров’я дітей</w:t>
            </w:r>
          </w:p>
        </w:tc>
        <w:tc>
          <w:tcPr>
            <w:tcW w:w="2410"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13</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Дні здоров’я</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кожного місяця (останній тиждень)</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roofErr w:type="spellStart"/>
            <w:r>
              <w:rPr>
                <w:bCs/>
                <w:sz w:val="28"/>
                <w:szCs w:val="28"/>
              </w:rPr>
              <w:t>музкерівник</w:t>
            </w:r>
            <w:proofErr w:type="spellEnd"/>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14</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Розвага «Вивчи правила, знай та завжди їх пам’ятай».</w:t>
            </w:r>
          </w:p>
        </w:tc>
        <w:tc>
          <w:tcPr>
            <w:tcW w:w="2410"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Березень 2024р.</w:t>
            </w:r>
          </w:p>
          <w:p w:rsidR="00001824" w:rsidRDefault="00001824">
            <w:pPr>
              <w:ind w:right="-284"/>
              <w:rPr>
                <w:bCs/>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proofErr w:type="spellStart"/>
            <w:r>
              <w:rPr>
                <w:bCs/>
                <w:sz w:val="28"/>
                <w:szCs w:val="28"/>
              </w:rPr>
              <w:t>музкерівник</w:t>
            </w:r>
            <w:proofErr w:type="spellEnd"/>
          </w:p>
          <w:p w:rsidR="00001824" w:rsidRDefault="00001824">
            <w:pPr>
              <w:ind w:right="-284"/>
              <w:rPr>
                <w:bCs/>
                <w:sz w:val="28"/>
                <w:szCs w:val="28"/>
              </w:rPr>
            </w:pPr>
            <w:r>
              <w:rPr>
                <w:bCs/>
                <w:sz w:val="28"/>
                <w:szCs w:val="28"/>
              </w:rPr>
              <w:t>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bl>
    <w:p w:rsidR="00001824" w:rsidRDefault="00001824" w:rsidP="00EC0ED2">
      <w:pPr>
        <w:ind w:right="-261"/>
        <w:rPr>
          <w:b/>
          <w:bCs/>
          <w:i/>
          <w:sz w:val="36"/>
          <w:szCs w:val="36"/>
        </w:rPr>
      </w:pPr>
      <w:r>
        <w:rPr>
          <w:b/>
          <w:bCs/>
          <w:i/>
          <w:sz w:val="36"/>
          <w:szCs w:val="36"/>
        </w:rPr>
        <w:lastRenderedPageBreak/>
        <w:t>РОЗДІЛ ІІІ</w:t>
      </w:r>
    </w:p>
    <w:p w:rsidR="00001824" w:rsidRDefault="00001824" w:rsidP="00EC0ED2">
      <w:pPr>
        <w:ind w:right="-261"/>
        <w:rPr>
          <w:b/>
          <w:bCs/>
          <w:sz w:val="28"/>
          <w:szCs w:val="28"/>
          <w:lang w:val="ru-RU"/>
        </w:rPr>
      </w:pPr>
      <w:r>
        <w:rPr>
          <w:b/>
          <w:bCs/>
          <w:sz w:val="32"/>
          <w:szCs w:val="32"/>
        </w:rPr>
        <w:t>ДІЯЛЬНІСТЬ МЕТОДИЧНОГО КАБІНЕТУ</w:t>
      </w:r>
    </w:p>
    <w:p w:rsidR="00001824" w:rsidRDefault="00001824" w:rsidP="00EC0ED2">
      <w:pPr>
        <w:rPr>
          <w:b/>
          <w:bCs/>
          <w:sz w:val="28"/>
          <w:szCs w:val="28"/>
        </w:rPr>
      </w:pPr>
      <w:r>
        <w:rPr>
          <w:b/>
          <w:bCs/>
          <w:sz w:val="28"/>
          <w:szCs w:val="28"/>
        </w:rPr>
        <w:t>КОНСУЛЬТАЦІЇ</w:t>
      </w:r>
    </w:p>
    <w:p w:rsidR="00001824" w:rsidRDefault="00001824" w:rsidP="00001824">
      <w:pPr>
        <w:jc w:val="center"/>
        <w:rPr>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7464"/>
        <w:gridCol w:w="2268"/>
        <w:gridCol w:w="2268"/>
        <w:gridCol w:w="2268"/>
      </w:tblGrid>
      <w:tr w:rsidR="00001824" w:rsidTr="00001824">
        <w:tc>
          <w:tcPr>
            <w:tcW w:w="6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w:t>
            </w:r>
          </w:p>
          <w:p w:rsidR="00001824" w:rsidRDefault="00001824">
            <w:pPr>
              <w:jc w:val="center"/>
              <w:rPr>
                <w:b/>
                <w:bCs/>
                <w:sz w:val="28"/>
                <w:szCs w:val="28"/>
              </w:rPr>
            </w:pPr>
            <w:r>
              <w:rPr>
                <w:b/>
                <w:bCs/>
                <w:sz w:val="28"/>
                <w:szCs w:val="28"/>
              </w:rPr>
              <w:t>п/п</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Зміст роботи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Термін</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Відповідальний</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Примітка</w:t>
            </w: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1</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Освіта в умовах війни – це діяльність в режимі особливої відповідальності</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Вересень</w:t>
            </w:r>
          </w:p>
          <w:p w:rsidR="00001824" w:rsidRDefault="00001824">
            <w:pPr>
              <w:jc w:val="center"/>
              <w:rPr>
                <w:bCs/>
                <w:sz w:val="28"/>
                <w:szCs w:val="28"/>
              </w:rPr>
            </w:pPr>
            <w:r>
              <w:rPr>
                <w:bCs/>
                <w:sz w:val="28"/>
                <w:szCs w:val="28"/>
              </w:rPr>
              <w:t>2023р.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p w:rsidR="00001824" w:rsidRDefault="00001824">
            <w:pPr>
              <w:jc w:val="center"/>
              <w:rPr>
                <w:bCs/>
                <w:sz w:val="28"/>
                <w:szCs w:val="28"/>
              </w:rPr>
            </w:pPr>
            <w:r>
              <w:rPr>
                <w:bCs/>
                <w:sz w:val="28"/>
                <w:szCs w:val="28"/>
              </w:rPr>
              <w:t>2</w:t>
            </w:r>
          </w:p>
        </w:tc>
        <w:tc>
          <w:tcPr>
            <w:tcW w:w="746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Формування позитивного іміджу групи в батьківському середовищі</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Жовтень </w:t>
            </w:r>
          </w:p>
          <w:p w:rsidR="00001824" w:rsidRDefault="00001824">
            <w:pPr>
              <w:jc w:val="center"/>
              <w:rPr>
                <w:bCs/>
                <w:sz w:val="28"/>
                <w:szCs w:val="28"/>
              </w:rPr>
            </w:pPr>
            <w:r>
              <w:rPr>
                <w:bCs/>
                <w:sz w:val="28"/>
                <w:szCs w:val="28"/>
              </w:rPr>
              <w:t>2023р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3</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Інноваційні форми  роботи з батьками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Листопад </w:t>
            </w:r>
          </w:p>
          <w:p w:rsidR="00001824" w:rsidRDefault="00001824">
            <w:pPr>
              <w:jc w:val="center"/>
              <w:rPr>
                <w:bCs/>
                <w:sz w:val="28"/>
                <w:szCs w:val="28"/>
              </w:rPr>
            </w:pPr>
            <w:r>
              <w:rPr>
                <w:bCs/>
                <w:sz w:val="28"/>
                <w:szCs w:val="28"/>
              </w:rPr>
              <w:t>2023р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4</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EC0ED2">
            <w:pPr>
              <w:rPr>
                <w:bCs/>
                <w:sz w:val="28"/>
                <w:szCs w:val="28"/>
              </w:rPr>
            </w:pPr>
            <w:r>
              <w:rPr>
                <w:bCs/>
                <w:sz w:val="28"/>
                <w:szCs w:val="28"/>
              </w:rPr>
              <w:t>Вдосконалення інноваційної  культури педагога у розвитку, навчанні і вихованні  дошкільнят.</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Грудень </w:t>
            </w:r>
          </w:p>
          <w:p w:rsidR="00001824" w:rsidRDefault="00001824">
            <w:pPr>
              <w:jc w:val="center"/>
              <w:rPr>
                <w:bCs/>
                <w:sz w:val="28"/>
                <w:szCs w:val="28"/>
              </w:rPr>
            </w:pPr>
            <w:r>
              <w:rPr>
                <w:bCs/>
                <w:sz w:val="28"/>
                <w:szCs w:val="28"/>
              </w:rPr>
              <w:t>2023р.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5</w:t>
            </w:r>
          </w:p>
        </w:tc>
        <w:tc>
          <w:tcPr>
            <w:tcW w:w="7464"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 xml:space="preserve">Організація самостійної діяльності дошкільнят в різних формах роботи  </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Січень </w:t>
            </w:r>
          </w:p>
          <w:p w:rsidR="00001824" w:rsidRDefault="00001824">
            <w:pPr>
              <w:jc w:val="center"/>
              <w:rPr>
                <w:bCs/>
                <w:sz w:val="28"/>
                <w:szCs w:val="28"/>
              </w:rPr>
            </w:pPr>
            <w:r>
              <w:rPr>
                <w:bCs/>
                <w:sz w:val="28"/>
                <w:szCs w:val="28"/>
              </w:rPr>
              <w:t>2024р.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rsidP="00EC0ED2">
            <w:pPr>
              <w:rPr>
                <w:bCs/>
                <w:sz w:val="28"/>
                <w:szCs w:val="28"/>
              </w:rPr>
            </w:pPr>
            <w:r>
              <w:rPr>
                <w:bCs/>
                <w:sz w:val="28"/>
                <w:szCs w:val="28"/>
              </w:rPr>
              <w:t>6</w:t>
            </w:r>
          </w:p>
        </w:tc>
        <w:tc>
          <w:tcPr>
            <w:tcW w:w="7464" w:type="dxa"/>
            <w:tcBorders>
              <w:top w:val="single" w:sz="4" w:space="0" w:color="auto"/>
              <w:left w:val="single" w:sz="4" w:space="0" w:color="auto"/>
              <w:bottom w:val="single" w:sz="4" w:space="0" w:color="auto"/>
              <w:right w:val="single" w:sz="4" w:space="0" w:color="auto"/>
            </w:tcBorders>
          </w:tcPr>
          <w:p w:rsidR="00001824" w:rsidRDefault="00EC0ED2">
            <w:pPr>
              <w:rPr>
                <w:bCs/>
                <w:sz w:val="28"/>
                <w:szCs w:val="28"/>
              </w:rPr>
            </w:pPr>
            <w:r>
              <w:rPr>
                <w:bCs/>
                <w:sz w:val="28"/>
                <w:szCs w:val="28"/>
              </w:rPr>
              <w:t>Використання українських  звичаїв  і обрядів  у календарно- обрядових святах.</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Лютий </w:t>
            </w:r>
          </w:p>
          <w:p w:rsidR="00001824" w:rsidRDefault="00001824">
            <w:pPr>
              <w:jc w:val="center"/>
              <w:rPr>
                <w:bCs/>
                <w:sz w:val="28"/>
                <w:szCs w:val="28"/>
              </w:rPr>
            </w:pPr>
            <w:r>
              <w:rPr>
                <w:bCs/>
                <w:sz w:val="28"/>
                <w:szCs w:val="28"/>
              </w:rPr>
              <w:t>2024р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7</w:t>
            </w:r>
          </w:p>
        </w:tc>
        <w:tc>
          <w:tcPr>
            <w:tcW w:w="746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Тиждень Безпеки Дитини в освітньому процесі</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Березень</w:t>
            </w:r>
          </w:p>
          <w:p w:rsidR="00001824" w:rsidRDefault="00001824">
            <w:pPr>
              <w:jc w:val="center"/>
              <w:rPr>
                <w:bCs/>
                <w:sz w:val="28"/>
                <w:szCs w:val="28"/>
              </w:rPr>
            </w:pPr>
            <w:r>
              <w:rPr>
                <w:bCs/>
                <w:sz w:val="28"/>
                <w:szCs w:val="28"/>
              </w:rPr>
              <w:t>2024р.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rPr>
          <w:trHeight w:val="399"/>
        </w:trPr>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8</w:t>
            </w:r>
          </w:p>
        </w:tc>
        <w:tc>
          <w:tcPr>
            <w:tcW w:w="7464" w:type="dxa"/>
            <w:tcBorders>
              <w:top w:val="single" w:sz="4" w:space="0" w:color="auto"/>
              <w:left w:val="single" w:sz="4" w:space="0" w:color="auto"/>
              <w:bottom w:val="single" w:sz="4" w:space="0" w:color="auto"/>
              <w:right w:val="single" w:sz="4" w:space="0" w:color="auto"/>
            </w:tcBorders>
          </w:tcPr>
          <w:p w:rsidR="00EC0ED2" w:rsidRDefault="00EC0ED2">
            <w:pPr>
              <w:rPr>
                <w:bCs/>
                <w:sz w:val="28"/>
                <w:szCs w:val="28"/>
              </w:rPr>
            </w:pPr>
          </w:p>
          <w:p w:rsidR="00001824" w:rsidRDefault="00EC0ED2">
            <w:pPr>
              <w:rPr>
                <w:bCs/>
                <w:sz w:val="28"/>
                <w:szCs w:val="28"/>
              </w:rPr>
            </w:pPr>
            <w:r>
              <w:rPr>
                <w:bCs/>
                <w:sz w:val="28"/>
                <w:szCs w:val="28"/>
              </w:rPr>
              <w:t>Професійний  стандарт педагога ЗДО.</w:t>
            </w:r>
          </w:p>
        </w:tc>
        <w:tc>
          <w:tcPr>
            <w:tcW w:w="2268" w:type="dxa"/>
            <w:tcBorders>
              <w:top w:val="single" w:sz="4" w:space="0" w:color="auto"/>
              <w:left w:val="single" w:sz="4" w:space="0" w:color="auto"/>
              <w:bottom w:val="single" w:sz="4" w:space="0" w:color="auto"/>
              <w:right w:val="single" w:sz="4" w:space="0" w:color="auto"/>
            </w:tcBorders>
            <w:hideMark/>
          </w:tcPr>
          <w:p w:rsidR="00EC0ED2" w:rsidRDefault="00EC0ED2">
            <w:pPr>
              <w:jc w:val="center"/>
              <w:rPr>
                <w:bCs/>
                <w:sz w:val="28"/>
                <w:szCs w:val="28"/>
              </w:rPr>
            </w:pPr>
          </w:p>
          <w:p w:rsidR="00001824" w:rsidRDefault="00001824">
            <w:pPr>
              <w:jc w:val="center"/>
              <w:rPr>
                <w:bCs/>
                <w:sz w:val="28"/>
                <w:szCs w:val="28"/>
              </w:rPr>
            </w:pPr>
            <w:r>
              <w:rPr>
                <w:bCs/>
                <w:sz w:val="28"/>
                <w:szCs w:val="28"/>
              </w:rPr>
              <w:t>Квітень</w:t>
            </w:r>
          </w:p>
          <w:p w:rsidR="00001824" w:rsidRDefault="00001824">
            <w:pPr>
              <w:jc w:val="center"/>
              <w:rPr>
                <w:bCs/>
                <w:sz w:val="28"/>
                <w:szCs w:val="28"/>
              </w:rPr>
            </w:pPr>
            <w:r>
              <w:rPr>
                <w:bCs/>
                <w:sz w:val="28"/>
                <w:szCs w:val="28"/>
              </w:rPr>
              <w:t xml:space="preserve"> 2024р.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9</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Наступність ЗДО і школи у формуванні всебічно  розвиненої  особистості</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Травень </w:t>
            </w:r>
          </w:p>
          <w:p w:rsidR="00001824" w:rsidRDefault="00001824">
            <w:pPr>
              <w:jc w:val="center"/>
              <w:rPr>
                <w:bCs/>
                <w:sz w:val="28"/>
                <w:szCs w:val="28"/>
              </w:rPr>
            </w:pPr>
            <w:r>
              <w:rPr>
                <w:bCs/>
                <w:sz w:val="28"/>
                <w:szCs w:val="28"/>
              </w:rPr>
              <w:t>2024р.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bl>
    <w:p w:rsidR="00001824" w:rsidRDefault="00001824" w:rsidP="00001824">
      <w:pPr>
        <w:jc w:val="center"/>
        <w:rPr>
          <w:b/>
          <w:bCs/>
          <w:sz w:val="28"/>
          <w:szCs w:val="28"/>
        </w:rPr>
      </w:pPr>
    </w:p>
    <w:p w:rsidR="00001824" w:rsidRDefault="00001824" w:rsidP="00001824">
      <w:pPr>
        <w:jc w:val="center"/>
        <w:rPr>
          <w:b/>
          <w:bCs/>
          <w:sz w:val="28"/>
          <w:szCs w:val="28"/>
        </w:rPr>
      </w:pPr>
      <w:r>
        <w:rPr>
          <w:b/>
          <w:bCs/>
          <w:sz w:val="28"/>
          <w:szCs w:val="28"/>
        </w:rPr>
        <w:lastRenderedPageBreak/>
        <w:t>ПЕДГОДИНИ</w:t>
      </w:r>
    </w:p>
    <w:p w:rsidR="00001824" w:rsidRDefault="00001824" w:rsidP="00001824">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7288"/>
        <w:gridCol w:w="2268"/>
        <w:gridCol w:w="2268"/>
        <w:gridCol w:w="2268"/>
      </w:tblGrid>
      <w:tr w:rsidR="00001824" w:rsidTr="00001824">
        <w:tc>
          <w:tcPr>
            <w:tcW w:w="6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w:t>
            </w:r>
          </w:p>
          <w:p w:rsidR="00001824" w:rsidRDefault="00001824">
            <w:pPr>
              <w:jc w:val="center"/>
              <w:rPr>
                <w:b/>
                <w:bCs/>
                <w:sz w:val="28"/>
                <w:szCs w:val="28"/>
              </w:rPr>
            </w:pPr>
            <w:r>
              <w:rPr>
                <w:b/>
                <w:bCs/>
                <w:sz w:val="28"/>
                <w:szCs w:val="28"/>
              </w:rPr>
              <w:t>п/п</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Зміст роботи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Термін</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Відповідальний</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Примітка</w:t>
            </w: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1</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Нормативно-правові документи, державні стандарти в системі дошкільної освіти.</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Вересень</w:t>
            </w:r>
          </w:p>
          <w:p w:rsidR="00001824" w:rsidRDefault="00001824">
            <w:pPr>
              <w:jc w:val="center"/>
              <w:rPr>
                <w:bCs/>
                <w:sz w:val="28"/>
                <w:szCs w:val="28"/>
              </w:rPr>
            </w:pPr>
            <w:r>
              <w:rPr>
                <w:bCs/>
                <w:sz w:val="28"/>
                <w:szCs w:val="28"/>
              </w:rPr>
              <w:t>2023р.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2</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bCs/>
                <w:sz w:val="28"/>
                <w:szCs w:val="28"/>
              </w:rPr>
              <w:t>Взаємодія вихователів і батьків у забезпеченні соціально-особистісного розвитку дітей</w:t>
            </w:r>
          </w:p>
          <w:p w:rsidR="00001824" w:rsidRDefault="00001824">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Жовтень </w:t>
            </w:r>
          </w:p>
          <w:p w:rsidR="00001824" w:rsidRDefault="00001824">
            <w:pPr>
              <w:jc w:val="center"/>
              <w:rPr>
                <w:bCs/>
                <w:sz w:val="28"/>
                <w:szCs w:val="28"/>
              </w:rPr>
            </w:pPr>
            <w:r>
              <w:rPr>
                <w:bCs/>
                <w:sz w:val="28"/>
                <w:szCs w:val="28"/>
              </w:rPr>
              <w:t>2023р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3</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Вдосконалення інноваційної культури  педагога під час співпраці з родинами вихованців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Листопад </w:t>
            </w:r>
          </w:p>
          <w:p w:rsidR="00001824" w:rsidRDefault="00001824">
            <w:pPr>
              <w:jc w:val="center"/>
              <w:rPr>
                <w:bCs/>
                <w:sz w:val="28"/>
                <w:szCs w:val="28"/>
              </w:rPr>
            </w:pPr>
            <w:r>
              <w:rPr>
                <w:bCs/>
                <w:sz w:val="28"/>
                <w:szCs w:val="28"/>
              </w:rPr>
              <w:t>2023р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4</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Навчання і виховання дітей в умовах воєнного  стану»(педагоги і діти).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Грудень </w:t>
            </w:r>
          </w:p>
          <w:p w:rsidR="00001824" w:rsidRDefault="00001824">
            <w:pPr>
              <w:jc w:val="center"/>
              <w:rPr>
                <w:bCs/>
                <w:sz w:val="28"/>
                <w:szCs w:val="28"/>
              </w:rPr>
            </w:pPr>
            <w:r>
              <w:rPr>
                <w:bCs/>
                <w:sz w:val="28"/>
                <w:szCs w:val="28"/>
              </w:rPr>
              <w:t>2023р.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5</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sz w:val="28"/>
                <w:szCs w:val="28"/>
              </w:rPr>
            </w:pPr>
            <w:r>
              <w:rPr>
                <w:sz w:val="28"/>
                <w:szCs w:val="28"/>
              </w:rPr>
              <w:t>Гурткова робота в ЗДО».</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Січень </w:t>
            </w:r>
          </w:p>
          <w:p w:rsidR="00001824" w:rsidRDefault="00001824">
            <w:pPr>
              <w:jc w:val="center"/>
              <w:rPr>
                <w:bCs/>
                <w:sz w:val="28"/>
                <w:szCs w:val="28"/>
              </w:rPr>
            </w:pPr>
            <w:r>
              <w:rPr>
                <w:bCs/>
                <w:sz w:val="28"/>
                <w:szCs w:val="28"/>
              </w:rPr>
              <w:t>2024р.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6</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Нове Положення про атестацію педагогічних працівників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Лютий </w:t>
            </w:r>
          </w:p>
          <w:p w:rsidR="00001824" w:rsidRDefault="00001824">
            <w:pPr>
              <w:jc w:val="center"/>
              <w:rPr>
                <w:bCs/>
                <w:sz w:val="28"/>
                <w:szCs w:val="28"/>
              </w:rPr>
            </w:pPr>
            <w:r>
              <w:rPr>
                <w:bCs/>
                <w:sz w:val="28"/>
                <w:szCs w:val="28"/>
              </w:rPr>
              <w:t>2024р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7</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Пошуково- дослідницька робота дошкільнят</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Березень</w:t>
            </w:r>
          </w:p>
          <w:p w:rsidR="00001824" w:rsidRDefault="00001824">
            <w:pPr>
              <w:jc w:val="center"/>
              <w:rPr>
                <w:bCs/>
                <w:sz w:val="28"/>
                <w:szCs w:val="28"/>
              </w:rPr>
            </w:pPr>
            <w:r>
              <w:rPr>
                <w:bCs/>
                <w:sz w:val="28"/>
                <w:szCs w:val="28"/>
              </w:rPr>
              <w:t>2024р.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8</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Безпека життєдіяльності дошкільнят- важлива складова    освітнього процесу.</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Квітень </w:t>
            </w:r>
          </w:p>
          <w:p w:rsidR="00001824" w:rsidRDefault="00001824">
            <w:pPr>
              <w:jc w:val="center"/>
              <w:rPr>
                <w:bCs/>
                <w:sz w:val="28"/>
                <w:szCs w:val="28"/>
              </w:rPr>
            </w:pPr>
            <w:r>
              <w:rPr>
                <w:bCs/>
                <w:sz w:val="28"/>
                <w:szCs w:val="28"/>
              </w:rPr>
              <w:t>2024р.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9</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Формування життєвих </w:t>
            </w:r>
            <w:proofErr w:type="spellStart"/>
            <w:r>
              <w:rPr>
                <w:bCs/>
                <w:sz w:val="28"/>
                <w:szCs w:val="28"/>
              </w:rPr>
              <w:t>компетентностей</w:t>
            </w:r>
            <w:proofErr w:type="spellEnd"/>
            <w:r>
              <w:rPr>
                <w:bCs/>
                <w:sz w:val="28"/>
                <w:szCs w:val="28"/>
              </w:rPr>
              <w:t xml:space="preserve">  дошкільників, згідно БКДО.</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Травень </w:t>
            </w:r>
          </w:p>
          <w:p w:rsidR="00001824" w:rsidRDefault="00001824">
            <w:pPr>
              <w:jc w:val="center"/>
              <w:rPr>
                <w:bCs/>
                <w:sz w:val="28"/>
                <w:szCs w:val="28"/>
              </w:rPr>
            </w:pPr>
            <w:r>
              <w:rPr>
                <w:bCs/>
                <w:sz w:val="28"/>
                <w:szCs w:val="28"/>
              </w:rPr>
              <w:t>2024 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bl>
    <w:p w:rsidR="00001824" w:rsidRDefault="00001824" w:rsidP="00001824">
      <w:pPr>
        <w:ind w:left="-540"/>
        <w:jc w:val="center"/>
        <w:rPr>
          <w:b/>
          <w:bCs/>
          <w:color w:val="FF0000"/>
          <w:sz w:val="28"/>
          <w:szCs w:val="28"/>
        </w:rPr>
      </w:pPr>
    </w:p>
    <w:p w:rsidR="00001824" w:rsidRDefault="00001824" w:rsidP="00001824">
      <w:pPr>
        <w:ind w:left="-540"/>
        <w:jc w:val="center"/>
        <w:rPr>
          <w:b/>
          <w:bCs/>
          <w:sz w:val="28"/>
          <w:szCs w:val="28"/>
        </w:rPr>
      </w:pPr>
    </w:p>
    <w:p w:rsidR="00001824" w:rsidRDefault="00001824" w:rsidP="00001824">
      <w:pPr>
        <w:ind w:left="-540"/>
        <w:jc w:val="center"/>
        <w:rPr>
          <w:b/>
          <w:bCs/>
          <w:sz w:val="28"/>
          <w:szCs w:val="28"/>
        </w:rPr>
      </w:pPr>
    </w:p>
    <w:p w:rsidR="00001824" w:rsidRDefault="00001824" w:rsidP="00001824">
      <w:pPr>
        <w:ind w:left="-540"/>
        <w:jc w:val="center"/>
        <w:rPr>
          <w:b/>
          <w:bCs/>
          <w:sz w:val="28"/>
          <w:szCs w:val="28"/>
        </w:rPr>
      </w:pPr>
      <w:r>
        <w:rPr>
          <w:b/>
          <w:bCs/>
          <w:sz w:val="28"/>
          <w:szCs w:val="28"/>
        </w:rPr>
        <w:lastRenderedPageBreak/>
        <w:t>КОЛЕКТИВНІ   ПЕРЕГЛЯДИ</w:t>
      </w:r>
    </w:p>
    <w:p w:rsidR="00001824" w:rsidRDefault="00001824" w:rsidP="00001824">
      <w:pPr>
        <w:rPr>
          <w:b/>
          <w:bCs/>
          <w:sz w:val="28"/>
          <w:szCs w:val="28"/>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080"/>
        <w:gridCol w:w="1701"/>
        <w:gridCol w:w="2268"/>
        <w:gridCol w:w="2268"/>
      </w:tblGrid>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
                <w:bCs/>
                <w:sz w:val="28"/>
                <w:szCs w:val="28"/>
              </w:rPr>
            </w:pPr>
            <w:r>
              <w:rPr>
                <w:bCs/>
                <w:sz w:val="28"/>
                <w:szCs w:val="28"/>
              </w:rPr>
              <w:t>№</w:t>
            </w:r>
          </w:p>
        </w:tc>
        <w:tc>
          <w:tcPr>
            <w:tcW w:w="8080"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Зміст  роботи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Дата</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Відповідальний</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Примітка</w:t>
            </w:r>
          </w:p>
        </w:tc>
      </w:tr>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c>
          <w:tcPr>
            <w:tcW w:w="8080" w:type="dxa"/>
            <w:tcBorders>
              <w:top w:val="single" w:sz="4" w:space="0" w:color="auto"/>
              <w:left w:val="single" w:sz="4" w:space="0" w:color="auto"/>
              <w:bottom w:val="single" w:sz="4" w:space="0" w:color="auto"/>
              <w:right w:val="single" w:sz="4" w:space="0" w:color="auto"/>
            </w:tcBorders>
          </w:tcPr>
          <w:p w:rsidR="00001824" w:rsidRDefault="00001824">
            <w:pPr>
              <w:ind w:right="175"/>
              <w:rPr>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07"/>
              <w:rPr>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r>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p w:rsidR="00001824" w:rsidRDefault="00001824">
            <w:pPr>
              <w:ind w:right="-464"/>
              <w:rPr>
                <w:bCs/>
                <w:sz w:val="28"/>
                <w:szCs w:val="28"/>
              </w:rPr>
            </w:pPr>
            <w:r>
              <w:rPr>
                <w:bCs/>
                <w:sz w:val="28"/>
                <w:szCs w:val="28"/>
              </w:rPr>
              <w:t>1.</w:t>
            </w:r>
          </w:p>
        </w:tc>
        <w:tc>
          <w:tcPr>
            <w:tcW w:w="8080" w:type="dxa"/>
            <w:tcBorders>
              <w:top w:val="single" w:sz="4" w:space="0" w:color="auto"/>
              <w:left w:val="single" w:sz="4" w:space="0" w:color="auto"/>
              <w:bottom w:val="single" w:sz="4" w:space="0" w:color="auto"/>
              <w:right w:val="single" w:sz="4" w:space="0" w:color="auto"/>
            </w:tcBorders>
          </w:tcPr>
          <w:p w:rsidR="00001824" w:rsidRDefault="00001824">
            <w:pPr>
              <w:ind w:right="175"/>
              <w:rPr>
                <w:bCs/>
                <w:sz w:val="28"/>
                <w:szCs w:val="28"/>
              </w:rPr>
            </w:pPr>
          </w:p>
          <w:p w:rsidR="00001824" w:rsidRDefault="00001824">
            <w:pPr>
              <w:ind w:right="175"/>
              <w:rPr>
                <w:bCs/>
                <w:sz w:val="28"/>
                <w:szCs w:val="28"/>
              </w:rPr>
            </w:pPr>
            <w:r>
              <w:rPr>
                <w:bCs/>
                <w:sz w:val="28"/>
                <w:szCs w:val="28"/>
              </w:rPr>
              <w:t xml:space="preserve">Впровадження  нових сучасних форм  і  методів  роботи  з  родинами  вихованців під  час  проведення  свят і  розваг.  </w:t>
            </w:r>
          </w:p>
          <w:p w:rsidR="00001824" w:rsidRDefault="00001824">
            <w:pPr>
              <w:ind w:right="175"/>
              <w:rPr>
                <w:bCs/>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Жовтень</w:t>
            </w:r>
          </w:p>
          <w:p w:rsidR="00001824" w:rsidRDefault="00001824">
            <w:pPr>
              <w:ind w:right="-464"/>
              <w:rPr>
                <w:bCs/>
                <w:sz w:val="28"/>
                <w:szCs w:val="28"/>
              </w:rPr>
            </w:pPr>
            <w:r>
              <w:rPr>
                <w:bCs/>
                <w:sz w:val="28"/>
                <w:szCs w:val="28"/>
              </w:rPr>
              <w:t>2023р.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07"/>
              <w:rPr>
                <w:bCs/>
                <w:sz w:val="28"/>
                <w:szCs w:val="28"/>
              </w:rPr>
            </w:pPr>
            <w:r>
              <w:rPr>
                <w:bCs/>
                <w:sz w:val="28"/>
                <w:szCs w:val="28"/>
              </w:rPr>
              <w:t xml:space="preserve">Старша </w:t>
            </w:r>
          </w:p>
          <w:p w:rsidR="00001824" w:rsidRDefault="00001824">
            <w:pPr>
              <w:ind w:right="207"/>
              <w:rPr>
                <w:bCs/>
                <w:sz w:val="28"/>
                <w:szCs w:val="28"/>
              </w:rPr>
            </w:pPr>
            <w:r>
              <w:rPr>
                <w:bCs/>
                <w:sz w:val="28"/>
                <w:szCs w:val="28"/>
              </w:rPr>
              <w:t xml:space="preserve">Група </w:t>
            </w:r>
            <w:proofErr w:type="spellStart"/>
            <w:r>
              <w:rPr>
                <w:bCs/>
                <w:sz w:val="28"/>
                <w:szCs w:val="28"/>
              </w:rPr>
              <w:t>Трохімчук</w:t>
            </w:r>
            <w:proofErr w:type="spellEnd"/>
            <w:r>
              <w:rPr>
                <w:bCs/>
                <w:sz w:val="28"/>
                <w:szCs w:val="28"/>
              </w:rPr>
              <w:t xml:space="preserve"> О.І. </w:t>
            </w:r>
            <w:proofErr w:type="spellStart"/>
            <w:r>
              <w:rPr>
                <w:bCs/>
                <w:sz w:val="28"/>
                <w:szCs w:val="28"/>
              </w:rPr>
              <w:t>музкерівник</w:t>
            </w:r>
            <w:proofErr w:type="spellEnd"/>
            <w:r>
              <w:rPr>
                <w:bCs/>
                <w:sz w:val="28"/>
                <w:szCs w:val="28"/>
              </w:rPr>
              <w:t xml:space="preserve"> Рудик М.Б.</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r>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c>
          <w:tcPr>
            <w:tcW w:w="8080" w:type="dxa"/>
            <w:tcBorders>
              <w:top w:val="single" w:sz="4" w:space="0" w:color="auto"/>
              <w:left w:val="single" w:sz="4" w:space="0" w:color="auto"/>
              <w:bottom w:val="single" w:sz="4" w:space="0" w:color="auto"/>
              <w:right w:val="single" w:sz="4" w:space="0" w:color="auto"/>
            </w:tcBorders>
          </w:tcPr>
          <w:p w:rsidR="00001824" w:rsidRDefault="00001824">
            <w:pPr>
              <w:ind w:right="175"/>
              <w:rPr>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07"/>
              <w:rPr>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r>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p w:rsidR="00001824" w:rsidRDefault="00001824">
            <w:pPr>
              <w:ind w:right="-464"/>
              <w:rPr>
                <w:bCs/>
                <w:sz w:val="28"/>
                <w:szCs w:val="28"/>
              </w:rPr>
            </w:pPr>
            <w:r>
              <w:rPr>
                <w:bCs/>
                <w:sz w:val="28"/>
                <w:szCs w:val="28"/>
              </w:rPr>
              <w:t>2.</w:t>
            </w:r>
          </w:p>
        </w:tc>
        <w:tc>
          <w:tcPr>
            <w:tcW w:w="8080" w:type="dxa"/>
            <w:tcBorders>
              <w:top w:val="single" w:sz="4" w:space="0" w:color="auto"/>
              <w:left w:val="single" w:sz="4" w:space="0" w:color="auto"/>
              <w:bottom w:val="single" w:sz="4" w:space="0" w:color="auto"/>
              <w:right w:val="single" w:sz="4" w:space="0" w:color="auto"/>
            </w:tcBorders>
          </w:tcPr>
          <w:p w:rsidR="00001824" w:rsidRDefault="00001824">
            <w:pPr>
              <w:ind w:right="175"/>
              <w:rPr>
                <w:bCs/>
                <w:sz w:val="28"/>
                <w:szCs w:val="28"/>
              </w:rPr>
            </w:pPr>
          </w:p>
          <w:p w:rsidR="00001824" w:rsidRDefault="00001824">
            <w:pPr>
              <w:ind w:right="175"/>
              <w:rPr>
                <w:bCs/>
                <w:sz w:val="28"/>
                <w:szCs w:val="28"/>
              </w:rPr>
            </w:pPr>
            <w:r>
              <w:rPr>
                <w:bCs/>
                <w:sz w:val="28"/>
                <w:szCs w:val="28"/>
              </w:rPr>
              <w:t xml:space="preserve">Національна самоідентифікація  дошкільнят шляхом  використання  </w:t>
            </w:r>
            <w:proofErr w:type="spellStart"/>
            <w:r>
              <w:rPr>
                <w:bCs/>
                <w:sz w:val="28"/>
                <w:szCs w:val="28"/>
              </w:rPr>
              <w:t>мистецько</w:t>
            </w:r>
            <w:proofErr w:type="spellEnd"/>
            <w:r>
              <w:rPr>
                <w:bCs/>
                <w:sz w:val="28"/>
                <w:szCs w:val="28"/>
              </w:rPr>
              <w:t xml:space="preserve"> – творчої  компетентності.   </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Лютий</w:t>
            </w:r>
          </w:p>
          <w:p w:rsidR="00001824" w:rsidRDefault="00001824">
            <w:pPr>
              <w:ind w:right="-464"/>
              <w:rPr>
                <w:bCs/>
                <w:sz w:val="28"/>
                <w:szCs w:val="28"/>
              </w:rPr>
            </w:pPr>
            <w:r>
              <w:rPr>
                <w:bCs/>
                <w:sz w:val="28"/>
                <w:szCs w:val="28"/>
              </w:rPr>
              <w:t>2024р.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07"/>
              <w:rPr>
                <w:bCs/>
                <w:sz w:val="28"/>
                <w:szCs w:val="28"/>
              </w:rPr>
            </w:pPr>
            <w:r>
              <w:rPr>
                <w:bCs/>
                <w:sz w:val="28"/>
                <w:szCs w:val="28"/>
              </w:rPr>
              <w:t xml:space="preserve">Середня  група </w:t>
            </w:r>
          </w:p>
          <w:p w:rsidR="00001824" w:rsidRDefault="00001824">
            <w:pPr>
              <w:ind w:right="207"/>
              <w:rPr>
                <w:bCs/>
                <w:sz w:val="28"/>
                <w:szCs w:val="28"/>
              </w:rPr>
            </w:pPr>
            <w:r>
              <w:rPr>
                <w:bCs/>
                <w:sz w:val="28"/>
                <w:szCs w:val="28"/>
              </w:rPr>
              <w:t>Приходько Н.М.</w:t>
            </w:r>
          </w:p>
          <w:p w:rsidR="00001824" w:rsidRDefault="00001824">
            <w:pPr>
              <w:ind w:right="207"/>
              <w:rPr>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r>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p w:rsidR="00001824" w:rsidRDefault="00001824">
            <w:pPr>
              <w:ind w:right="-464"/>
              <w:rPr>
                <w:bCs/>
                <w:sz w:val="28"/>
                <w:szCs w:val="28"/>
              </w:rPr>
            </w:pPr>
            <w:r>
              <w:rPr>
                <w:bCs/>
                <w:sz w:val="28"/>
                <w:szCs w:val="28"/>
              </w:rPr>
              <w:t>3.</w:t>
            </w:r>
          </w:p>
        </w:tc>
        <w:tc>
          <w:tcPr>
            <w:tcW w:w="8080" w:type="dxa"/>
            <w:tcBorders>
              <w:top w:val="single" w:sz="4" w:space="0" w:color="auto"/>
              <w:left w:val="single" w:sz="4" w:space="0" w:color="auto"/>
              <w:bottom w:val="single" w:sz="4" w:space="0" w:color="auto"/>
              <w:right w:val="single" w:sz="4" w:space="0" w:color="auto"/>
            </w:tcBorders>
          </w:tcPr>
          <w:p w:rsidR="00001824" w:rsidRDefault="00001824">
            <w:pPr>
              <w:ind w:right="175"/>
              <w:rPr>
                <w:bCs/>
                <w:sz w:val="28"/>
                <w:szCs w:val="28"/>
              </w:rPr>
            </w:pPr>
          </w:p>
          <w:p w:rsidR="00001824" w:rsidRDefault="00001824">
            <w:pPr>
              <w:ind w:right="175"/>
              <w:rPr>
                <w:bCs/>
                <w:sz w:val="28"/>
                <w:szCs w:val="28"/>
              </w:rPr>
            </w:pPr>
            <w:r>
              <w:rPr>
                <w:bCs/>
                <w:sz w:val="28"/>
                <w:szCs w:val="28"/>
              </w:rPr>
              <w:t xml:space="preserve">Збереження  життя і  здоров′я  дітей  в  умовах  воєнного  стану в закладі дошкільної  освіти.  </w:t>
            </w:r>
          </w:p>
          <w:p w:rsidR="00001824" w:rsidRDefault="00001824">
            <w:pPr>
              <w:ind w:right="175"/>
              <w:rPr>
                <w:bCs/>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Березень</w:t>
            </w:r>
          </w:p>
          <w:p w:rsidR="00001824" w:rsidRDefault="00001824">
            <w:pPr>
              <w:ind w:right="-464"/>
              <w:rPr>
                <w:bCs/>
                <w:sz w:val="28"/>
                <w:szCs w:val="28"/>
              </w:rPr>
            </w:pPr>
            <w:r>
              <w:rPr>
                <w:bCs/>
                <w:sz w:val="28"/>
                <w:szCs w:val="28"/>
              </w:rPr>
              <w:t>2024р.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07"/>
              <w:rPr>
                <w:bCs/>
                <w:sz w:val="28"/>
                <w:szCs w:val="28"/>
              </w:rPr>
            </w:pPr>
            <w:r>
              <w:rPr>
                <w:bCs/>
                <w:sz w:val="28"/>
                <w:szCs w:val="28"/>
              </w:rPr>
              <w:t>Середня</w:t>
            </w:r>
          </w:p>
          <w:p w:rsidR="00001824" w:rsidRDefault="00001824">
            <w:pPr>
              <w:ind w:right="207"/>
              <w:rPr>
                <w:bCs/>
                <w:sz w:val="28"/>
                <w:szCs w:val="28"/>
              </w:rPr>
            </w:pPr>
            <w:r>
              <w:rPr>
                <w:bCs/>
                <w:sz w:val="28"/>
                <w:szCs w:val="28"/>
              </w:rPr>
              <w:t xml:space="preserve">група </w:t>
            </w:r>
          </w:p>
          <w:p w:rsidR="00001824" w:rsidRDefault="00001824">
            <w:pPr>
              <w:ind w:right="207"/>
              <w:rPr>
                <w:bCs/>
                <w:sz w:val="28"/>
                <w:szCs w:val="28"/>
              </w:rPr>
            </w:pPr>
            <w:r>
              <w:rPr>
                <w:bCs/>
                <w:sz w:val="28"/>
                <w:szCs w:val="28"/>
              </w:rPr>
              <w:t>Ковальчук Н.О.</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r>
    </w:tbl>
    <w:p w:rsidR="00001824" w:rsidRDefault="00001824" w:rsidP="00001824">
      <w:pPr>
        <w:jc w:val="center"/>
        <w:rPr>
          <w:b/>
          <w:bCs/>
          <w:sz w:val="28"/>
          <w:szCs w:val="28"/>
        </w:rPr>
      </w:pPr>
    </w:p>
    <w:p w:rsidR="00001824" w:rsidRDefault="00001824" w:rsidP="00001824">
      <w:pPr>
        <w:jc w:val="center"/>
        <w:rPr>
          <w:b/>
          <w:bCs/>
          <w:sz w:val="28"/>
          <w:szCs w:val="28"/>
        </w:rPr>
      </w:pPr>
    </w:p>
    <w:p w:rsidR="00001824" w:rsidRDefault="00001824" w:rsidP="00001824">
      <w:pPr>
        <w:jc w:val="center"/>
        <w:rPr>
          <w:b/>
          <w:bCs/>
          <w:sz w:val="28"/>
          <w:szCs w:val="28"/>
        </w:rPr>
      </w:pPr>
    </w:p>
    <w:p w:rsidR="00001824" w:rsidRDefault="00001824" w:rsidP="00001824">
      <w:pPr>
        <w:jc w:val="center"/>
        <w:rPr>
          <w:b/>
          <w:bCs/>
          <w:sz w:val="28"/>
          <w:szCs w:val="28"/>
        </w:rPr>
      </w:pPr>
      <w:r>
        <w:rPr>
          <w:b/>
          <w:bCs/>
          <w:sz w:val="28"/>
          <w:szCs w:val="28"/>
        </w:rPr>
        <w:t>НАСТАВНИЦТВО</w:t>
      </w:r>
    </w:p>
    <w:p w:rsidR="00001824" w:rsidRDefault="00001824" w:rsidP="00001824">
      <w:pPr>
        <w:rPr>
          <w:bCs/>
          <w:sz w:val="28"/>
          <w:szCs w:val="28"/>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804"/>
        <w:gridCol w:w="7513"/>
      </w:tblGrid>
      <w:tr w:rsidR="00001824" w:rsidTr="00001824">
        <w:trPr>
          <w:trHeight w:val="338"/>
        </w:trPr>
        <w:tc>
          <w:tcPr>
            <w:tcW w:w="5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w:t>
            </w:r>
          </w:p>
        </w:tc>
        <w:tc>
          <w:tcPr>
            <w:tcW w:w="6804" w:type="dxa"/>
            <w:tcBorders>
              <w:top w:val="single" w:sz="4" w:space="0" w:color="auto"/>
              <w:left w:val="single" w:sz="4" w:space="0" w:color="auto"/>
              <w:bottom w:val="single" w:sz="4" w:space="0" w:color="auto"/>
              <w:right w:val="single" w:sz="4" w:space="0" w:color="auto"/>
            </w:tcBorders>
            <w:hideMark/>
          </w:tcPr>
          <w:p w:rsidR="00001824" w:rsidRDefault="00001824">
            <w:pPr>
              <w:ind w:left="1002" w:right="-284"/>
              <w:jc w:val="center"/>
              <w:rPr>
                <w:bCs/>
                <w:sz w:val="28"/>
                <w:szCs w:val="28"/>
              </w:rPr>
            </w:pPr>
            <w:r>
              <w:rPr>
                <w:bCs/>
                <w:sz w:val="28"/>
                <w:szCs w:val="28"/>
              </w:rPr>
              <w:t>Наставник</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8"/>
                <w:szCs w:val="28"/>
              </w:rPr>
            </w:pPr>
            <w:r>
              <w:rPr>
                <w:bCs/>
                <w:sz w:val="28"/>
                <w:szCs w:val="28"/>
              </w:rPr>
              <w:t>Молодий педагог</w:t>
            </w:r>
          </w:p>
        </w:tc>
      </w:tr>
      <w:tr w:rsidR="00001824" w:rsidTr="00001824">
        <w:trPr>
          <w:trHeight w:val="413"/>
        </w:trPr>
        <w:tc>
          <w:tcPr>
            <w:tcW w:w="5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1.</w:t>
            </w:r>
          </w:p>
        </w:tc>
        <w:tc>
          <w:tcPr>
            <w:tcW w:w="680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proofErr w:type="spellStart"/>
            <w:r>
              <w:rPr>
                <w:bCs/>
                <w:sz w:val="28"/>
                <w:szCs w:val="28"/>
              </w:rPr>
              <w:t>Гбур</w:t>
            </w:r>
            <w:proofErr w:type="spellEnd"/>
            <w:r>
              <w:rPr>
                <w:bCs/>
                <w:sz w:val="28"/>
                <w:szCs w:val="28"/>
              </w:rPr>
              <w:t xml:space="preserve"> Тетяна Олегівна</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Ковальчук Наталія Олегівна</w:t>
            </w:r>
          </w:p>
        </w:tc>
      </w:tr>
      <w:tr w:rsidR="00001824" w:rsidTr="00001824">
        <w:trPr>
          <w:trHeight w:val="413"/>
        </w:trPr>
        <w:tc>
          <w:tcPr>
            <w:tcW w:w="5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2.</w:t>
            </w:r>
          </w:p>
        </w:tc>
        <w:tc>
          <w:tcPr>
            <w:tcW w:w="680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Хома Оксана Михайлівна</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Рудик Марія Богданівна</w:t>
            </w:r>
          </w:p>
        </w:tc>
      </w:tr>
    </w:tbl>
    <w:p w:rsidR="00001824" w:rsidRDefault="00001824" w:rsidP="00001824">
      <w:pPr>
        <w:rPr>
          <w:b/>
          <w:bCs/>
          <w:sz w:val="28"/>
          <w:szCs w:val="28"/>
        </w:rPr>
      </w:pPr>
    </w:p>
    <w:p w:rsidR="00001824" w:rsidRDefault="00001824" w:rsidP="00001824">
      <w:pPr>
        <w:rPr>
          <w:b/>
          <w:bCs/>
          <w:i/>
          <w:color w:val="FF0000"/>
          <w:sz w:val="28"/>
          <w:szCs w:val="28"/>
        </w:rPr>
      </w:pPr>
    </w:p>
    <w:p w:rsidR="00001824" w:rsidRDefault="00001824" w:rsidP="00001824">
      <w:pPr>
        <w:rPr>
          <w:b/>
          <w:bCs/>
          <w:sz w:val="32"/>
          <w:szCs w:val="32"/>
        </w:rPr>
      </w:pPr>
    </w:p>
    <w:p w:rsidR="00001824" w:rsidRDefault="00001824" w:rsidP="00001824">
      <w:pPr>
        <w:ind w:right="256"/>
        <w:rPr>
          <w:b/>
          <w:bCs/>
          <w:sz w:val="32"/>
          <w:szCs w:val="32"/>
        </w:rPr>
      </w:pPr>
      <w:r>
        <w:rPr>
          <w:b/>
          <w:bCs/>
          <w:sz w:val="32"/>
          <w:szCs w:val="32"/>
        </w:rPr>
        <w:t>САМООСВІТА</w:t>
      </w:r>
    </w:p>
    <w:p w:rsidR="00001824" w:rsidRDefault="00001824" w:rsidP="00001824">
      <w:pPr>
        <w:ind w:right="256"/>
        <w:rPr>
          <w:b/>
          <w:bCs/>
          <w:sz w:val="28"/>
          <w:szCs w:val="28"/>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243"/>
        <w:gridCol w:w="11036"/>
      </w:tblGrid>
      <w:tr w:rsidR="00001824" w:rsidTr="00001824">
        <w:trPr>
          <w:trHeight w:val="610"/>
        </w:trPr>
        <w:tc>
          <w:tcPr>
            <w:tcW w:w="456" w:type="dxa"/>
            <w:tcBorders>
              <w:top w:val="single" w:sz="4" w:space="0" w:color="auto"/>
              <w:left w:val="single" w:sz="4" w:space="0" w:color="auto"/>
              <w:bottom w:val="single" w:sz="4" w:space="0" w:color="auto"/>
              <w:right w:val="single" w:sz="4" w:space="0" w:color="auto"/>
            </w:tcBorders>
            <w:hideMark/>
          </w:tcPr>
          <w:p w:rsidR="00001824" w:rsidRDefault="00001824">
            <w:pPr>
              <w:rPr>
                <w:bCs/>
              </w:rPr>
            </w:pPr>
            <w:r>
              <w:rPr>
                <w:bCs/>
              </w:rPr>
              <w:t>1</w:t>
            </w:r>
          </w:p>
        </w:tc>
        <w:tc>
          <w:tcPr>
            <w:tcW w:w="4243" w:type="dxa"/>
            <w:tcBorders>
              <w:top w:val="single" w:sz="4" w:space="0" w:color="auto"/>
              <w:left w:val="single" w:sz="4" w:space="0" w:color="auto"/>
              <w:bottom w:val="single" w:sz="4" w:space="0" w:color="auto"/>
              <w:right w:val="single" w:sz="4" w:space="0" w:color="auto"/>
            </w:tcBorders>
            <w:hideMark/>
          </w:tcPr>
          <w:p w:rsidR="00001824" w:rsidRDefault="00001824">
            <w:pPr>
              <w:ind w:left="-108" w:firstLine="142"/>
              <w:rPr>
                <w:b/>
                <w:bCs/>
                <w:sz w:val="28"/>
                <w:szCs w:val="28"/>
              </w:rPr>
            </w:pPr>
            <w:proofErr w:type="spellStart"/>
            <w:r>
              <w:rPr>
                <w:bCs/>
                <w:sz w:val="28"/>
                <w:szCs w:val="28"/>
              </w:rPr>
              <w:t>Бондурівська</w:t>
            </w:r>
            <w:proofErr w:type="spellEnd"/>
            <w:r>
              <w:rPr>
                <w:bCs/>
                <w:sz w:val="28"/>
                <w:szCs w:val="28"/>
              </w:rPr>
              <w:t xml:space="preserve"> Ольга Василівна</w:t>
            </w:r>
          </w:p>
        </w:tc>
        <w:tc>
          <w:tcPr>
            <w:tcW w:w="11036" w:type="dxa"/>
            <w:tcBorders>
              <w:top w:val="single" w:sz="4" w:space="0" w:color="auto"/>
              <w:left w:val="single" w:sz="4" w:space="0" w:color="auto"/>
              <w:bottom w:val="single" w:sz="4" w:space="0" w:color="auto"/>
              <w:right w:val="single" w:sz="4" w:space="0" w:color="auto"/>
            </w:tcBorders>
            <w:hideMark/>
          </w:tcPr>
          <w:p w:rsidR="00001824" w:rsidRDefault="00001824">
            <w:pPr>
              <w:ind w:left="33"/>
              <w:rPr>
                <w:bCs/>
                <w:sz w:val="28"/>
                <w:szCs w:val="28"/>
              </w:rPr>
            </w:pPr>
            <w:r>
              <w:rPr>
                <w:bCs/>
                <w:sz w:val="28"/>
                <w:szCs w:val="28"/>
              </w:rPr>
              <w:t>Гра, як засіб розвитку мовлення  дітей раннього  віку.</w:t>
            </w:r>
          </w:p>
        </w:tc>
      </w:tr>
      <w:tr w:rsidR="00001824" w:rsidTr="00001824">
        <w:trPr>
          <w:trHeight w:val="610"/>
        </w:trPr>
        <w:tc>
          <w:tcPr>
            <w:tcW w:w="456" w:type="dxa"/>
            <w:tcBorders>
              <w:top w:val="single" w:sz="4" w:space="0" w:color="auto"/>
              <w:left w:val="single" w:sz="4" w:space="0" w:color="auto"/>
              <w:bottom w:val="single" w:sz="4" w:space="0" w:color="auto"/>
              <w:right w:val="single" w:sz="4" w:space="0" w:color="auto"/>
            </w:tcBorders>
            <w:hideMark/>
          </w:tcPr>
          <w:p w:rsidR="00001824" w:rsidRDefault="00001824">
            <w:pPr>
              <w:rPr>
                <w:bCs/>
              </w:rPr>
            </w:pPr>
            <w:r>
              <w:rPr>
                <w:bCs/>
              </w:rPr>
              <w:t>2</w:t>
            </w:r>
          </w:p>
        </w:tc>
        <w:tc>
          <w:tcPr>
            <w:tcW w:w="42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Олекса Олександра Ярославівна</w:t>
            </w:r>
          </w:p>
        </w:tc>
        <w:tc>
          <w:tcPr>
            <w:tcW w:w="1103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lang w:val="ru-RU"/>
              </w:rPr>
            </w:pPr>
            <w:r>
              <w:rPr>
                <w:bCs/>
                <w:sz w:val="28"/>
                <w:szCs w:val="28"/>
              </w:rPr>
              <w:t xml:space="preserve"> Логіко- математичний  розвиток дітей дошкільного  віку.</w:t>
            </w:r>
          </w:p>
        </w:tc>
      </w:tr>
      <w:tr w:rsidR="00001824" w:rsidTr="00001824">
        <w:tc>
          <w:tcPr>
            <w:tcW w:w="456" w:type="dxa"/>
            <w:tcBorders>
              <w:top w:val="single" w:sz="4" w:space="0" w:color="auto"/>
              <w:left w:val="single" w:sz="4" w:space="0" w:color="auto"/>
              <w:bottom w:val="single" w:sz="4" w:space="0" w:color="auto"/>
              <w:right w:val="single" w:sz="4" w:space="0" w:color="auto"/>
            </w:tcBorders>
            <w:hideMark/>
          </w:tcPr>
          <w:p w:rsidR="00001824" w:rsidRDefault="00001824">
            <w:pPr>
              <w:rPr>
                <w:bCs/>
              </w:rPr>
            </w:pPr>
            <w:r>
              <w:rPr>
                <w:bCs/>
              </w:rPr>
              <w:t>3</w:t>
            </w:r>
          </w:p>
        </w:tc>
        <w:tc>
          <w:tcPr>
            <w:tcW w:w="4243" w:type="dxa"/>
            <w:tcBorders>
              <w:top w:val="single" w:sz="4" w:space="0" w:color="auto"/>
              <w:left w:val="single" w:sz="4" w:space="0" w:color="auto"/>
              <w:bottom w:val="single" w:sz="4" w:space="0" w:color="auto"/>
              <w:right w:val="single" w:sz="4" w:space="0" w:color="auto"/>
            </w:tcBorders>
            <w:hideMark/>
          </w:tcPr>
          <w:p w:rsidR="00001824" w:rsidRDefault="00001824">
            <w:pPr>
              <w:ind w:left="-108" w:firstLine="142"/>
              <w:rPr>
                <w:b/>
                <w:bCs/>
                <w:sz w:val="28"/>
                <w:szCs w:val="28"/>
              </w:rPr>
            </w:pPr>
            <w:r>
              <w:rPr>
                <w:bCs/>
                <w:sz w:val="28"/>
                <w:szCs w:val="28"/>
              </w:rPr>
              <w:t>Ковальчук Світлана Василівна</w:t>
            </w:r>
          </w:p>
        </w:tc>
        <w:tc>
          <w:tcPr>
            <w:tcW w:w="11036" w:type="dxa"/>
            <w:tcBorders>
              <w:top w:val="single" w:sz="4" w:space="0" w:color="auto"/>
              <w:left w:val="single" w:sz="4" w:space="0" w:color="auto"/>
              <w:bottom w:val="single" w:sz="4" w:space="0" w:color="auto"/>
              <w:right w:val="single" w:sz="4" w:space="0" w:color="auto"/>
            </w:tcBorders>
            <w:hideMark/>
          </w:tcPr>
          <w:p w:rsidR="00001824" w:rsidRDefault="00001824">
            <w:pPr>
              <w:ind w:left="33"/>
              <w:rPr>
                <w:b/>
                <w:bCs/>
                <w:sz w:val="28"/>
                <w:szCs w:val="28"/>
              </w:rPr>
            </w:pPr>
            <w:r>
              <w:rPr>
                <w:bCs/>
                <w:sz w:val="28"/>
                <w:szCs w:val="28"/>
              </w:rPr>
              <w:t>Впровадження  сучасних  технологій  розвитку мовленнєвої  активності  дітей  раннього  віку.</w:t>
            </w:r>
          </w:p>
        </w:tc>
      </w:tr>
      <w:tr w:rsidR="00001824" w:rsidTr="00001824">
        <w:tc>
          <w:tcPr>
            <w:tcW w:w="456" w:type="dxa"/>
            <w:tcBorders>
              <w:top w:val="single" w:sz="4" w:space="0" w:color="auto"/>
              <w:left w:val="single" w:sz="4" w:space="0" w:color="auto"/>
              <w:bottom w:val="single" w:sz="4" w:space="0" w:color="auto"/>
              <w:right w:val="single" w:sz="4" w:space="0" w:color="auto"/>
            </w:tcBorders>
            <w:hideMark/>
          </w:tcPr>
          <w:p w:rsidR="00001824" w:rsidRDefault="00001824">
            <w:pPr>
              <w:rPr>
                <w:bCs/>
              </w:rPr>
            </w:pPr>
            <w:r>
              <w:rPr>
                <w:bCs/>
              </w:rPr>
              <w:t>4</w:t>
            </w:r>
          </w:p>
        </w:tc>
        <w:tc>
          <w:tcPr>
            <w:tcW w:w="42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Гбур</w:t>
            </w:r>
            <w:proofErr w:type="spellEnd"/>
            <w:r>
              <w:rPr>
                <w:bCs/>
                <w:sz w:val="28"/>
                <w:szCs w:val="28"/>
              </w:rPr>
              <w:t xml:space="preserve"> Тетяна Олегівна</w:t>
            </w:r>
          </w:p>
        </w:tc>
        <w:tc>
          <w:tcPr>
            <w:tcW w:w="11036" w:type="dxa"/>
            <w:tcBorders>
              <w:top w:val="single" w:sz="4" w:space="0" w:color="auto"/>
              <w:left w:val="single" w:sz="4" w:space="0" w:color="auto"/>
              <w:bottom w:val="single" w:sz="4" w:space="0" w:color="auto"/>
              <w:right w:val="single" w:sz="4" w:space="0" w:color="auto"/>
            </w:tcBorders>
          </w:tcPr>
          <w:p w:rsidR="00001824" w:rsidRDefault="00001824">
            <w:pPr>
              <w:ind w:left="33"/>
              <w:rPr>
                <w:bCs/>
                <w:sz w:val="28"/>
                <w:szCs w:val="28"/>
              </w:rPr>
            </w:pPr>
            <w:r>
              <w:rPr>
                <w:bCs/>
                <w:sz w:val="28"/>
                <w:szCs w:val="28"/>
              </w:rPr>
              <w:t>Організація самостійної діяльності дошкільнят.</w:t>
            </w:r>
          </w:p>
          <w:p w:rsidR="00001824" w:rsidRDefault="00001824">
            <w:pPr>
              <w:ind w:left="33"/>
              <w:rPr>
                <w:bCs/>
                <w:sz w:val="28"/>
                <w:szCs w:val="28"/>
              </w:rPr>
            </w:pPr>
          </w:p>
        </w:tc>
      </w:tr>
      <w:tr w:rsidR="00001824" w:rsidTr="00001824">
        <w:tc>
          <w:tcPr>
            <w:tcW w:w="456" w:type="dxa"/>
            <w:tcBorders>
              <w:top w:val="single" w:sz="4" w:space="0" w:color="auto"/>
              <w:left w:val="single" w:sz="4" w:space="0" w:color="auto"/>
              <w:bottom w:val="single" w:sz="4" w:space="0" w:color="auto"/>
              <w:right w:val="single" w:sz="4" w:space="0" w:color="auto"/>
            </w:tcBorders>
            <w:hideMark/>
          </w:tcPr>
          <w:p w:rsidR="00001824" w:rsidRDefault="00001824">
            <w:pPr>
              <w:rPr>
                <w:bCs/>
              </w:rPr>
            </w:pPr>
            <w:r>
              <w:rPr>
                <w:bCs/>
              </w:rPr>
              <w:t>5</w:t>
            </w:r>
          </w:p>
        </w:tc>
        <w:tc>
          <w:tcPr>
            <w:tcW w:w="42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Приходько Наталія Миколаївна</w:t>
            </w:r>
          </w:p>
        </w:tc>
        <w:tc>
          <w:tcPr>
            <w:tcW w:w="11036" w:type="dxa"/>
            <w:tcBorders>
              <w:top w:val="single" w:sz="4" w:space="0" w:color="auto"/>
              <w:left w:val="single" w:sz="4" w:space="0" w:color="auto"/>
              <w:bottom w:val="single" w:sz="4" w:space="0" w:color="auto"/>
              <w:right w:val="single" w:sz="4" w:space="0" w:color="auto"/>
            </w:tcBorders>
          </w:tcPr>
          <w:p w:rsidR="00001824" w:rsidRDefault="00001824">
            <w:pPr>
              <w:ind w:left="33"/>
              <w:rPr>
                <w:bCs/>
                <w:sz w:val="28"/>
                <w:szCs w:val="28"/>
              </w:rPr>
            </w:pPr>
            <w:r>
              <w:rPr>
                <w:bCs/>
                <w:sz w:val="28"/>
                <w:szCs w:val="28"/>
              </w:rPr>
              <w:t>Емоційно – ціннісний  розвиток дошкільників.</w:t>
            </w:r>
          </w:p>
          <w:p w:rsidR="00001824" w:rsidRDefault="00001824">
            <w:pPr>
              <w:ind w:left="33"/>
              <w:rPr>
                <w:bCs/>
                <w:sz w:val="28"/>
                <w:szCs w:val="28"/>
              </w:rPr>
            </w:pPr>
          </w:p>
        </w:tc>
      </w:tr>
      <w:tr w:rsidR="00001824" w:rsidTr="00001824">
        <w:tc>
          <w:tcPr>
            <w:tcW w:w="456" w:type="dxa"/>
            <w:tcBorders>
              <w:top w:val="single" w:sz="4" w:space="0" w:color="auto"/>
              <w:left w:val="single" w:sz="4" w:space="0" w:color="auto"/>
              <w:bottom w:val="single" w:sz="4" w:space="0" w:color="auto"/>
              <w:right w:val="single" w:sz="4" w:space="0" w:color="auto"/>
            </w:tcBorders>
            <w:hideMark/>
          </w:tcPr>
          <w:p w:rsidR="00001824" w:rsidRDefault="00001824">
            <w:pPr>
              <w:rPr>
                <w:bCs/>
              </w:rPr>
            </w:pPr>
            <w:r>
              <w:rPr>
                <w:bCs/>
              </w:rPr>
              <w:t>6</w:t>
            </w:r>
          </w:p>
        </w:tc>
        <w:tc>
          <w:tcPr>
            <w:tcW w:w="4243" w:type="dxa"/>
            <w:tcBorders>
              <w:top w:val="single" w:sz="4" w:space="0" w:color="auto"/>
              <w:left w:val="single" w:sz="4" w:space="0" w:color="auto"/>
              <w:bottom w:val="single" w:sz="4" w:space="0" w:color="auto"/>
              <w:right w:val="single" w:sz="4" w:space="0" w:color="auto"/>
            </w:tcBorders>
            <w:hideMark/>
          </w:tcPr>
          <w:p w:rsidR="00001824" w:rsidRDefault="00001824">
            <w:pPr>
              <w:ind w:left="-108" w:firstLine="142"/>
              <w:rPr>
                <w:bCs/>
                <w:sz w:val="28"/>
                <w:szCs w:val="28"/>
              </w:rPr>
            </w:pPr>
            <w:proofErr w:type="spellStart"/>
            <w:r>
              <w:rPr>
                <w:bCs/>
                <w:sz w:val="28"/>
                <w:szCs w:val="28"/>
              </w:rPr>
              <w:t>Трохімчук</w:t>
            </w:r>
            <w:proofErr w:type="spellEnd"/>
            <w:r>
              <w:rPr>
                <w:bCs/>
                <w:sz w:val="28"/>
                <w:szCs w:val="28"/>
              </w:rPr>
              <w:t xml:space="preserve"> Олеся Іванівна</w:t>
            </w:r>
          </w:p>
        </w:tc>
        <w:tc>
          <w:tcPr>
            <w:tcW w:w="11036" w:type="dxa"/>
            <w:tcBorders>
              <w:top w:val="single" w:sz="4" w:space="0" w:color="auto"/>
              <w:left w:val="single" w:sz="4" w:space="0" w:color="auto"/>
              <w:bottom w:val="single" w:sz="4" w:space="0" w:color="auto"/>
              <w:right w:val="single" w:sz="4" w:space="0" w:color="auto"/>
            </w:tcBorders>
          </w:tcPr>
          <w:p w:rsidR="00001824" w:rsidRDefault="00001824">
            <w:pPr>
              <w:ind w:left="33"/>
              <w:rPr>
                <w:bCs/>
                <w:sz w:val="28"/>
                <w:szCs w:val="28"/>
              </w:rPr>
            </w:pPr>
            <w:r>
              <w:rPr>
                <w:bCs/>
                <w:sz w:val="28"/>
                <w:szCs w:val="28"/>
              </w:rPr>
              <w:t>Розвиток дрібної  моторики  дошкільнят.</w:t>
            </w:r>
          </w:p>
          <w:p w:rsidR="00001824" w:rsidRDefault="00001824">
            <w:pPr>
              <w:ind w:left="33"/>
              <w:rPr>
                <w:bCs/>
                <w:sz w:val="28"/>
                <w:szCs w:val="28"/>
              </w:rPr>
            </w:pPr>
          </w:p>
        </w:tc>
      </w:tr>
      <w:tr w:rsidR="00001824" w:rsidTr="00001824">
        <w:tc>
          <w:tcPr>
            <w:tcW w:w="456" w:type="dxa"/>
            <w:tcBorders>
              <w:top w:val="single" w:sz="4" w:space="0" w:color="auto"/>
              <w:left w:val="single" w:sz="4" w:space="0" w:color="auto"/>
              <w:bottom w:val="single" w:sz="4" w:space="0" w:color="auto"/>
              <w:right w:val="single" w:sz="4" w:space="0" w:color="auto"/>
            </w:tcBorders>
            <w:hideMark/>
          </w:tcPr>
          <w:p w:rsidR="00001824" w:rsidRDefault="00001824">
            <w:pPr>
              <w:rPr>
                <w:bCs/>
              </w:rPr>
            </w:pPr>
            <w:r>
              <w:rPr>
                <w:bCs/>
              </w:rPr>
              <w:t>7</w:t>
            </w:r>
          </w:p>
        </w:tc>
        <w:tc>
          <w:tcPr>
            <w:tcW w:w="4243" w:type="dxa"/>
            <w:tcBorders>
              <w:top w:val="single" w:sz="4" w:space="0" w:color="auto"/>
              <w:left w:val="single" w:sz="4" w:space="0" w:color="auto"/>
              <w:bottom w:val="single" w:sz="4" w:space="0" w:color="auto"/>
              <w:right w:val="single" w:sz="4" w:space="0" w:color="auto"/>
            </w:tcBorders>
            <w:hideMark/>
          </w:tcPr>
          <w:p w:rsidR="00001824" w:rsidRDefault="00001824">
            <w:pPr>
              <w:ind w:left="-108" w:firstLine="142"/>
              <w:rPr>
                <w:bCs/>
                <w:sz w:val="28"/>
                <w:szCs w:val="28"/>
              </w:rPr>
            </w:pPr>
            <w:r>
              <w:rPr>
                <w:bCs/>
                <w:sz w:val="28"/>
                <w:szCs w:val="28"/>
              </w:rPr>
              <w:t>Ковальчук Наталія Олегівна</w:t>
            </w:r>
          </w:p>
        </w:tc>
        <w:tc>
          <w:tcPr>
            <w:tcW w:w="11036"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Виховання  культури  поведінки у  дітей  молодшого  дошкільного  віку</w:t>
            </w:r>
          </w:p>
          <w:p w:rsidR="00001824" w:rsidRDefault="00001824">
            <w:pPr>
              <w:rPr>
                <w:bCs/>
                <w:sz w:val="28"/>
                <w:szCs w:val="28"/>
              </w:rPr>
            </w:pPr>
          </w:p>
        </w:tc>
      </w:tr>
      <w:tr w:rsidR="00001824" w:rsidTr="00001824">
        <w:tc>
          <w:tcPr>
            <w:tcW w:w="456" w:type="dxa"/>
            <w:tcBorders>
              <w:top w:val="single" w:sz="4" w:space="0" w:color="auto"/>
              <w:left w:val="single" w:sz="4" w:space="0" w:color="auto"/>
              <w:bottom w:val="single" w:sz="4" w:space="0" w:color="auto"/>
              <w:right w:val="single" w:sz="4" w:space="0" w:color="auto"/>
            </w:tcBorders>
            <w:hideMark/>
          </w:tcPr>
          <w:p w:rsidR="00001824" w:rsidRDefault="00001824">
            <w:pPr>
              <w:rPr>
                <w:bCs/>
              </w:rPr>
            </w:pPr>
            <w:r>
              <w:rPr>
                <w:bCs/>
              </w:rPr>
              <w:t>8</w:t>
            </w:r>
          </w:p>
        </w:tc>
        <w:tc>
          <w:tcPr>
            <w:tcW w:w="4243" w:type="dxa"/>
            <w:tcBorders>
              <w:top w:val="single" w:sz="4" w:space="0" w:color="auto"/>
              <w:left w:val="single" w:sz="4" w:space="0" w:color="auto"/>
              <w:bottom w:val="single" w:sz="4" w:space="0" w:color="auto"/>
              <w:right w:val="single" w:sz="4" w:space="0" w:color="auto"/>
            </w:tcBorders>
            <w:hideMark/>
          </w:tcPr>
          <w:p w:rsidR="00001824" w:rsidRDefault="00001824">
            <w:pPr>
              <w:ind w:left="-108" w:firstLine="142"/>
              <w:rPr>
                <w:bCs/>
                <w:sz w:val="28"/>
                <w:szCs w:val="28"/>
              </w:rPr>
            </w:pPr>
            <w:r>
              <w:rPr>
                <w:bCs/>
                <w:sz w:val="28"/>
                <w:szCs w:val="28"/>
              </w:rPr>
              <w:t>Рудик Марія Богданівна</w:t>
            </w:r>
          </w:p>
        </w:tc>
        <w:tc>
          <w:tcPr>
            <w:tcW w:w="11036" w:type="dxa"/>
            <w:tcBorders>
              <w:top w:val="single" w:sz="4" w:space="0" w:color="auto"/>
              <w:left w:val="single" w:sz="4" w:space="0" w:color="auto"/>
              <w:bottom w:val="single" w:sz="4" w:space="0" w:color="auto"/>
              <w:right w:val="single" w:sz="4" w:space="0" w:color="auto"/>
            </w:tcBorders>
          </w:tcPr>
          <w:p w:rsidR="00001824" w:rsidRDefault="00001824">
            <w:pPr>
              <w:ind w:left="33"/>
              <w:rPr>
                <w:bCs/>
                <w:sz w:val="28"/>
                <w:szCs w:val="28"/>
              </w:rPr>
            </w:pPr>
            <w:r>
              <w:rPr>
                <w:bCs/>
                <w:sz w:val="28"/>
                <w:szCs w:val="28"/>
              </w:rPr>
              <w:t>Розвиток музичних здібностей  у  дітей дошкільного  віку</w:t>
            </w:r>
          </w:p>
          <w:p w:rsidR="00001824" w:rsidRDefault="00001824">
            <w:pPr>
              <w:ind w:left="33"/>
              <w:rPr>
                <w:bCs/>
                <w:sz w:val="28"/>
                <w:szCs w:val="28"/>
              </w:rPr>
            </w:pPr>
          </w:p>
        </w:tc>
      </w:tr>
    </w:tbl>
    <w:p w:rsidR="00001824" w:rsidRDefault="00001824" w:rsidP="00001824">
      <w:pPr>
        <w:ind w:right="256"/>
        <w:jc w:val="center"/>
        <w:rPr>
          <w:b/>
          <w:bCs/>
          <w:sz w:val="28"/>
          <w:szCs w:val="28"/>
        </w:rPr>
      </w:pPr>
    </w:p>
    <w:p w:rsidR="00001824" w:rsidRDefault="00001824" w:rsidP="00001824">
      <w:pPr>
        <w:ind w:right="256"/>
        <w:rPr>
          <w:b/>
          <w:bCs/>
          <w:sz w:val="28"/>
          <w:szCs w:val="28"/>
        </w:rPr>
      </w:pPr>
    </w:p>
    <w:p w:rsidR="00001824" w:rsidRDefault="00001824" w:rsidP="00001824">
      <w:pPr>
        <w:ind w:right="256"/>
        <w:rPr>
          <w:b/>
          <w:bCs/>
          <w:sz w:val="28"/>
          <w:szCs w:val="28"/>
        </w:rPr>
      </w:pPr>
    </w:p>
    <w:p w:rsidR="00001824" w:rsidRDefault="00001824" w:rsidP="00001824">
      <w:pPr>
        <w:ind w:right="256"/>
        <w:rPr>
          <w:b/>
          <w:bCs/>
          <w:sz w:val="28"/>
          <w:szCs w:val="28"/>
        </w:rPr>
      </w:pPr>
    </w:p>
    <w:p w:rsidR="00001824" w:rsidRDefault="00001824" w:rsidP="00001824">
      <w:pPr>
        <w:ind w:right="256"/>
        <w:rPr>
          <w:b/>
          <w:bCs/>
          <w:sz w:val="28"/>
          <w:szCs w:val="28"/>
        </w:rPr>
      </w:pPr>
    </w:p>
    <w:p w:rsidR="00001824" w:rsidRDefault="00001824" w:rsidP="00001824">
      <w:pPr>
        <w:ind w:right="256"/>
        <w:rPr>
          <w:b/>
          <w:bCs/>
          <w:sz w:val="28"/>
          <w:szCs w:val="28"/>
        </w:rPr>
      </w:pPr>
    </w:p>
    <w:p w:rsidR="00001824" w:rsidRDefault="00001824" w:rsidP="00001824">
      <w:pPr>
        <w:ind w:right="256"/>
        <w:rPr>
          <w:b/>
          <w:bCs/>
          <w:sz w:val="28"/>
          <w:szCs w:val="28"/>
        </w:rPr>
      </w:pPr>
    </w:p>
    <w:p w:rsidR="00EC0ED2" w:rsidRDefault="00EC0ED2" w:rsidP="00001824">
      <w:pPr>
        <w:ind w:right="256"/>
        <w:rPr>
          <w:b/>
          <w:bCs/>
          <w:sz w:val="28"/>
          <w:szCs w:val="28"/>
        </w:rPr>
      </w:pPr>
    </w:p>
    <w:p w:rsidR="00EC0ED2" w:rsidRDefault="00EC0ED2" w:rsidP="00001824">
      <w:pPr>
        <w:ind w:right="256"/>
        <w:rPr>
          <w:b/>
          <w:bCs/>
          <w:sz w:val="28"/>
          <w:szCs w:val="28"/>
        </w:rPr>
      </w:pPr>
    </w:p>
    <w:p w:rsidR="00EC0ED2" w:rsidRDefault="00EC0ED2" w:rsidP="00001824">
      <w:pPr>
        <w:ind w:right="256"/>
        <w:rPr>
          <w:b/>
          <w:bCs/>
          <w:sz w:val="28"/>
          <w:szCs w:val="28"/>
        </w:rPr>
      </w:pPr>
    </w:p>
    <w:p w:rsidR="00001824" w:rsidRDefault="00001824" w:rsidP="00001824">
      <w:pPr>
        <w:ind w:right="256"/>
        <w:rPr>
          <w:b/>
          <w:bCs/>
          <w:sz w:val="28"/>
          <w:szCs w:val="28"/>
        </w:rPr>
      </w:pPr>
      <w:r>
        <w:rPr>
          <w:b/>
          <w:bCs/>
          <w:sz w:val="28"/>
          <w:szCs w:val="28"/>
        </w:rPr>
        <w:lastRenderedPageBreak/>
        <w:t>АТЕСТАЦІЯ   ПЕДАГОГІВ</w:t>
      </w:r>
    </w:p>
    <w:p w:rsidR="00001824" w:rsidRDefault="00001824" w:rsidP="00001824">
      <w:pPr>
        <w:ind w:right="256"/>
        <w:jc w:val="center"/>
        <w:rPr>
          <w:b/>
          <w:bCs/>
          <w:sz w:val="28"/>
          <w:szCs w:val="28"/>
        </w:rPr>
      </w:pPr>
    </w:p>
    <w:tbl>
      <w:tblPr>
        <w:tblW w:w="151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4424"/>
        <w:gridCol w:w="5103"/>
        <w:gridCol w:w="2126"/>
        <w:gridCol w:w="2835"/>
      </w:tblGrid>
      <w:tr w:rsidR="00001824" w:rsidTr="00001824">
        <w:trPr>
          <w:trHeight w:val="240"/>
        </w:trPr>
        <w:tc>
          <w:tcPr>
            <w:tcW w:w="691"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ind w:left="180"/>
              <w:jc w:val="center"/>
              <w:rPr>
                <w:bCs/>
                <w:sz w:val="28"/>
                <w:szCs w:val="28"/>
              </w:rPr>
            </w:pPr>
            <w:r>
              <w:rPr>
                <w:bCs/>
                <w:sz w:val="28"/>
                <w:szCs w:val="28"/>
              </w:rPr>
              <w:t>№</w:t>
            </w:r>
          </w:p>
        </w:tc>
        <w:tc>
          <w:tcPr>
            <w:tcW w:w="4424"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ind w:right="-288"/>
              <w:jc w:val="center"/>
              <w:rPr>
                <w:bCs/>
                <w:sz w:val="28"/>
                <w:szCs w:val="28"/>
              </w:rPr>
            </w:pPr>
            <w:r>
              <w:rPr>
                <w:bCs/>
                <w:sz w:val="28"/>
                <w:szCs w:val="28"/>
              </w:rPr>
              <w:t xml:space="preserve">Прізвище, </w:t>
            </w:r>
            <w:proofErr w:type="spellStart"/>
            <w:r>
              <w:rPr>
                <w:bCs/>
                <w:sz w:val="28"/>
                <w:szCs w:val="28"/>
              </w:rPr>
              <w:t>ім»я</w:t>
            </w:r>
            <w:proofErr w:type="spellEnd"/>
            <w:r>
              <w:rPr>
                <w:bCs/>
                <w:sz w:val="28"/>
                <w:szCs w:val="28"/>
              </w:rPr>
              <w:t>, по батькові</w:t>
            </w:r>
          </w:p>
        </w:tc>
        <w:tc>
          <w:tcPr>
            <w:tcW w:w="5103"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ind w:left="354"/>
              <w:jc w:val="center"/>
              <w:rPr>
                <w:bCs/>
                <w:sz w:val="28"/>
                <w:szCs w:val="28"/>
              </w:rPr>
            </w:pPr>
            <w:r>
              <w:rPr>
                <w:bCs/>
                <w:sz w:val="28"/>
                <w:szCs w:val="28"/>
              </w:rPr>
              <w:t>Посада</w:t>
            </w:r>
          </w:p>
        </w:tc>
        <w:tc>
          <w:tcPr>
            <w:tcW w:w="4961" w:type="dxa"/>
            <w:gridSpan w:val="2"/>
            <w:tcBorders>
              <w:top w:val="single" w:sz="4" w:space="0" w:color="auto"/>
              <w:left w:val="single" w:sz="4" w:space="0" w:color="auto"/>
              <w:bottom w:val="single" w:sz="4" w:space="0" w:color="auto"/>
              <w:right w:val="single" w:sz="4" w:space="0" w:color="auto"/>
            </w:tcBorders>
            <w:hideMark/>
          </w:tcPr>
          <w:p w:rsidR="00001824" w:rsidRDefault="00001824">
            <w:pPr>
              <w:ind w:left="441"/>
              <w:rPr>
                <w:bCs/>
                <w:sz w:val="28"/>
                <w:szCs w:val="28"/>
              </w:rPr>
            </w:pPr>
            <w:r>
              <w:rPr>
                <w:bCs/>
                <w:sz w:val="28"/>
                <w:szCs w:val="28"/>
              </w:rPr>
              <w:t xml:space="preserve">     Атестація</w:t>
            </w:r>
          </w:p>
        </w:tc>
      </w:tr>
      <w:tr w:rsidR="00001824" w:rsidTr="00001824">
        <w:trPr>
          <w:trHeight w:val="93"/>
        </w:trPr>
        <w:tc>
          <w:tcPr>
            <w:tcW w:w="69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4424"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Остання</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Наступна</w:t>
            </w:r>
          </w:p>
        </w:tc>
      </w:tr>
      <w:tr w:rsidR="00001824" w:rsidTr="00001824">
        <w:trPr>
          <w:trHeight w:val="333"/>
        </w:trPr>
        <w:tc>
          <w:tcPr>
            <w:tcW w:w="69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ind w:right="-7101"/>
              <w:rPr>
                <w:bCs/>
                <w:sz w:val="28"/>
                <w:szCs w:val="28"/>
              </w:rPr>
            </w:pPr>
            <w:r>
              <w:rPr>
                <w:bCs/>
                <w:sz w:val="28"/>
                <w:szCs w:val="28"/>
              </w:rPr>
              <w:t>Хома Оксана Михайлівна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директор</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2022</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2027</w:t>
            </w:r>
          </w:p>
        </w:tc>
      </w:tr>
      <w:tr w:rsidR="00001824" w:rsidTr="00001824">
        <w:trPr>
          <w:trHeight w:val="269"/>
        </w:trPr>
        <w:tc>
          <w:tcPr>
            <w:tcW w:w="69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Бондурівська</w:t>
            </w:r>
            <w:proofErr w:type="spellEnd"/>
            <w:r>
              <w:rPr>
                <w:bCs/>
                <w:sz w:val="28"/>
                <w:szCs w:val="28"/>
              </w:rPr>
              <w:t xml:space="preserve"> Ольга Василівна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2023</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2028</w:t>
            </w:r>
          </w:p>
        </w:tc>
      </w:tr>
      <w:tr w:rsidR="00001824" w:rsidTr="00001824">
        <w:trPr>
          <w:trHeight w:val="269"/>
        </w:trPr>
        <w:tc>
          <w:tcPr>
            <w:tcW w:w="69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Ковальчук Світлана Василівна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2023</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2028</w:t>
            </w:r>
          </w:p>
        </w:tc>
      </w:tr>
      <w:tr w:rsidR="00001824" w:rsidTr="00001824">
        <w:trPr>
          <w:trHeight w:val="269"/>
        </w:trPr>
        <w:tc>
          <w:tcPr>
            <w:tcW w:w="69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Олекса Олександра Ярославівна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2019</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tabs>
                <w:tab w:val="left" w:pos="1168"/>
                <w:tab w:val="left" w:pos="1766"/>
              </w:tabs>
              <w:ind w:right="612"/>
              <w:jc w:val="center"/>
              <w:rPr>
                <w:bCs/>
                <w:sz w:val="28"/>
                <w:szCs w:val="28"/>
              </w:rPr>
            </w:pPr>
            <w:r>
              <w:rPr>
                <w:bCs/>
                <w:sz w:val="28"/>
                <w:szCs w:val="28"/>
              </w:rPr>
              <w:t xml:space="preserve">         2024</w:t>
            </w:r>
          </w:p>
        </w:tc>
      </w:tr>
      <w:tr w:rsidR="00001824" w:rsidTr="00001824">
        <w:trPr>
          <w:trHeight w:val="269"/>
        </w:trPr>
        <w:tc>
          <w:tcPr>
            <w:tcW w:w="69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Мигаль</w:t>
            </w:r>
            <w:proofErr w:type="spellEnd"/>
            <w:r>
              <w:rPr>
                <w:bCs/>
                <w:sz w:val="28"/>
                <w:szCs w:val="28"/>
              </w:rPr>
              <w:t xml:space="preserve"> Юлія Богданівна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2019</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2027</w:t>
            </w:r>
          </w:p>
        </w:tc>
      </w:tr>
      <w:tr w:rsidR="00001824" w:rsidTr="00001824">
        <w:trPr>
          <w:trHeight w:val="269"/>
        </w:trPr>
        <w:tc>
          <w:tcPr>
            <w:tcW w:w="69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Приходько Наталія Миколаївна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2020</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2025</w:t>
            </w:r>
          </w:p>
        </w:tc>
      </w:tr>
      <w:tr w:rsidR="00001824" w:rsidTr="00001824">
        <w:trPr>
          <w:trHeight w:val="269"/>
        </w:trPr>
        <w:tc>
          <w:tcPr>
            <w:tcW w:w="69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7</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Гбур</w:t>
            </w:r>
            <w:proofErr w:type="spellEnd"/>
            <w:r>
              <w:rPr>
                <w:bCs/>
                <w:sz w:val="28"/>
                <w:szCs w:val="28"/>
              </w:rPr>
              <w:t xml:space="preserve"> Тетяна Олегівна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2020</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2025</w:t>
            </w:r>
          </w:p>
        </w:tc>
      </w:tr>
      <w:tr w:rsidR="00001824" w:rsidTr="00001824">
        <w:trPr>
          <w:trHeight w:val="269"/>
        </w:trPr>
        <w:tc>
          <w:tcPr>
            <w:tcW w:w="69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8</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Трохімчук</w:t>
            </w:r>
            <w:proofErr w:type="spellEnd"/>
            <w:r>
              <w:rPr>
                <w:bCs/>
                <w:sz w:val="28"/>
                <w:szCs w:val="28"/>
              </w:rPr>
              <w:t xml:space="preserve"> Олеся Іванівна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tabs>
                <w:tab w:val="left" w:pos="0"/>
                <w:tab w:val="left" w:pos="1451"/>
                <w:tab w:val="center" w:pos="2471"/>
              </w:tabs>
              <w:ind w:right="884"/>
              <w:rPr>
                <w:bCs/>
                <w:sz w:val="28"/>
                <w:szCs w:val="28"/>
              </w:rPr>
            </w:pPr>
            <w:r>
              <w:rPr>
                <w:bCs/>
                <w:sz w:val="28"/>
                <w:szCs w:val="28"/>
              </w:rPr>
              <w:t xml:space="preserve">     2021</w:t>
            </w:r>
            <w:r>
              <w:rPr>
                <w:bCs/>
                <w:sz w:val="28"/>
                <w:szCs w:val="28"/>
              </w:rPr>
              <w:tab/>
            </w:r>
            <w:r>
              <w:rPr>
                <w:bCs/>
                <w:sz w:val="28"/>
                <w:szCs w:val="28"/>
              </w:rPr>
              <w:tab/>
              <w:t>2020</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2026</w:t>
            </w:r>
          </w:p>
        </w:tc>
      </w:tr>
      <w:tr w:rsidR="00001824" w:rsidTr="00001824">
        <w:trPr>
          <w:trHeight w:val="269"/>
        </w:trPr>
        <w:tc>
          <w:tcPr>
            <w:tcW w:w="69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9</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Козак Марія Романівна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2021</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2026</w:t>
            </w:r>
          </w:p>
        </w:tc>
      </w:tr>
      <w:tr w:rsidR="00001824" w:rsidTr="00001824">
        <w:trPr>
          <w:trHeight w:val="269"/>
        </w:trPr>
        <w:tc>
          <w:tcPr>
            <w:tcW w:w="69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10</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Ковальчук Наталія Олегівна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2025</w:t>
            </w:r>
          </w:p>
        </w:tc>
      </w:tr>
      <w:tr w:rsidR="00001824" w:rsidTr="00001824">
        <w:trPr>
          <w:trHeight w:val="269"/>
        </w:trPr>
        <w:tc>
          <w:tcPr>
            <w:tcW w:w="69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11</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Рудик Марія Богданівна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керівник музичний</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2024</w:t>
            </w:r>
          </w:p>
        </w:tc>
      </w:tr>
    </w:tbl>
    <w:p w:rsidR="00001824" w:rsidRDefault="00001824" w:rsidP="00001824">
      <w:pPr>
        <w:ind w:right="256"/>
        <w:jc w:val="center"/>
        <w:rPr>
          <w:b/>
          <w:bCs/>
          <w:sz w:val="32"/>
          <w:szCs w:val="32"/>
        </w:rPr>
      </w:pPr>
    </w:p>
    <w:p w:rsidR="00001824" w:rsidRDefault="00001824" w:rsidP="00001824">
      <w:pPr>
        <w:ind w:right="256"/>
        <w:jc w:val="center"/>
        <w:rPr>
          <w:b/>
          <w:bCs/>
          <w:sz w:val="32"/>
          <w:szCs w:val="32"/>
        </w:rPr>
      </w:pPr>
    </w:p>
    <w:p w:rsidR="00001824" w:rsidRDefault="00001824" w:rsidP="00001824">
      <w:pPr>
        <w:ind w:right="256"/>
        <w:jc w:val="center"/>
        <w:rPr>
          <w:b/>
          <w:bCs/>
          <w:sz w:val="32"/>
          <w:szCs w:val="32"/>
        </w:rPr>
      </w:pPr>
    </w:p>
    <w:p w:rsidR="00001824" w:rsidRDefault="00001824" w:rsidP="00001824">
      <w:pPr>
        <w:ind w:right="256"/>
        <w:jc w:val="center"/>
        <w:rPr>
          <w:b/>
          <w:bCs/>
          <w:sz w:val="32"/>
          <w:szCs w:val="32"/>
        </w:rPr>
      </w:pPr>
    </w:p>
    <w:p w:rsidR="00001824" w:rsidRDefault="00001824" w:rsidP="00001824">
      <w:pPr>
        <w:ind w:right="256"/>
        <w:jc w:val="center"/>
        <w:rPr>
          <w:b/>
          <w:bCs/>
          <w:sz w:val="32"/>
          <w:szCs w:val="32"/>
        </w:rPr>
      </w:pPr>
    </w:p>
    <w:p w:rsidR="00EC0ED2" w:rsidRDefault="00EC0ED2" w:rsidP="00001824">
      <w:pPr>
        <w:ind w:right="256"/>
        <w:jc w:val="center"/>
        <w:rPr>
          <w:b/>
          <w:bCs/>
          <w:sz w:val="32"/>
          <w:szCs w:val="32"/>
        </w:rPr>
      </w:pPr>
    </w:p>
    <w:p w:rsidR="00EC0ED2" w:rsidRDefault="00EC0ED2" w:rsidP="00001824">
      <w:pPr>
        <w:ind w:right="256"/>
        <w:jc w:val="center"/>
        <w:rPr>
          <w:b/>
          <w:bCs/>
          <w:sz w:val="32"/>
          <w:szCs w:val="32"/>
        </w:rPr>
      </w:pPr>
    </w:p>
    <w:p w:rsidR="00EC0ED2" w:rsidRDefault="00EC0ED2" w:rsidP="00001824">
      <w:pPr>
        <w:ind w:right="256"/>
        <w:jc w:val="center"/>
        <w:rPr>
          <w:b/>
          <w:bCs/>
          <w:sz w:val="32"/>
          <w:szCs w:val="32"/>
        </w:rPr>
      </w:pPr>
    </w:p>
    <w:p w:rsidR="00EC0ED2" w:rsidRDefault="00EC0ED2" w:rsidP="00001824">
      <w:pPr>
        <w:ind w:right="256"/>
        <w:jc w:val="center"/>
        <w:rPr>
          <w:b/>
          <w:bCs/>
          <w:sz w:val="32"/>
          <w:szCs w:val="32"/>
        </w:rPr>
      </w:pPr>
    </w:p>
    <w:p w:rsidR="00EC0ED2" w:rsidRDefault="00EC0ED2" w:rsidP="00001824">
      <w:pPr>
        <w:ind w:right="256"/>
        <w:jc w:val="center"/>
        <w:rPr>
          <w:b/>
          <w:bCs/>
          <w:sz w:val="32"/>
          <w:szCs w:val="32"/>
        </w:rPr>
      </w:pPr>
    </w:p>
    <w:p w:rsidR="00DA0125" w:rsidRDefault="00DA0125" w:rsidP="00001824">
      <w:pPr>
        <w:ind w:right="256"/>
        <w:jc w:val="center"/>
        <w:rPr>
          <w:b/>
          <w:bCs/>
          <w:sz w:val="32"/>
          <w:szCs w:val="32"/>
        </w:rPr>
      </w:pPr>
    </w:p>
    <w:p w:rsidR="009852D4" w:rsidRDefault="009852D4" w:rsidP="009852D4">
      <w:pPr>
        <w:ind w:right="256"/>
        <w:jc w:val="center"/>
        <w:rPr>
          <w:b/>
          <w:bCs/>
          <w:sz w:val="32"/>
          <w:szCs w:val="32"/>
        </w:rPr>
      </w:pPr>
      <w:r>
        <w:rPr>
          <w:b/>
          <w:bCs/>
          <w:sz w:val="32"/>
          <w:szCs w:val="32"/>
        </w:rPr>
        <w:lastRenderedPageBreak/>
        <w:t>ПІДВИЩЕННЯ ТЕОРЕТИЧНОГО РІВНЯ ТА ФАХОВОЇ ПІДГОТОВКИ                      ПЕДАГОГІЧНИХ ПРАЦІВНИКІВ</w:t>
      </w:r>
    </w:p>
    <w:p w:rsidR="009852D4" w:rsidRDefault="009852D4" w:rsidP="009852D4">
      <w:pPr>
        <w:jc w:val="center"/>
        <w:rPr>
          <w:b/>
          <w:bCs/>
          <w:i/>
          <w:sz w:val="32"/>
          <w:szCs w:val="32"/>
        </w:rPr>
      </w:pPr>
    </w:p>
    <w:tbl>
      <w:tblPr>
        <w:tblW w:w="14748" w:type="dxa"/>
        <w:tblLayout w:type="fixed"/>
        <w:tblCellMar>
          <w:left w:w="10" w:type="dxa"/>
          <w:right w:w="10" w:type="dxa"/>
        </w:tblCellMar>
        <w:tblLook w:val="04A0" w:firstRow="1" w:lastRow="0" w:firstColumn="1" w:lastColumn="0" w:noHBand="0" w:noVBand="1"/>
      </w:tblPr>
      <w:tblGrid>
        <w:gridCol w:w="576"/>
        <w:gridCol w:w="2835"/>
        <w:gridCol w:w="40"/>
        <w:gridCol w:w="4495"/>
        <w:gridCol w:w="3401"/>
        <w:gridCol w:w="3401"/>
      </w:tblGrid>
      <w:tr w:rsidR="009852D4" w:rsidTr="009852D4">
        <w:trPr>
          <w:trHeight w:hRule="exact" w:val="1007"/>
        </w:trPr>
        <w:tc>
          <w:tcPr>
            <w:tcW w:w="576" w:type="dxa"/>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ascii="Arial" w:eastAsia="Arial" w:hAnsi="Arial" w:cs="Arial"/>
                <w:sz w:val="22"/>
                <w:szCs w:val="22"/>
                <w:lang w:bidi="uk-UA"/>
              </w:rPr>
            </w:pPr>
            <w:r>
              <w:rPr>
                <w:b/>
                <w:bCs/>
                <w:sz w:val="22"/>
                <w:szCs w:val="22"/>
                <w:lang w:bidi="uk-UA"/>
              </w:rPr>
              <w:t>№</w:t>
            </w:r>
          </w:p>
          <w:p w:rsidR="009852D4" w:rsidRDefault="009852D4">
            <w:pPr>
              <w:widowControl w:val="0"/>
              <w:jc w:val="center"/>
              <w:rPr>
                <w:rFonts w:ascii="Arial" w:eastAsia="Arial" w:hAnsi="Arial" w:cs="Arial"/>
                <w:sz w:val="22"/>
                <w:szCs w:val="22"/>
                <w:lang w:bidi="uk-UA"/>
              </w:rPr>
            </w:pPr>
            <w:r>
              <w:rPr>
                <w:b/>
                <w:bCs/>
                <w:sz w:val="22"/>
                <w:szCs w:val="22"/>
                <w:lang w:bidi="uk-UA"/>
              </w:rPr>
              <w:t>з/н</w:t>
            </w:r>
          </w:p>
        </w:tc>
        <w:tc>
          <w:tcPr>
            <w:tcW w:w="2836" w:type="dxa"/>
            <w:tcBorders>
              <w:top w:val="single" w:sz="4" w:space="0" w:color="auto"/>
              <w:left w:val="single" w:sz="4" w:space="0" w:color="auto"/>
              <w:bottom w:val="nil"/>
              <w:right w:val="nil"/>
            </w:tcBorders>
            <w:shd w:val="clear" w:color="auto" w:fill="FFFFFF"/>
            <w:vAlign w:val="bottom"/>
          </w:tcPr>
          <w:p w:rsidR="009852D4" w:rsidRDefault="009852D4">
            <w:pPr>
              <w:widowControl w:val="0"/>
              <w:jc w:val="center"/>
              <w:rPr>
                <w:b/>
                <w:bCs/>
                <w:sz w:val="22"/>
                <w:szCs w:val="22"/>
                <w:lang w:bidi="uk-UA"/>
              </w:rPr>
            </w:pPr>
            <w:r>
              <w:rPr>
                <w:b/>
                <w:bCs/>
                <w:sz w:val="22"/>
                <w:szCs w:val="22"/>
                <w:lang w:bidi="uk-UA"/>
              </w:rPr>
              <w:t>Прізвище, ім’я,</w:t>
            </w:r>
          </w:p>
          <w:p w:rsidR="009852D4" w:rsidRDefault="009852D4">
            <w:pPr>
              <w:widowControl w:val="0"/>
              <w:jc w:val="center"/>
              <w:rPr>
                <w:b/>
                <w:bCs/>
                <w:sz w:val="22"/>
                <w:szCs w:val="22"/>
                <w:lang w:bidi="uk-UA"/>
              </w:rPr>
            </w:pPr>
            <w:r>
              <w:rPr>
                <w:b/>
                <w:bCs/>
                <w:sz w:val="22"/>
                <w:szCs w:val="22"/>
                <w:lang w:bidi="uk-UA"/>
              </w:rPr>
              <w:t xml:space="preserve"> по батькові</w:t>
            </w:r>
          </w:p>
          <w:p w:rsidR="009852D4" w:rsidRDefault="009852D4">
            <w:pPr>
              <w:widowControl w:val="0"/>
              <w:jc w:val="center"/>
              <w:rPr>
                <w:b/>
                <w:bCs/>
                <w:sz w:val="22"/>
                <w:szCs w:val="22"/>
                <w:lang w:bidi="uk-UA"/>
              </w:rPr>
            </w:pPr>
          </w:p>
          <w:p w:rsidR="009852D4" w:rsidRDefault="009852D4">
            <w:pPr>
              <w:widowControl w:val="0"/>
              <w:jc w:val="center"/>
              <w:rPr>
                <w:b/>
                <w:bCs/>
                <w:sz w:val="22"/>
                <w:szCs w:val="22"/>
                <w:lang w:bidi="uk-UA"/>
              </w:rPr>
            </w:pPr>
          </w:p>
          <w:p w:rsidR="009852D4" w:rsidRDefault="009852D4">
            <w:pPr>
              <w:widowControl w:val="0"/>
              <w:jc w:val="center"/>
              <w:rPr>
                <w:rFonts w:ascii="Arial" w:eastAsia="Arial" w:hAnsi="Arial" w:cs="Arial"/>
                <w:sz w:val="22"/>
                <w:szCs w:val="22"/>
                <w:lang w:bidi="uk-UA"/>
              </w:rPr>
            </w:pPr>
          </w:p>
        </w:tc>
        <w:tc>
          <w:tcPr>
            <w:tcW w:w="4536" w:type="dxa"/>
            <w:gridSpan w:val="2"/>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ascii="Arial" w:eastAsia="Arial" w:hAnsi="Arial" w:cs="Arial"/>
                <w:sz w:val="22"/>
                <w:szCs w:val="22"/>
                <w:lang w:bidi="uk-UA"/>
              </w:rPr>
            </w:pPr>
            <w:r>
              <w:rPr>
                <w:b/>
                <w:bCs/>
                <w:sz w:val="22"/>
                <w:szCs w:val="22"/>
                <w:lang w:bidi="uk-UA"/>
              </w:rPr>
              <w:t>Тема (напрям, найменування)</w:t>
            </w:r>
          </w:p>
        </w:tc>
        <w:tc>
          <w:tcPr>
            <w:tcW w:w="3402" w:type="dxa"/>
            <w:tcBorders>
              <w:top w:val="single" w:sz="4" w:space="0" w:color="auto"/>
              <w:left w:val="single" w:sz="4" w:space="0" w:color="auto"/>
              <w:bottom w:val="nil"/>
              <w:right w:val="nil"/>
            </w:tcBorders>
            <w:shd w:val="clear" w:color="auto" w:fill="FFFFFF"/>
            <w:hideMark/>
          </w:tcPr>
          <w:p w:rsidR="009852D4" w:rsidRDefault="009852D4">
            <w:pPr>
              <w:widowControl w:val="0"/>
              <w:ind w:left="132" w:right="273"/>
              <w:jc w:val="center"/>
              <w:rPr>
                <w:b/>
                <w:bCs/>
                <w:sz w:val="22"/>
                <w:szCs w:val="22"/>
                <w:lang w:bidi="uk-UA"/>
              </w:rPr>
            </w:pPr>
            <w:r>
              <w:rPr>
                <w:b/>
                <w:bCs/>
                <w:sz w:val="22"/>
                <w:szCs w:val="22"/>
                <w:lang w:bidi="uk-UA"/>
              </w:rPr>
              <w:t>Суб’єкт підвищення кваліфікації</w:t>
            </w:r>
          </w:p>
          <w:p w:rsidR="009852D4" w:rsidRDefault="009852D4">
            <w:pPr>
              <w:widowControl w:val="0"/>
              <w:ind w:left="132" w:right="273"/>
              <w:jc w:val="center"/>
              <w:rPr>
                <w:rFonts w:ascii="Arial" w:eastAsia="Arial" w:hAnsi="Arial" w:cs="Arial"/>
                <w:sz w:val="22"/>
                <w:szCs w:val="22"/>
                <w:lang w:bidi="uk-UA"/>
              </w:rPr>
            </w:pPr>
            <w:r>
              <w:rPr>
                <w:b/>
                <w:bCs/>
                <w:sz w:val="22"/>
                <w:szCs w:val="22"/>
                <w:lang w:bidi="uk-UA"/>
              </w:rPr>
              <w:t>2024 рік</w:t>
            </w:r>
          </w:p>
        </w:tc>
        <w:tc>
          <w:tcPr>
            <w:tcW w:w="3402" w:type="dxa"/>
            <w:tcBorders>
              <w:top w:val="single" w:sz="4" w:space="0" w:color="auto"/>
              <w:left w:val="single" w:sz="4" w:space="0" w:color="auto"/>
              <w:bottom w:val="nil"/>
              <w:right w:val="single" w:sz="4" w:space="0" w:color="auto"/>
            </w:tcBorders>
            <w:shd w:val="clear" w:color="auto" w:fill="FFFFFF"/>
            <w:hideMark/>
          </w:tcPr>
          <w:p w:rsidR="009852D4" w:rsidRDefault="009852D4">
            <w:pPr>
              <w:widowControl w:val="0"/>
              <w:ind w:left="132" w:right="273"/>
              <w:jc w:val="center"/>
              <w:rPr>
                <w:b/>
                <w:bCs/>
                <w:sz w:val="22"/>
                <w:szCs w:val="22"/>
                <w:lang w:bidi="uk-UA"/>
              </w:rPr>
            </w:pPr>
            <w:r>
              <w:rPr>
                <w:b/>
                <w:bCs/>
                <w:sz w:val="22"/>
                <w:szCs w:val="22"/>
                <w:lang w:bidi="uk-UA"/>
              </w:rPr>
              <w:t>Суб’єкт підвищення кваліфікації</w:t>
            </w:r>
          </w:p>
          <w:p w:rsidR="009852D4" w:rsidRDefault="009852D4">
            <w:pPr>
              <w:widowControl w:val="0"/>
              <w:ind w:left="132" w:right="273"/>
              <w:jc w:val="center"/>
              <w:rPr>
                <w:rFonts w:ascii="Arial" w:eastAsia="Arial" w:hAnsi="Arial" w:cs="Arial"/>
                <w:sz w:val="22"/>
                <w:szCs w:val="22"/>
                <w:lang w:bidi="uk-UA"/>
              </w:rPr>
            </w:pPr>
            <w:r>
              <w:rPr>
                <w:b/>
                <w:bCs/>
                <w:sz w:val="22"/>
                <w:szCs w:val="22"/>
                <w:lang w:bidi="uk-UA"/>
              </w:rPr>
              <w:t>2025 рік</w:t>
            </w:r>
          </w:p>
        </w:tc>
      </w:tr>
      <w:tr w:rsidR="009852D4" w:rsidTr="009852D4">
        <w:trPr>
          <w:trHeight w:hRule="exact" w:val="832"/>
        </w:trPr>
        <w:tc>
          <w:tcPr>
            <w:tcW w:w="576" w:type="dxa"/>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1</w:t>
            </w:r>
          </w:p>
        </w:tc>
        <w:tc>
          <w:tcPr>
            <w:tcW w:w="2836" w:type="dxa"/>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 xml:space="preserve">Хома Оксана </w:t>
            </w:r>
          </w:p>
          <w:p w:rsidR="009852D4" w:rsidRDefault="009852D4">
            <w:pPr>
              <w:widowControl w:val="0"/>
              <w:jc w:val="center"/>
              <w:rPr>
                <w:rFonts w:eastAsia="Arial Unicode MS"/>
                <w:sz w:val="26"/>
                <w:szCs w:val="26"/>
                <w:lang w:bidi="uk-UA"/>
              </w:rPr>
            </w:pPr>
            <w:r>
              <w:rPr>
                <w:rFonts w:eastAsia="Arial Unicode MS"/>
                <w:sz w:val="26"/>
                <w:szCs w:val="26"/>
                <w:lang w:bidi="uk-UA"/>
              </w:rPr>
              <w:t>Михайлівна</w:t>
            </w:r>
          </w:p>
        </w:tc>
        <w:tc>
          <w:tcPr>
            <w:tcW w:w="4536" w:type="dxa"/>
            <w:gridSpan w:val="2"/>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Базові чинники  забезпечення якості  дошкільної освіти</w:t>
            </w:r>
          </w:p>
        </w:tc>
        <w:tc>
          <w:tcPr>
            <w:tcW w:w="3402" w:type="dxa"/>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c>
          <w:tcPr>
            <w:tcW w:w="3402" w:type="dxa"/>
            <w:tcBorders>
              <w:top w:val="single" w:sz="4" w:space="0" w:color="auto"/>
              <w:left w:val="single" w:sz="4" w:space="0" w:color="auto"/>
              <w:bottom w:val="nil"/>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 які мають ліцензію</w:t>
            </w:r>
          </w:p>
        </w:tc>
      </w:tr>
      <w:tr w:rsidR="009852D4" w:rsidTr="009852D4">
        <w:trPr>
          <w:trHeight w:hRule="exact" w:val="830"/>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2</w:t>
            </w:r>
          </w:p>
        </w:tc>
        <w:tc>
          <w:tcPr>
            <w:tcW w:w="283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proofErr w:type="spellStart"/>
            <w:r>
              <w:rPr>
                <w:rFonts w:eastAsia="Arial Unicode MS"/>
                <w:sz w:val="26"/>
                <w:szCs w:val="26"/>
                <w:lang w:bidi="uk-UA"/>
              </w:rPr>
              <w:t>Бондурівська</w:t>
            </w:r>
            <w:proofErr w:type="spellEnd"/>
            <w:r>
              <w:rPr>
                <w:rFonts w:eastAsia="Arial Unicode MS"/>
                <w:sz w:val="26"/>
                <w:szCs w:val="26"/>
                <w:lang w:bidi="uk-UA"/>
              </w:rPr>
              <w:t xml:space="preserve"> Ольга Василівна</w:t>
            </w:r>
          </w:p>
        </w:tc>
        <w:tc>
          <w:tcPr>
            <w:tcW w:w="4536"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Фахове впровадження  та організація  інклюзивної  освіти</w:t>
            </w:r>
          </w:p>
        </w:tc>
        <w:tc>
          <w:tcPr>
            <w:tcW w:w="3402"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 які мають ліцензію</w:t>
            </w:r>
          </w:p>
        </w:tc>
      </w:tr>
      <w:tr w:rsidR="009852D4" w:rsidTr="009852D4">
        <w:trPr>
          <w:trHeight w:hRule="exact" w:val="860"/>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3</w:t>
            </w:r>
          </w:p>
        </w:tc>
        <w:tc>
          <w:tcPr>
            <w:tcW w:w="283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Приходько Наталія</w:t>
            </w:r>
          </w:p>
          <w:p w:rsidR="009852D4" w:rsidRDefault="009852D4">
            <w:pPr>
              <w:widowControl w:val="0"/>
              <w:jc w:val="center"/>
              <w:rPr>
                <w:rFonts w:eastAsia="Arial Unicode MS"/>
                <w:sz w:val="26"/>
                <w:szCs w:val="26"/>
                <w:lang w:bidi="uk-UA"/>
              </w:rPr>
            </w:pPr>
            <w:r>
              <w:rPr>
                <w:rFonts w:eastAsia="Arial Unicode MS"/>
                <w:sz w:val="26"/>
                <w:szCs w:val="26"/>
                <w:lang w:bidi="uk-UA"/>
              </w:rPr>
              <w:t xml:space="preserve"> Миколаївна</w:t>
            </w:r>
          </w:p>
        </w:tc>
        <w:tc>
          <w:tcPr>
            <w:tcW w:w="4536"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Забезпечення якості дошкільної освіти</w:t>
            </w:r>
          </w:p>
        </w:tc>
        <w:tc>
          <w:tcPr>
            <w:tcW w:w="3402"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ЛОІППО</w:t>
            </w:r>
          </w:p>
        </w:tc>
      </w:tr>
      <w:tr w:rsidR="009852D4" w:rsidTr="009852D4">
        <w:trPr>
          <w:trHeight w:hRule="exact" w:val="827"/>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4</w:t>
            </w:r>
          </w:p>
        </w:tc>
        <w:tc>
          <w:tcPr>
            <w:tcW w:w="283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proofErr w:type="spellStart"/>
            <w:r>
              <w:rPr>
                <w:rFonts w:eastAsia="Arial Unicode MS"/>
                <w:sz w:val="26"/>
                <w:szCs w:val="26"/>
                <w:lang w:bidi="uk-UA"/>
              </w:rPr>
              <w:t>Гбур</w:t>
            </w:r>
            <w:proofErr w:type="spellEnd"/>
            <w:r>
              <w:rPr>
                <w:rFonts w:eastAsia="Arial Unicode MS"/>
                <w:sz w:val="26"/>
                <w:szCs w:val="26"/>
                <w:lang w:bidi="uk-UA"/>
              </w:rPr>
              <w:t xml:space="preserve"> Тетяна </w:t>
            </w:r>
          </w:p>
          <w:p w:rsidR="009852D4" w:rsidRDefault="009852D4">
            <w:pPr>
              <w:widowControl w:val="0"/>
              <w:jc w:val="center"/>
              <w:rPr>
                <w:rFonts w:eastAsia="Arial Unicode MS"/>
                <w:sz w:val="26"/>
                <w:szCs w:val="26"/>
                <w:lang w:bidi="uk-UA"/>
              </w:rPr>
            </w:pPr>
            <w:r>
              <w:rPr>
                <w:rFonts w:eastAsia="Arial Unicode MS"/>
                <w:sz w:val="26"/>
                <w:szCs w:val="26"/>
                <w:lang w:bidi="uk-UA"/>
              </w:rPr>
              <w:t>Олегівна</w:t>
            </w:r>
          </w:p>
        </w:tc>
        <w:tc>
          <w:tcPr>
            <w:tcW w:w="4536"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Розвиток демократичної культури в дошкільному закладі</w:t>
            </w:r>
          </w:p>
        </w:tc>
        <w:tc>
          <w:tcPr>
            <w:tcW w:w="3402"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ЛОІППО</w:t>
            </w:r>
          </w:p>
        </w:tc>
      </w:tr>
      <w:tr w:rsidR="009852D4" w:rsidTr="009852D4">
        <w:trPr>
          <w:trHeight w:hRule="exact" w:val="854"/>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5</w:t>
            </w:r>
          </w:p>
        </w:tc>
        <w:tc>
          <w:tcPr>
            <w:tcW w:w="283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Олекса Олександра    </w:t>
            </w:r>
          </w:p>
          <w:p w:rsidR="009852D4" w:rsidRDefault="009852D4">
            <w:pPr>
              <w:widowControl w:val="0"/>
              <w:rPr>
                <w:rFonts w:eastAsia="Arial Unicode MS"/>
                <w:sz w:val="26"/>
                <w:szCs w:val="26"/>
                <w:lang w:bidi="uk-UA"/>
              </w:rPr>
            </w:pPr>
            <w:r>
              <w:rPr>
                <w:rFonts w:eastAsia="Arial Unicode MS"/>
                <w:sz w:val="26"/>
                <w:szCs w:val="26"/>
                <w:lang w:bidi="uk-UA"/>
              </w:rPr>
              <w:t xml:space="preserve">           Ярославівна</w:t>
            </w:r>
          </w:p>
        </w:tc>
        <w:tc>
          <w:tcPr>
            <w:tcW w:w="4536"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Фахове впровадження  та організація  інклюзивної  освіти</w:t>
            </w:r>
          </w:p>
        </w:tc>
        <w:tc>
          <w:tcPr>
            <w:tcW w:w="3402" w:type="dxa"/>
            <w:tcBorders>
              <w:top w:val="single" w:sz="4" w:space="0" w:color="auto"/>
              <w:left w:val="single" w:sz="4" w:space="0" w:color="auto"/>
              <w:bottom w:val="single" w:sz="4" w:space="0" w:color="auto"/>
              <w:right w:val="nil"/>
            </w:tcBorders>
            <w:shd w:val="clear" w:color="auto" w:fill="FFFFFF"/>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p w:rsidR="009852D4" w:rsidRDefault="009852D4">
            <w:pPr>
              <w:widowControl w:val="0"/>
              <w:jc w:val="center"/>
              <w:rPr>
                <w:rFonts w:eastAsia="Arial Unicode MS"/>
                <w:sz w:val="26"/>
                <w:szCs w:val="26"/>
                <w:lang w:bidi="uk-UA"/>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ЛОІППО</w:t>
            </w:r>
          </w:p>
        </w:tc>
      </w:tr>
      <w:tr w:rsidR="009852D4" w:rsidTr="009852D4">
        <w:trPr>
          <w:trHeight w:hRule="exact" w:val="708"/>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6</w:t>
            </w:r>
          </w:p>
        </w:tc>
        <w:tc>
          <w:tcPr>
            <w:tcW w:w="283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Ковальчук Світлана Василівна</w:t>
            </w:r>
          </w:p>
        </w:tc>
        <w:tc>
          <w:tcPr>
            <w:tcW w:w="4536"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 xml:space="preserve">Формування  професійних </w:t>
            </w:r>
            <w:proofErr w:type="spellStart"/>
            <w:r>
              <w:rPr>
                <w:rFonts w:eastAsia="Arial Unicode MS"/>
                <w:sz w:val="26"/>
                <w:szCs w:val="26"/>
                <w:lang w:bidi="uk-UA"/>
              </w:rPr>
              <w:t>компетентностей</w:t>
            </w:r>
            <w:proofErr w:type="spellEnd"/>
            <w:r>
              <w:rPr>
                <w:rFonts w:eastAsia="Arial Unicode MS"/>
                <w:sz w:val="26"/>
                <w:szCs w:val="26"/>
                <w:lang w:bidi="uk-UA"/>
              </w:rPr>
              <w:t xml:space="preserve"> вихователя дошкільної освіти</w:t>
            </w:r>
          </w:p>
        </w:tc>
        <w:tc>
          <w:tcPr>
            <w:tcW w:w="3402" w:type="dxa"/>
            <w:tcBorders>
              <w:top w:val="single" w:sz="4" w:space="0" w:color="auto"/>
              <w:left w:val="single" w:sz="4" w:space="0" w:color="auto"/>
              <w:bottom w:val="single" w:sz="4" w:space="0" w:color="auto"/>
              <w:right w:val="nil"/>
            </w:tcBorders>
            <w:shd w:val="clear" w:color="auto" w:fill="FFFFFF"/>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p w:rsidR="009852D4" w:rsidRDefault="009852D4">
            <w:pPr>
              <w:widowControl w:val="0"/>
              <w:jc w:val="center"/>
              <w:rPr>
                <w:rFonts w:eastAsia="Arial Unicode MS"/>
                <w:sz w:val="26"/>
                <w:szCs w:val="26"/>
                <w:lang w:bidi="uk-UA"/>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ЛОІППО</w:t>
            </w:r>
          </w:p>
        </w:tc>
      </w:tr>
      <w:tr w:rsidR="009852D4" w:rsidTr="009852D4">
        <w:trPr>
          <w:trHeight w:hRule="exact" w:val="722"/>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7</w:t>
            </w:r>
          </w:p>
        </w:tc>
        <w:tc>
          <w:tcPr>
            <w:tcW w:w="283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proofErr w:type="spellStart"/>
            <w:r>
              <w:rPr>
                <w:rFonts w:eastAsia="Arial Unicode MS"/>
                <w:sz w:val="26"/>
                <w:szCs w:val="26"/>
                <w:lang w:bidi="uk-UA"/>
              </w:rPr>
              <w:t>Трохімчук</w:t>
            </w:r>
            <w:proofErr w:type="spellEnd"/>
            <w:r>
              <w:rPr>
                <w:rFonts w:eastAsia="Arial Unicode MS"/>
                <w:sz w:val="26"/>
                <w:szCs w:val="26"/>
                <w:lang w:bidi="uk-UA"/>
              </w:rPr>
              <w:t xml:space="preserve"> Олеся </w:t>
            </w:r>
          </w:p>
          <w:p w:rsidR="009852D4" w:rsidRDefault="009852D4">
            <w:pPr>
              <w:widowControl w:val="0"/>
              <w:jc w:val="center"/>
              <w:rPr>
                <w:rFonts w:eastAsia="Arial Unicode MS"/>
                <w:sz w:val="26"/>
                <w:szCs w:val="26"/>
                <w:lang w:bidi="uk-UA"/>
              </w:rPr>
            </w:pPr>
            <w:r>
              <w:rPr>
                <w:rFonts w:eastAsia="Arial Unicode MS"/>
                <w:sz w:val="26"/>
                <w:szCs w:val="26"/>
                <w:lang w:bidi="uk-UA"/>
              </w:rPr>
              <w:t>Іванівна</w:t>
            </w:r>
          </w:p>
        </w:tc>
        <w:tc>
          <w:tcPr>
            <w:tcW w:w="4536"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 xml:space="preserve">Формування професійних  </w:t>
            </w:r>
            <w:proofErr w:type="spellStart"/>
            <w:r>
              <w:rPr>
                <w:rFonts w:eastAsia="Arial Unicode MS"/>
                <w:sz w:val="26"/>
                <w:szCs w:val="26"/>
                <w:lang w:bidi="uk-UA"/>
              </w:rPr>
              <w:t>компетентностей</w:t>
            </w:r>
            <w:proofErr w:type="spellEnd"/>
            <w:r>
              <w:rPr>
                <w:rFonts w:eastAsia="Arial Unicode MS"/>
                <w:sz w:val="26"/>
                <w:szCs w:val="26"/>
                <w:lang w:bidi="uk-UA"/>
              </w:rPr>
              <w:t xml:space="preserve"> вихователя дошкільної освіти</w:t>
            </w:r>
          </w:p>
        </w:tc>
        <w:tc>
          <w:tcPr>
            <w:tcW w:w="3402"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852D4" w:rsidRDefault="009852D4">
            <w:pPr>
              <w:widowControl w:val="0"/>
              <w:rPr>
                <w:rFonts w:eastAsia="Arial Unicode MS"/>
                <w:sz w:val="26"/>
                <w:szCs w:val="26"/>
                <w:lang w:bidi="uk-UA"/>
              </w:rPr>
            </w:pPr>
            <w:r>
              <w:rPr>
                <w:rFonts w:eastAsia="Arial Unicode MS"/>
                <w:sz w:val="26"/>
                <w:szCs w:val="26"/>
                <w:lang w:bidi="uk-UA"/>
              </w:rPr>
              <w:t>Курси на онлайн платформах, які мають ліцензію</w:t>
            </w:r>
          </w:p>
          <w:p w:rsidR="009852D4" w:rsidRDefault="009852D4">
            <w:pPr>
              <w:widowControl w:val="0"/>
              <w:jc w:val="center"/>
              <w:rPr>
                <w:rFonts w:eastAsia="Arial Unicode MS"/>
                <w:sz w:val="26"/>
                <w:szCs w:val="26"/>
                <w:lang w:bidi="uk-UA"/>
              </w:rPr>
            </w:pPr>
          </w:p>
        </w:tc>
      </w:tr>
      <w:tr w:rsidR="009852D4" w:rsidTr="009852D4">
        <w:trPr>
          <w:trHeight w:hRule="exact" w:val="848"/>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8</w:t>
            </w:r>
          </w:p>
        </w:tc>
        <w:tc>
          <w:tcPr>
            <w:tcW w:w="283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Ковальчук Наталія Олегівна</w:t>
            </w:r>
          </w:p>
        </w:tc>
        <w:tc>
          <w:tcPr>
            <w:tcW w:w="4536"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Розвиток  демократичної культури в  дошкільному закладі</w:t>
            </w:r>
          </w:p>
        </w:tc>
        <w:tc>
          <w:tcPr>
            <w:tcW w:w="3402"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r>
      <w:tr w:rsidR="009852D4" w:rsidTr="009852D4">
        <w:trPr>
          <w:trHeight w:hRule="exact" w:val="848"/>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9</w:t>
            </w:r>
          </w:p>
        </w:tc>
        <w:tc>
          <w:tcPr>
            <w:tcW w:w="283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 xml:space="preserve">Рудик Марія </w:t>
            </w:r>
          </w:p>
          <w:p w:rsidR="009852D4" w:rsidRDefault="009852D4">
            <w:pPr>
              <w:widowControl w:val="0"/>
              <w:jc w:val="center"/>
              <w:rPr>
                <w:rFonts w:eastAsia="Arial Unicode MS"/>
                <w:sz w:val="26"/>
                <w:szCs w:val="26"/>
                <w:lang w:bidi="uk-UA"/>
              </w:rPr>
            </w:pPr>
            <w:r>
              <w:rPr>
                <w:rFonts w:eastAsia="Arial Unicode MS"/>
                <w:sz w:val="26"/>
                <w:szCs w:val="26"/>
                <w:lang w:bidi="uk-UA"/>
              </w:rPr>
              <w:t>Богданівна</w:t>
            </w:r>
          </w:p>
        </w:tc>
        <w:tc>
          <w:tcPr>
            <w:tcW w:w="4536"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Конструювання музичного  заняття  за вимогами  нового  Державного  стандарту  дошкільної освіти</w:t>
            </w:r>
          </w:p>
        </w:tc>
        <w:tc>
          <w:tcPr>
            <w:tcW w:w="3402"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r>
      <w:tr w:rsidR="009852D4" w:rsidTr="009852D4">
        <w:trPr>
          <w:trHeight w:hRule="exact" w:val="848"/>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lastRenderedPageBreak/>
              <w:t>10</w:t>
            </w:r>
          </w:p>
        </w:tc>
        <w:tc>
          <w:tcPr>
            <w:tcW w:w="283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 xml:space="preserve">Козак Марія </w:t>
            </w:r>
          </w:p>
          <w:p w:rsidR="009852D4" w:rsidRDefault="009852D4">
            <w:pPr>
              <w:widowControl w:val="0"/>
              <w:jc w:val="center"/>
              <w:rPr>
                <w:rFonts w:eastAsia="Arial Unicode MS"/>
                <w:sz w:val="26"/>
                <w:szCs w:val="26"/>
                <w:lang w:bidi="uk-UA"/>
              </w:rPr>
            </w:pPr>
            <w:r>
              <w:rPr>
                <w:rFonts w:eastAsia="Arial Unicode MS"/>
                <w:sz w:val="26"/>
                <w:szCs w:val="26"/>
                <w:lang w:bidi="uk-UA"/>
              </w:rPr>
              <w:t>Романівна</w:t>
            </w:r>
          </w:p>
        </w:tc>
        <w:tc>
          <w:tcPr>
            <w:tcW w:w="4536" w:type="dxa"/>
            <w:gridSpan w:val="2"/>
            <w:tcBorders>
              <w:top w:val="single" w:sz="4" w:space="0" w:color="auto"/>
              <w:left w:val="single" w:sz="4" w:space="0" w:color="auto"/>
              <w:bottom w:val="single" w:sz="4" w:space="0" w:color="auto"/>
              <w:right w:val="nil"/>
            </w:tcBorders>
            <w:shd w:val="clear" w:color="auto" w:fill="FFFFFF"/>
          </w:tcPr>
          <w:p w:rsidR="009852D4" w:rsidRDefault="009852D4">
            <w:pPr>
              <w:tabs>
                <w:tab w:val="left" w:pos="1416"/>
              </w:tabs>
              <w:rPr>
                <w:rFonts w:eastAsia="Arial Unicode MS"/>
                <w:sz w:val="26"/>
                <w:szCs w:val="26"/>
                <w:lang w:bidi="uk-UA"/>
              </w:rPr>
            </w:pPr>
          </w:p>
          <w:p w:rsidR="009852D4" w:rsidRDefault="009852D4">
            <w:pPr>
              <w:tabs>
                <w:tab w:val="left" w:pos="1416"/>
              </w:tabs>
              <w:rPr>
                <w:rFonts w:eastAsia="Arial Unicode MS"/>
                <w:sz w:val="26"/>
                <w:szCs w:val="26"/>
                <w:lang w:bidi="uk-UA"/>
              </w:rPr>
            </w:pPr>
            <w:r>
              <w:rPr>
                <w:rFonts w:eastAsia="Arial Unicode MS"/>
                <w:sz w:val="26"/>
                <w:szCs w:val="26"/>
                <w:lang w:bidi="uk-UA"/>
              </w:rPr>
              <w:t>Забезпечення якості дошкільної освіти</w:t>
            </w:r>
          </w:p>
        </w:tc>
        <w:tc>
          <w:tcPr>
            <w:tcW w:w="3402" w:type="dxa"/>
            <w:tcBorders>
              <w:top w:val="single" w:sz="4" w:space="0" w:color="auto"/>
              <w:left w:val="single" w:sz="4" w:space="0" w:color="auto"/>
              <w:bottom w:val="single" w:sz="4" w:space="0" w:color="auto"/>
              <w:right w:val="nil"/>
            </w:tcBorders>
            <w:shd w:val="clear" w:color="auto" w:fill="FFFFFF"/>
          </w:tcPr>
          <w:p w:rsidR="009852D4" w:rsidRDefault="009852D4">
            <w:pPr>
              <w:widowControl w:val="0"/>
              <w:jc w:val="center"/>
              <w:rPr>
                <w:rFonts w:eastAsia="Arial Unicode MS"/>
                <w:sz w:val="26"/>
                <w:szCs w:val="26"/>
                <w:lang w:bidi="uk-UA"/>
              </w:rPr>
            </w:pPr>
          </w:p>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w:t>
            </w:r>
          </w:p>
          <w:p w:rsidR="009852D4" w:rsidRDefault="009852D4">
            <w:pPr>
              <w:widowControl w:val="0"/>
              <w:jc w:val="center"/>
              <w:rPr>
                <w:rFonts w:eastAsia="Arial Unicode MS"/>
                <w:sz w:val="26"/>
                <w:szCs w:val="26"/>
                <w:lang w:bidi="uk-UA"/>
              </w:rPr>
            </w:pPr>
            <w:r>
              <w:rPr>
                <w:rFonts w:eastAsia="Arial Unicode MS"/>
                <w:sz w:val="26"/>
                <w:szCs w:val="26"/>
                <w:lang w:bidi="uk-UA"/>
              </w:rPr>
              <w:t>Які мають ліцензію</w:t>
            </w:r>
          </w:p>
        </w:tc>
      </w:tr>
      <w:tr w:rsidR="009852D4" w:rsidTr="009852D4">
        <w:trPr>
          <w:trHeight w:hRule="exact" w:val="691"/>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11</w:t>
            </w:r>
          </w:p>
        </w:tc>
        <w:tc>
          <w:tcPr>
            <w:tcW w:w="283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proofErr w:type="spellStart"/>
            <w:r>
              <w:rPr>
                <w:rFonts w:eastAsia="Arial Unicode MS"/>
                <w:sz w:val="26"/>
                <w:szCs w:val="26"/>
                <w:lang w:bidi="uk-UA"/>
              </w:rPr>
              <w:t>Мигаль</w:t>
            </w:r>
            <w:proofErr w:type="spellEnd"/>
            <w:r>
              <w:rPr>
                <w:rFonts w:eastAsia="Arial Unicode MS"/>
                <w:sz w:val="26"/>
                <w:szCs w:val="26"/>
                <w:lang w:bidi="uk-UA"/>
              </w:rPr>
              <w:t xml:space="preserve"> Юлія </w:t>
            </w:r>
          </w:p>
          <w:p w:rsidR="009852D4" w:rsidRDefault="009852D4">
            <w:pPr>
              <w:widowControl w:val="0"/>
              <w:jc w:val="center"/>
              <w:rPr>
                <w:rFonts w:eastAsia="Arial Unicode MS"/>
                <w:sz w:val="26"/>
                <w:szCs w:val="26"/>
                <w:lang w:bidi="uk-UA"/>
              </w:rPr>
            </w:pPr>
            <w:r>
              <w:rPr>
                <w:rFonts w:eastAsia="Arial Unicode MS"/>
                <w:sz w:val="26"/>
                <w:szCs w:val="26"/>
                <w:lang w:bidi="uk-UA"/>
              </w:rPr>
              <w:t>Богданівна</w:t>
            </w:r>
          </w:p>
        </w:tc>
        <w:tc>
          <w:tcPr>
            <w:tcW w:w="40" w:type="dxa"/>
            <w:tcBorders>
              <w:top w:val="nil"/>
              <w:left w:val="single" w:sz="4" w:space="0" w:color="auto"/>
              <w:bottom w:val="nil"/>
              <w:right w:val="nil"/>
            </w:tcBorders>
          </w:tcPr>
          <w:p w:rsidR="009852D4" w:rsidRDefault="009852D4">
            <w:pPr>
              <w:widowControl w:val="0"/>
              <w:rPr>
                <w:rFonts w:eastAsia="Arial Unicode MS"/>
                <w:sz w:val="26"/>
                <w:szCs w:val="26"/>
                <w:lang w:bidi="uk-UA"/>
              </w:rPr>
            </w:pPr>
          </w:p>
        </w:tc>
        <w:tc>
          <w:tcPr>
            <w:tcW w:w="11300" w:type="dxa"/>
            <w:gridSpan w:val="3"/>
            <w:tcBorders>
              <w:top w:val="single" w:sz="4" w:space="0" w:color="auto"/>
              <w:left w:val="nil"/>
              <w:bottom w:val="single" w:sz="4" w:space="0" w:color="auto"/>
              <w:right w:val="single" w:sz="4" w:space="0" w:color="auto"/>
            </w:tcBorders>
          </w:tcPr>
          <w:p w:rsidR="009852D4" w:rsidRDefault="009852D4">
            <w:pPr>
              <w:rPr>
                <w:rFonts w:ascii="Calibri" w:eastAsia="Calibri" w:hAnsi="Calibri"/>
                <w:sz w:val="26"/>
                <w:szCs w:val="26"/>
                <w:lang w:eastAsia="en-US"/>
              </w:rPr>
            </w:pPr>
          </w:p>
          <w:p w:rsidR="009852D4" w:rsidRDefault="009852D4">
            <w:pPr>
              <w:tabs>
                <w:tab w:val="left" w:pos="3083"/>
              </w:tabs>
              <w:rPr>
                <w:rFonts w:eastAsia="Calibri"/>
                <w:sz w:val="26"/>
                <w:szCs w:val="26"/>
                <w:lang w:eastAsia="en-US"/>
              </w:rPr>
            </w:pPr>
            <w:r>
              <w:rPr>
                <w:rFonts w:ascii="Calibri" w:eastAsia="Calibri" w:hAnsi="Calibri"/>
                <w:sz w:val="26"/>
                <w:szCs w:val="26"/>
                <w:lang w:eastAsia="en-US"/>
              </w:rPr>
              <w:tab/>
            </w:r>
            <w:r>
              <w:rPr>
                <w:rFonts w:eastAsia="Calibri"/>
                <w:sz w:val="26"/>
                <w:szCs w:val="26"/>
                <w:lang w:eastAsia="en-US"/>
              </w:rPr>
              <w:t>Декретна відпустка</w:t>
            </w:r>
          </w:p>
        </w:tc>
      </w:tr>
    </w:tbl>
    <w:p w:rsidR="009852D4" w:rsidRDefault="009852D4" w:rsidP="009852D4">
      <w:pPr>
        <w:jc w:val="center"/>
        <w:rPr>
          <w:b/>
          <w:bCs/>
          <w:i/>
          <w:sz w:val="32"/>
          <w:szCs w:val="32"/>
        </w:rPr>
      </w:pPr>
    </w:p>
    <w:p w:rsidR="00001824" w:rsidRDefault="009852D4" w:rsidP="00001824">
      <w:pPr>
        <w:rPr>
          <w:b/>
          <w:bCs/>
          <w:sz w:val="28"/>
          <w:szCs w:val="28"/>
        </w:rPr>
      </w:pPr>
      <w:r>
        <w:rPr>
          <w:b/>
          <w:bCs/>
          <w:i/>
          <w:sz w:val="32"/>
          <w:szCs w:val="32"/>
        </w:rPr>
        <w:t xml:space="preserve">                                                            </w:t>
      </w:r>
      <w:r w:rsidR="00001824">
        <w:rPr>
          <w:b/>
          <w:bCs/>
          <w:sz w:val="28"/>
          <w:szCs w:val="28"/>
        </w:rPr>
        <w:t xml:space="preserve">  МОНІТОРИНГ ЯКОСТІ ОСВІТИ</w:t>
      </w:r>
    </w:p>
    <w:p w:rsidR="00001824" w:rsidRDefault="00001824" w:rsidP="00001824">
      <w:pPr>
        <w:jc w:val="center"/>
        <w:rPr>
          <w:b/>
          <w:bCs/>
          <w:sz w:val="28"/>
          <w:szCs w:val="28"/>
        </w:rPr>
      </w:pPr>
      <w:r>
        <w:rPr>
          <w:b/>
          <w:bCs/>
          <w:sz w:val="28"/>
          <w:szCs w:val="28"/>
        </w:rPr>
        <w:t xml:space="preserve">(розвиток </w:t>
      </w:r>
      <w:proofErr w:type="spellStart"/>
      <w:r>
        <w:rPr>
          <w:b/>
          <w:bCs/>
          <w:sz w:val="28"/>
          <w:szCs w:val="28"/>
        </w:rPr>
        <w:t>компетентностей</w:t>
      </w:r>
      <w:proofErr w:type="spellEnd"/>
      <w:r>
        <w:rPr>
          <w:b/>
          <w:bCs/>
          <w:sz w:val="28"/>
          <w:szCs w:val="28"/>
        </w:rPr>
        <w:t xml:space="preserve"> дітей, професійних </w:t>
      </w:r>
      <w:proofErr w:type="spellStart"/>
      <w:r>
        <w:rPr>
          <w:b/>
          <w:bCs/>
          <w:sz w:val="28"/>
          <w:szCs w:val="28"/>
        </w:rPr>
        <w:t>компетентностей</w:t>
      </w:r>
      <w:proofErr w:type="spellEnd"/>
      <w:r>
        <w:rPr>
          <w:b/>
          <w:bCs/>
          <w:sz w:val="28"/>
          <w:szCs w:val="28"/>
        </w:rPr>
        <w:t xml:space="preserve"> педагогів)</w:t>
      </w:r>
    </w:p>
    <w:p w:rsidR="00001824" w:rsidRDefault="00001824" w:rsidP="00001824">
      <w:pPr>
        <w:jc w:val="center"/>
        <w:rPr>
          <w:b/>
          <w:bCs/>
          <w:sz w:val="28"/>
          <w:szCs w:val="28"/>
        </w:rPr>
      </w:pPr>
    </w:p>
    <w:tbl>
      <w:tblPr>
        <w:tblW w:w="1552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7845"/>
        <w:gridCol w:w="2268"/>
        <w:gridCol w:w="2835"/>
        <w:gridCol w:w="1984"/>
      </w:tblGrid>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п\п</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Тема</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Термін</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Відповідальний</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Примітка</w:t>
            </w:r>
          </w:p>
        </w:tc>
      </w:tr>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Діагностика вивчення рівня  розвитку дітей у кожній віковій групі по лініях розвитку </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вересень 2023р</w:t>
            </w:r>
          </w:p>
          <w:p w:rsidR="00001824" w:rsidRDefault="00001824">
            <w:pPr>
              <w:rPr>
                <w:bCs/>
                <w:sz w:val="28"/>
                <w:szCs w:val="28"/>
              </w:rPr>
            </w:pPr>
            <w:r>
              <w:rPr>
                <w:bCs/>
                <w:sz w:val="28"/>
                <w:szCs w:val="28"/>
              </w:rPr>
              <w:t>травень 2024р.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вихователі,</w:t>
            </w:r>
          </w:p>
          <w:p w:rsidR="00001824" w:rsidRDefault="00001824">
            <w:pPr>
              <w:rPr>
                <w:bCs/>
                <w:sz w:val="28"/>
                <w:szCs w:val="28"/>
              </w:rPr>
            </w:pPr>
            <w:r>
              <w:rPr>
                <w:bCs/>
                <w:sz w:val="28"/>
                <w:szCs w:val="28"/>
              </w:rPr>
              <w:t>музичний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Моніторинг атестації педагогічних працівників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жовтень 2023р.</w:t>
            </w:r>
          </w:p>
          <w:p w:rsidR="00001824" w:rsidRDefault="00001824">
            <w:pPr>
              <w:rPr>
                <w:bCs/>
                <w:sz w:val="28"/>
                <w:szCs w:val="28"/>
              </w:rPr>
            </w:pPr>
            <w:r>
              <w:rPr>
                <w:bCs/>
                <w:sz w:val="28"/>
                <w:szCs w:val="28"/>
              </w:rPr>
              <w:t>березень 2024р.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3.</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Діагностика вивчення рівня розвитку дітей у групі раннього віку</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грудень2023р</w:t>
            </w:r>
          </w:p>
          <w:p w:rsidR="00001824" w:rsidRDefault="00001824">
            <w:pPr>
              <w:rPr>
                <w:bCs/>
                <w:sz w:val="28"/>
                <w:szCs w:val="28"/>
              </w:rPr>
            </w:pPr>
            <w:r>
              <w:rPr>
                <w:bCs/>
                <w:sz w:val="28"/>
                <w:szCs w:val="28"/>
              </w:rPr>
              <w:t>травень 2024р.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вихователі</w:t>
            </w:r>
          </w:p>
          <w:p w:rsidR="00001824" w:rsidRDefault="00001824">
            <w:pPr>
              <w:rPr>
                <w:bCs/>
                <w:sz w:val="28"/>
                <w:szCs w:val="28"/>
              </w:rPr>
            </w:pPr>
            <w:r>
              <w:rPr>
                <w:bCs/>
                <w:sz w:val="28"/>
                <w:szCs w:val="28"/>
              </w:rPr>
              <w:t>групи раннього віку</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4.</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Моніторинг якості організації освітнього процесу в ЗДО (за результатами опитування та анкетування батьків)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березень 2024р.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 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Діагностика педагогічної майстерності</w:t>
            </w:r>
            <w:r>
              <w:rPr>
                <w:bCs/>
                <w:sz w:val="28"/>
                <w:szCs w:val="28"/>
                <w:lang w:val="en-US"/>
              </w:rPr>
              <w:t xml:space="preserve"> (</w:t>
            </w:r>
            <w:proofErr w:type="spellStart"/>
            <w:r>
              <w:rPr>
                <w:bCs/>
                <w:sz w:val="28"/>
                <w:szCs w:val="28"/>
                <w:lang w:val="en-US"/>
              </w:rPr>
              <w:t>самодіагностика</w:t>
            </w:r>
            <w:proofErr w:type="spellEnd"/>
            <w:r>
              <w:rPr>
                <w:bCs/>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квітень 2024р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6.</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Діагностика фізичного розвитку дітей (вересень, травень та за потребою)</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вересень 2023р.</w:t>
            </w:r>
          </w:p>
          <w:p w:rsidR="00001824" w:rsidRDefault="00001824">
            <w:pPr>
              <w:rPr>
                <w:bCs/>
                <w:sz w:val="28"/>
                <w:szCs w:val="28"/>
              </w:rPr>
            </w:pPr>
            <w:r>
              <w:rPr>
                <w:bCs/>
                <w:sz w:val="28"/>
                <w:szCs w:val="28"/>
              </w:rPr>
              <w:t>травень 2024р.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вихователі, старша медсестра, </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7.</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Моніторинг проходження  педагогічними працівниками підвищення кваліфікації</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травень 2024р.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8.</w:t>
            </w:r>
          </w:p>
          <w:p w:rsidR="00001824" w:rsidRDefault="00001824">
            <w:pPr>
              <w:rPr>
                <w:bCs/>
                <w:sz w:val="28"/>
                <w:szCs w:val="28"/>
              </w:rPr>
            </w:pP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Діагностика знань дітей дошкільного віку з екології</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травень 2024р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9.</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Заповнення індивідуальної картки дошкільника та передача вчителю початкових класів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травень 2024р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bl>
    <w:p w:rsidR="00001824" w:rsidRDefault="00001824" w:rsidP="00001824">
      <w:pPr>
        <w:jc w:val="center"/>
        <w:rPr>
          <w:b/>
          <w:i/>
          <w:sz w:val="36"/>
          <w:szCs w:val="36"/>
        </w:rPr>
      </w:pPr>
    </w:p>
    <w:p w:rsidR="00001824" w:rsidRDefault="00001824" w:rsidP="00001824">
      <w:pPr>
        <w:jc w:val="center"/>
        <w:rPr>
          <w:b/>
          <w:color w:val="FF0000"/>
          <w:sz w:val="32"/>
          <w:szCs w:val="32"/>
          <w:lang w:val="ru-RU"/>
        </w:rPr>
      </w:pPr>
      <w:r>
        <w:rPr>
          <w:b/>
          <w:i/>
          <w:sz w:val="36"/>
          <w:szCs w:val="36"/>
        </w:rPr>
        <w:lastRenderedPageBreak/>
        <w:t>РОЗДІЛ ІV</w:t>
      </w:r>
    </w:p>
    <w:p w:rsidR="00001824" w:rsidRDefault="00001824" w:rsidP="00001824">
      <w:pPr>
        <w:ind w:right="-284"/>
        <w:jc w:val="center"/>
        <w:rPr>
          <w:b/>
          <w:i/>
          <w:sz w:val="32"/>
        </w:rPr>
      </w:pPr>
      <w:r>
        <w:rPr>
          <w:b/>
          <w:i/>
          <w:sz w:val="36"/>
          <w:szCs w:val="36"/>
        </w:rPr>
        <w:t>.</w:t>
      </w:r>
    </w:p>
    <w:p w:rsidR="00001824" w:rsidRDefault="00001824" w:rsidP="00001824">
      <w:pPr>
        <w:jc w:val="center"/>
        <w:rPr>
          <w:b/>
          <w:sz w:val="32"/>
          <w:szCs w:val="32"/>
        </w:rPr>
      </w:pPr>
      <w:r>
        <w:rPr>
          <w:b/>
          <w:sz w:val="32"/>
          <w:szCs w:val="32"/>
        </w:rPr>
        <w:t>ДІЯЛЬНІСТЬ МЕТОДИЧНОГО КАБІНЕТУ</w:t>
      </w:r>
    </w:p>
    <w:p w:rsidR="00001824" w:rsidRDefault="00001824" w:rsidP="00001824">
      <w:pPr>
        <w:jc w:val="center"/>
        <w:rPr>
          <w:bCs/>
          <w:color w:val="FF0000"/>
          <w:sz w:val="28"/>
          <w:szCs w:val="28"/>
          <w:lang w:val="ru-RU"/>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9"/>
        <w:gridCol w:w="7246"/>
        <w:gridCol w:w="2268"/>
        <w:gridCol w:w="2835"/>
        <w:gridCol w:w="1984"/>
      </w:tblGrid>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п\п</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            Зміст роботи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          Дата</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 Відповідальний</w:t>
            </w:r>
          </w:p>
        </w:tc>
        <w:tc>
          <w:tcPr>
            <w:tcW w:w="1984"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Примітка</w:t>
            </w: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1.</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Вивчати нормативні документи </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Протягом року</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Спланувати роботу щодо опанування педагогами змісту державного стандарту дошкільної освіти Базового компонента дошкільної освіти, сучасного програмно-методичного забезпечення</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Протягом року</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3.</w:t>
            </w:r>
          </w:p>
        </w:tc>
        <w:tc>
          <w:tcPr>
            <w:tcW w:w="7246"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r>
              <w:rPr>
                <w:sz w:val="28"/>
                <w:szCs w:val="28"/>
              </w:rPr>
              <w:t>Організувати постійно діючі виставки:</w:t>
            </w:r>
          </w:p>
          <w:p w:rsidR="00001824" w:rsidRDefault="00001824">
            <w:pPr>
              <w:rPr>
                <w:sz w:val="28"/>
                <w:szCs w:val="28"/>
              </w:rPr>
            </w:pPr>
            <w:r>
              <w:rPr>
                <w:sz w:val="28"/>
                <w:szCs w:val="28"/>
              </w:rPr>
              <w:t>«Готуємося до педради»</w:t>
            </w:r>
          </w:p>
          <w:p w:rsidR="00001824" w:rsidRDefault="00001824">
            <w:pPr>
              <w:rPr>
                <w:sz w:val="28"/>
                <w:szCs w:val="28"/>
              </w:rPr>
            </w:pPr>
            <w:r>
              <w:rPr>
                <w:sz w:val="28"/>
                <w:szCs w:val="28"/>
              </w:rPr>
              <w:t xml:space="preserve"> «Атестація педагогів»</w:t>
            </w:r>
          </w:p>
          <w:p w:rsidR="00001824" w:rsidRDefault="00001824">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До 01.10.2023</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4.</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Проводити обговорення статей журналів фахових видань</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Протягом року</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5.</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Поповнити кабінет методичною літературою та наочними посібниками, дидактичними іграми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Протягом року</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6.</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Забезпечити прозорість та інформованість відкритості закладу освіти через веб-сайт садочка (ст.30 Закон України «Про освіту»)</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До 01.11.2023</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7.</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Систематизувати та поповнити методичний кабінет необхідним матеріалом та методичною літературою по впровадженню інноваційних технологій </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До 01.12.2023</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14992" w:type="dxa"/>
            <w:gridSpan w:val="5"/>
            <w:tcBorders>
              <w:top w:val="single" w:sz="4" w:space="0" w:color="000000"/>
              <w:left w:val="single" w:sz="4" w:space="0" w:color="000000"/>
              <w:bottom w:val="single" w:sz="4" w:space="0" w:color="000000"/>
              <w:right w:val="single" w:sz="4" w:space="0" w:color="000000"/>
            </w:tcBorders>
          </w:tcPr>
          <w:p w:rsidR="00001824" w:rsidRDefault="00001824">
            <w:pPr>
              <w:jc w:val="center"/>
              <w:rPr>
                <w:b/>
                <w:sz w:val="28"/>
                <w:szCs w:val="28"/>
              </w:rPr>
            </w:pPr>
          </w:p>
          <w:p w:rsidR="00001824" w:rsidRDefault="00001824">
            <w:pPr>
              <w:jc w:val="center"/>
              <w:rPr>
                <w:b/>
                <w:sz w:val="28"/>
                <w:szCs w:val="28"/>
              </w:rPr>
            </w:pPr>
          </w:p>
          <w:p w:rsidR="00001824" w:rsidRDefault="00001824">
            <w:pPr>
              <w:jc w:val="center"/>
              <w:rPr>
                <w:b/>
                <w:sz w:val="28"/>
                <w:szCs w:val="28"/>
              </w:rPr>
            </w:pPr>
          </w:p>
          <w:p w:rsidR="00001824" w:rsidRDefault="00001824">
            <w:pPr>
              <w:jc w:val="center"/>
              <w:rPr>
                <w:b/>
                <w:sz w:val="28"/>
                <w:szCs w:val="28"/>
              </w:rPr>
            </w:pPr>
          </w:p>
          <w:p w:rsidR="00001824" w:rsidRDefault="00001824">
            <w:pPr>
              <w:jc w:val="center"/>
              <w:rPr>
                <w:b/>
                <w:sz w:val="28"/>
                <w:szCs w:val="28"/>
              </w:rPr>
            </w:pPr>
            <w:r>
              <w:rPr>
                <w:b/>
                <w:sz w:val="28"/>
                <w:szCs w:val="28"/>
              </w:rPr>
              <w:lastRenderedPageBreak/>
              <w:t>Провести тематичні дні</w:t>
            </w:r>
          </w:p>
          <w:p w:rsidR="00001824" w:rsidRDefault="00001824">
            <w:pPr>
              <w:jc w:val="center"/>
              <w:rPr>
                <w:b/>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lastRenderedPageBreak/>
              <w:t xml:space="preserve">1. </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знань</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вересень 2023р.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День </w:t>
            </w:r>
            <w:proofErr w:type="spellStart"/>
            <w:r>
              <w:rPr>
                <w:sz w:val="28"/>
                <w:szCs w:val="28"/>
              </w:rPr>
              <w:t>Дошкілля</w:t>
            </w:r>
            <w:proofErr w:type="spellEnd"/>
            <w:r>
              <w:rPr>
                <w:sz w:val="28"/>
                <w:szCs w:val="28"/>
              </w:rPr>
              <w:t>.</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       вересень2023р.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3.</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казки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жовтень 2023р.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4.</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захисника України, День Українського козацтва</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жовтень 2023р.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5.</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української писемності і мови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листопад 2023р.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6.</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Міжнародний день «дякую»</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січень 2024р.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7.</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Різдвяні віншування і колядки.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січень 2024р.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8.</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Стрітення</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лютий 2024р.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9.</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Міжнародний день рідної мови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лютий 2024р.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 груп</w:t>
            </w:r>
            <w:r>
              <w:rPr>
                <w:sz w:val="28"/>
                <w:szCs w:val="28"/>
              </w:rPr>
              <w:br/>
            </w:r>
            <w:proofErr w:type="spellStart"/>
            <w:r>
              <w:rPr>
                <w:sz w:val="28"/>
                <w:szCs w:val="28"/>
              </w:rPr>
              <w:t>музкерівник</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10.</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Всесвітній день домашніх тварин</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березень.2024р.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11.</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Міжнародний день спорту на благо розвитку та миру</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квітень 2024р.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Матері</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травень 2024р.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 груп</w:t>
            </w:r>
          </w:p>
          <w:p w:rsidR="00001824" w:rsidRDefault="00001824">
            <w:pPr>
              <w:rPr>
                <w:sz w:val="28"/>
                <w:szCs w:val="28"/>
              </w:rPr>
            </w:pPr>
            <w:r>
              <w:rPr>
                <w:sz w:val="28"/>
                <w:szCs w:val="28"/>
              </w:rPr>
              <w:t>музичний керівник</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13.</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української вишиванки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травень 2024р.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14992" w:type="dxa"/>
            <w:gridSpan w:val="5"/>
            <w:tcBorders>
              <w:top w:val="single" w:sz="4" w:space="0" w:color="000000"/>
              <w:left w:val="single" w:sz="4" w:space="0" w:color="000000"/>
              <w:bottom w:val="single" w:sz="4" w:space="0" w:color="000000"/>
              <w:right w:val="single" w:sz="4" w:space="0" w:color="000000"/>
            </w:tcBorders>
          </w:tcPr>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r>
              <w:rPr>
                <w:b/>
                <w:bCs/>
                <w:sz w:val="28"/>
                <w:szCs w:val="28"/>
                <w:bdr w:val="none" w:sz="0" w:space="0" w:color="auto" w:frame="1"/>
              </w:rPr>
              <w:lastRenderedPageBreak/>
              <w:t>Провести тематичні тижні</w:t>
            </w:r>
          </w:p>
          <w:p w:rsidR="00001824" w:rsidRDefault="00001824">
            <w:pPr>
              <w:jc w:val="cente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lastRenderedPageBreak/>
              <w:t>1.</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Тиждень знань з основ безпеки життєдіяльності</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листопад 2023р.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Тиждень «Дивина і природа»</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вересень 2023р.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3.</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Тиждень «Селище </w:t>
            </w:r>
            <w:proofErr w:type="spellStart"/>
            <w:r>
              <w:rPr>
                <w:sz w:val="28"/>
                <w:szCs w:val="28"/>
              </w:rPr>
              <w:t>Жвирка</w:t>
            </w:r>
            <w:proofErr w:type="spellEnd"/>
            <w:r>
              <w:rPr>
                <w:sz w:val="28"/>
                <w:szCs w:val="28"/>
              </w:rPr>
              <w:t>– маленька частинка неосяжної України»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листопад 2023р.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4.</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Кольоровий тиждень</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березень 2024р.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5.</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Тиждень духовності</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квітень 2024р.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6.</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Тиждень безпеки дитини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травень 2024р.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 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lang w:val="ru-RU"/>
              </w:rPr>
            </w:pPr>
          </w:p>
        </w:tc>
        <w:tc>
          <w:tcPr>
            <w:tcW w:w="14333" w:type="dxa"/>
            <w:gridSpan w:val="4"/>
            <w:tcBorders>
              <w:top w:val="single" w:sz="4" w:space="0" w:color="000000"/>
              <w:left w:val="single" w:sz="4" w:space="0" w:color="000000"/>
              <w:bottom w:val="single" w:sz="4" w:space="0" w:color="000000"/>
              <w:right w:val="single" w:sz="4" w:space="0" w:color="000000"/>
            </w:tcBorders>
          </w:tcPr>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r>
              <w:rPr>
                <w:b/>
                <w:bCs/>
                <w:sz w:val="28"/>
                <w:szCs w:val="28"/>
                <w:bdr w:val="none" w:sz="0" w:space="0" w:color="auto" w:frame="1"/>
              </w:rPr>
              <w:t>Акції, виставки-огляди, конкурси серед вихованців з залученням батьків</w:t>
            </w:r>
          </w:p>
          <w:p w:rsidR="00001824" w:rsidRDefault="00001824">
            <w:pPr>
              <w:jc w:val="cente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Огляд - конкурс «Найкраща група».  </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Серпень</w:t>
            </w:r>
          </w:p>
          <w:p w:rsidR="00001824" w:rsidRDefault="00001824">
            <w:pPr>
              <w:rPr>
                <w:bCs/>
                <w:sz w:val="28"/>
                <w:szCs w:val="28"/>
              </w:rPr>
            </w:pPr>
            <w:r>
              <w:rPr>
                <w:bCs/>
                <w:sz w:val="28"/>
                <w:szCs w:val="28"/>
              </w:rPr>
              <w:t>2023р.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Конкурс осінніх поробок з природного матеріалу «Осінній калейдоскоп»</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Вересень</w:t>
            </w:r>
          </w:p>
          <w:p w:rsidR="00001824" w:rsidRDefault="00001824">
            <w:pPr>
              <w:rPr>
                <w:bCs/>
                <w:sz w:val="28"/>
                <w:szCs w:val="28"/>
              </w:rPr>
            </w:pPr>
            <w:r>
              <w:rPr>
                <w:bCs/>
                <w:sz w:val="28"/>
                <w:szCs w:val="28"/>
              </w:rPr>
              <w:t>2023р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Вихователі,</w:t>
            </w:r>
          </w:p>
          <w:p w:rsidR="00001824" w:rsidRDefault="00001824">
            <w:pPr>
              <w:rPr>
                <w:bCs/>
                <w:sz w:val="28"/>
                <w:szCs w:val="28"/>
              </w:rPr>
            </w:pPr>
            <w:r>
              <w:rPr>
                <w:bCs/>
                <w:sz w:val="28"/>
                <w:szCs w:val="28"/>
              </w:rPr>
              <w:t>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3.</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Україна – моя Батьківщина».</w:t>
            </w:r>
            <w:r>
              <w:rPr>
                <w:rStyle w:val="af"/>
                <w:bCs/>
                <w:i w:val="0"/>
                <w:sz w:val="28"/>
                <w:szCs w:val="28"/>
              </w:rPr>
              <w:t xml:space="preserve"> Конкурс малюнків до Дня захисника Вітчизни.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Жовтень</w:t>
            </w:r>
          </w:p>
          <w:p w:rsidR="00001824" w:rsidRDefault="00001824">
            <w:pPr>
              <w:rPr>
                <w:bCs/>
                <w:sz w:val="28"/>
                <w:szCs w:val="28"/>
              </w:rPr>
            </w:pPr>
            <w:r>
              <w:rPr>
                <w:bCs/>
                <w:sz w:val="28"/>
                <w:szCs w:val="28"/>
              </w:rPr>
              <w:t>2023р.</w:t>
            </w: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lang w:val="ru-RU"/>
              </w:rPr>
            </w:pP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Благодійна акція « Ми з вами дорогі захисники»</w:t>
            </w:r>
          </w:p>
        </w:tc>
        <w:tc>
          <w:tcPr>
            <w:tcW w:w="2268"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4.</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Конкурс «Різдвяна </w:t>
            </w:r>
            <w:proofErr w:type="spellStart"/>
            <w:r>
              <w:rPr>
                <w:bCs/>
                <w:sz w:val="28"/>
                <w:szCs w:val="28"/>
              </w:rPr>
              <w:t>ігращка</w:t>
            </w:r>
            <w:proofErr w:type="spellEnd"/>
            <w:r>
              <w:rPr>
                <w:bCs/>
                <w:sz w:val="28"/>
                <w:szCs w:val="28"/>
              </w:rPr>
              <w:t>»</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Грудень </w:t>
            </w:r>
          </w:p>
          <w:p w:rsidR="00001824" w:rsidRDefault="00001824">
            <w:pPr>
              <w:rPr>
                <w:bCs/>
                <w:sz w:val="28"/>
                <w:szCs w:val="28"/>
              </w:rPr>
            </w:pPr>
            <w:r>
              <w:rPr>
                <w:bCs/>
                <w:sz w:val="28"/>
                <w:szCs w:val="28"/>
              </w:rPr>
              <w:t>2023р.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Вихователі,</w:t>
            </w:r>
          </w:p>
          <w:p w:rsidR="00001824" w:rsidRDefault="00001824">
            <w:pPr>
              <w:rPr>
                <w:bCs/>
                <w:sz w:val="28"/>
                <w:szCs w:val="28"/>
              </w:rPr>
            </w:pPr>
            <w:r>
              <w:rPr>
                <w:bCs/>
                <w:sz w:val="28"/>
                <w:szCs w:val="28"/>
              </w:rPr>
              <w:t>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5.</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Незламний дух української нації»</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Січень  2024р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Вихователі груп </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6.</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Акція «Подаруй дитині мир»</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Лютий </w:t>
            </w:r>
          </w:p>
          <w:p w:rsidR="00001824" w:rsidRDefault="00001824">
            <w:pPr>
              <w:rPr>
                <w:bCs/>
                <w:sz w:val="28"/>
                <w:szCs w:val="28"/>
              </w:rPr>
            </w:pPr>
            <w:r>
              <w:rPr>
                <w:bCs/>
                <w:sz w:val="28"/>
                <w:szCs w:val="28"/>
              </w:rPr>
              <w:t>2024р.</w:t>
            </w: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p w:rsidR="00001824" w:rsidRDefault="00001824">
            <w:pPr>
              <w:rPr>
                <w:bCs/>
                <w:sz w:val="28"/>
                <w:szCs w:val="28"/>
              </w:rPr>
            </w:pPr>
            <w:r>
              <w:rPr>
                <w:bCs/>
                <w:sz w:val="28"/>
                <w:szCs w:val="28"/>
              </w:rPr>
              <w:t xml:space="preserve">Вихователі, </w:t>
            </w:r>
          </w:p>
          <w:p w:rsidR="00001824" w:rsidRDefault="00001824">
            <w:pPr>
              <w:rPr>
                <w:bCs/>
                <w:sz w:val="28"/>
                <w:szCs w:val="28"/>
              </w:rPr>
            </w:pPr>
            <w:r>
              <w:rPr>
                <w:bCs/>
                <w:sz w:val="28"/>
                <w:szCs w:val="28"/>
              </w:rPr>
              <w:lastRenderedPageBreak/>
              <w:t>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lastRenderedPageBreak/>
              <w:t>7.</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Тематична виставка спільних з батьками малюнків, присвячених миру та злагоді в Україні « Щасливе майбутнє» </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Березень</w:t>
            </w:r>
          </w:p>
          <w:p w:rsidR="00001824" w:rsidRDefault="00001824">
            <w:pPr>
              <w:rPr>
                <w:bCs/>
                <w:sz w:val="28"/>
                <w:szCs w:val="28"/>
              </w:rPr>
            </w:pPr>
            <w:r>
              <w:rPr>
                <w:bCs/>
                <w:sz w:val="28"/>
                <w:szCs w:val="28"/>
              </w:rPr>
              <w:t>2024р.</w:t>
            </w: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p w:rsidR="00001824" w:rsidRDefault="00001824">
            <w:pPr>
              <w:rPr>
                <w:bCs/>
                <w:sz w:val="28"/>
                <w:szCs w:val="28"/>
              </w:rPr>
            </w:pPr>
            <w:r>
              <w:rPr>
                <w:bCs/>
                <w:sz w:val="28"/>
                <w:szCs w:val="28"/>
              </w:rPr>
              <w:t xml:space="preserve">вихователі, </w:t>
            </w:r>
          </w:p>
          <w:p w:rsidR="00001824" w:rsidRDefault="00001824">
            <w:pPr>
              <w:rPr>
                <w:bCs/>
                <w:sz w:val="28"/>
                <w:szCs w:val="28"/>
              </w:rPr>
            </w:pPr>
            <w:r>
              <w:rPr>
                <w:bCs/>
                <w:sz w:val="28"/>
                <w:szCs w:val="28"/>
              </w:rPr>
              <w:t>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8.</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«Вогонь-друг, вогонь- ворог…» (тематична виставка дитячих робіт з охорони та безпеки життя і здоров’я дітей)</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Травень</w:t>
            </w:r>
          </w:p>
          <w:p w:rsidR="00001824" w:rsidRDefault="00001824">
            <w:pPr>
              <w:rPr>
                <w:bCs/>
                <w:sz w:val="28"/>
                <w:szCs w:val="28"/>
              </w:rPr>
            </w:pPr>
            <w:r>
              <w:rPr>
                <w:bCs/>
                <w:sz w:val="28"/>
                <w:szCs w:val="28"/>
              </w:rPr>
              <w:t>2024р.</w:t>
            </w: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p w:rsidR="00001824" w:rsidRDefault="00001824">
            <w:pPr>
              <w:rPr>
                <w:bCs/>
                <w:sz w:val="28"/>
                <w:szCs w:val="28"/>
              </w:rPr>
            </w:pPr>
            <w:r>
              <w:rPr>
                <w:bCs/>
                <w:sz w:val="28"/>
                <w:szCs w:val="28"/>
              </w:rPr>
              <w:t>Вихователі, 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bl>
    <w:p w:rsidR="00001824" w:rsidRDefault="00001824" w:rsidP="00001824">
      <w:pPr>
        <w:ind w:right="-284"/>
        <w:jc w:val="center"/>
        <w:rPr>
          <w:b/>
          <w:i/>
          <w:color w:val="FF0000"/>
          <w:sz w:val="36"/>
          <w:szCs w:val="36"/>
        </w:rPr>
      </w:pPr>
    </w:p>
    <w:p w:rsidR="00001824" w:rsidRDefault="00001824" w:rsidP="00001824">
      <w:pPr>
        <w:ind w:right="-284"/>
        <w:rPr>
          <w:b/>
          <w:i/>
          <w:color w:val="FF0000"/>
          <w:sz w:val="36"/>
          <w:szCs w:val="36"/>
        </w:rPr>
      </w:pPr>
    </w:p>
    <w:p w:rsidR="00001824" w:rsidRDefault="00001824" w:rsidP="00001824">
      <w:pPr>
        <w:jc w:val="center"/>
        <w:rPr>
          <w:b/>
          <w:i/>
          <w:sz w:val="36"/>
          <w:szCs w:val="36"/>
        </w:rPr>
      </w:pPr>
    </w:p>
    <w:p w:rsidR="00001824" w:rsidRDefault="00001824" w:rsidP="00001824">
      <w:pPr>
        <w:rPr>
          <w:b/>
          <w:i/>
          <w:sz w:val="36"/>
          <w:szCs w:val="36"/>
        </w:rPr>
      </w:pPr>
    </w:p>
    <w:p w:rsidR="00001824" w:rsidRDefault="00001824" w:rsidP="00001824">
      <w:pPr>
        <w:rPr>
          <w:b/>
          <w:i/>
          <w:sz w:val="36"/>
          <w:szCs w:val="36"/>
        </w:rPr>
      </w:pPr>
    </w:p>
    <w:p w:rsidR="00001824" w:rsidRDefault="00001824" w:rsidP="00001824">
      <w:pPr>
        <w:rPr>
          <w:b/>
          <w:i/>
          <w:sz w:val="36"/>
          <w:szCs w:val="36"/>
        </w:rPr>
      </w:pPr>
    </w:p>
    <w:p w:rsidR="00001824" w:rsidRDefault="00001824" w:rsidP="00001824">
      <w:pPr>
        <w:rPr>
          <w:b/>
          <w:i/>
          <w:sz w:val="36"/>
          <w:szCs w:val="36"/>
        </w:rPr>
      </w:pPr>
    </w:p>
    <w:p w:rsidR="00001824" w:rsidRDefault="00001824"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9852D4" w:rsidRDefault="009852D4" w:rsidP="00001824">
      <w:pPr>
        <w:rPr>
          <w:b/>
          <w:i/>
          <w:sz w:val="36"/>
          <w:szCs w:val="36"/>
        </w:rPr>
      </w:pPr>
    </w:p>
    <w:p w:rsidR="00001824" w:rsidRDefault="00001824" w:rsidP="00001824">
      <w:pPr>
        <w:rPr>
          <w:b/>
          <w:i/>
          <w:sz w:val="36"/>
          <w:szCs w:val="36"/>
        </w:rPr>
      </w:pPr>
      <w:r>
        <w:rPr>
          <w:b/>
          <w:i/>
          <w:sz w:val="36"/>
          <w:szCs w:val="36"/>
        </w:rPr>
        <w:lastRenderedPageBreak/>
        <w:t>РОЗДІЛ V</w:t>
      </w:r>
    </w:p>
    <w:p w:rsidR="00001824" w:rsidRDefault="00001824" w:rsidP="00001824">
      <w:pPr>
        <w:jc w:val="center"/>
        <w:rPr>
          <w:b/>
          <w:i/>
          <w:sz w:val="36"/>
          <w:szCs w:val="36"/>
        </w:rPr>
      </w:pPr>
    </w:p>
    <w:p w:rsidR="00001824" w:rsidRDefault="00001824" w:rsidP="00001824">
      <w:pPr>
        <w:jc w:val="center"/>
        <w:rPr>
          <w:b/>
          <w:sz w:val="32"/>
          <w:szCs w:val="32"/>
        </w:rPr>
      </w:pPr>
      <w:r>
        <w:rPr>
          <w:b/>
          <w:sz w:val="32"/>
          <w:szCs w:val="32"/>
        </w:rPr>
        <w:t>АДМІНІСТРАТИВНО – ГОСПОДАРСЬКА ДІЯЛЬНІСТЬ</w:t>
      </w:r>
    </w:p>
    <w:p w:rsidR="00001824" w:rsidRDefault="00001824" w:rsidP="00001824">
      <w:pPr>
        <w:jc w:val="center"/>
        <w:rPr>
          <w:b/>
          <w:sz w:val="32"/>
          <w:szCs w:val="32"/>
        </w:rPr>
      </w:pPr>
    </w:p>
    <w:p w:rsidR="00001824" w:rsidRDefault="00001824" w:rsidP="00001824">
      <w:pPr>
        <w:jc w:val="center"/>
        <w:rPr>
          <w:b/>
          <w:sz w:val="32"/>
          <w:szCs w:val="32"/>
        </w:rPr>
      </w:pPr>
    </w:p>
    <w:p w:rsidR="00001824" w:rsidRDefault="00001824" w:rsidP="00001824">
      <w:pPr>
        <w:jc w:val="center"/>
      </w:pPr>
      <w:r>
        <w:rPr>
          <w:b/>
          <w:sz w:val="28"/>
          <w:szCs w:val="28"/>
        </w:rPr>
        <w:t>ЗАБЕЗПЕЧЕННЯ МАТЕРІАЛЬНО-ТЕХНІЧНИХ ТА НАВЧАЛЬНО-МЕТОДИЧНИХ УМОВ</w:t>
      </w:r>
    </w:p>
    <w:p w:rsidR="00001824" w:rsidRDefault="00001824" w:rsidP="00001824">
      <w:pPr>
        <w:jc w:val="center"/>
        <w:rPr>
          <w:b/>
          <w:sz w:val="28"/>
          <w:szCs w:val="28"/>
        </w:rPr>
      </w:pPr>
      <w:r>
        <w:rPr>
          <w:b/>
          <w:sz w:val="28"/>
          <w:szCs w:val="28"/>
        </w:rPr>
        <w:t>Створення розвивального життєвого простору дитини</w:t>
      </w:r>
    </w:p>
    <w:p w:rsidR="00001824" w:rsidRDefault="00001824" w:rsidP="00001824">
      <w:pPr>
        <w:jc w:val="center"/>
        <w:rPr>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2127"/>
        <w:gridCol w:w="3402"/>
        <w:gridCol w:w="1842"/>
      </w:tblGrid>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Зміст    роботи</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Термін</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Відповідальний</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Примітка</w:t>
            </w:r>
          </w:p>
        </w:tc>
      </w:tr>
      <w:tr w:rsidR="00001824" w:rsidTr="00001824">
        <w:trPr>
          <w:trHeight w:val="602"/>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Підготувати приміщення закладу до функціонування в зимовий період:</w:t>
            </w:r>
          </w:p>
          <w:p w:rsidR="00001824" w:rsidRDefault="00001824">
            <w:pPr>
              <w:spacing w:line="390" w:lineRule="atLeast"/>
              <w:textAlignment w:val="baseline"/>
              <w:rPr>
                <w:sz w:val="28"/>
                <w:szCs w:val="28"/>
              </w:rPr>
            </w:pPr>
            <w:r>
              <w:rPr>
                <w:sz w:val="28"/>
                <w:szCs w:val="28"/>
              </w:rPr>
              <w:t>- підготувати систему опалення;</w:t>
            </w:r>
          </w:p>
          <w:p w:rsidR="00001824" w:rsidRDefault="00001824">
            <w:pPr>
              <w:spacing w:line="390" w:lineRule="atLeast"/>
              <w:textAlignment w:val="baseline"/>
              <w:rPr>
                <w:sz w:val="28"/>
                <w:szCs w:val="28"/>
              </w:rPr>
            </w:pPr>
            <w:r>
              <w:rPr>
                <w:sz w:val="28"/>
                <w:szCs w:val="28"/>
              </w:rPr>
              <w:t>- здійснити заміри опору ізоляції електрообладнання;</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До 01.10.2023р.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2</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Забезпечити постійний контроль за дотриманням доведених споживачам граничних обсягів споживання енергоносіїв, режиму економії енергоресурсів.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Постійно</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3</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Провести обстеження технічного стану, визначення відповідності вимогам безпеки життєдіяльності будівель і споруд, приміщень, комунікацій, устаткування, обладнання.</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 до 10 числа</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rPr>
          <w:trHeight w:val="719"/>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4</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Проводити екологічні акції з метою очищення та озеленення території.</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До 15.10.2023р.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5</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Заготовити землю для зимового висівання квітів.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До 15.10.2023р.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6</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Організувати весняні роботи з благоустрою та озеленення території ЗДО.</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До 30.04.2024р.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7</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Забезпечити достатню кількість та відповідну якість засобів індивідуального захисту, робочого інвентарю, миючих та дезінфікуючих засобів.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Щомісяця до 10 числа</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8.</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Своєчасно здавати звіти:</w:t>
            </w:r>
          </w:p>
          <w:p w:rsidR="00001824" w:rsidRDefault="00001824">
            <w:pPr>
              <w:spacing w:line="390" w:lineRule="atLeast"/>
              <w:textAlignment w:val="baseline"/>
              <w:rPr>
                <w:sz w:val="28"/>
                <w:szCs w:val="28"/>
              </w:rPr>
            </w:pPr>
            <w:r>
              <w:rPr>
                <w:sz w:val="28"/>
                <w:szCs w:val="28"/>
              </w:rPr>
              <w:t>- про використання електроенергії;</w:t>
            </w:r>
          </w:p>
          <w:p w:rsidR="00001824" w:rsidRDefault="00001824">
            <w:pPr>
              <w:spacing w:line="390" w:lineRule="atLeast"/>
              <w:textAlignment w:val="baseline"/>
              <w:rPr>
                <w:sz w:val="28"/>
                <w:szCs w:val="28"/>
              </w:rPr>
            </w:pPr>
            <w:r>
              <w:rPr>
                <w:sz w:val="28"/>
                <w:szCs w:val="28"/>
              </w:rPr>
              <w:t>- про використання води;</w:t>
            </w:r>
          </w:p>
          <w:p w:rsidR="00001824" w:rsidRDefault="00001824">
            <w:pPr>
              <w:spacing w:line="390" w:lineRule="atLeast"/>
              <w:textAlignment w:val="baseline"/>
              <w:rPr>
                <w:sz w:val="28"/>
                <w:szCs w:val="28"/>
              </w:rPr>
            </w:pPr>
            <w:r>
              <w:rPr>
                <w:sz w:val="28"/>
                <w:szCs w:val="28"/>
              </w:rPr>
              <w:t>- про використання газу</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Відповідно до графіку</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9.</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Часткові та косметичні ремонти в підвальному  приміщенні (укритті), овочесховищі</w:t>
            </w:r>
          </w:p>
          <w:p w:rsidR="00001824" w:rsidRDefault="00001824">
            <w:pP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До 01.07.2024р.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10.</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Косметичні ремонти групових приміщень, кабінетів та інших допоміжних підсобних приміщень.</w:t>
            </w:r>
          </w:p>
          <w:p w:rsidR="00001824" w:rsidRDefault="00001824">
            <w:pPr>
              <w:rPr>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До 01.07.2024р.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11.</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Придбати для методичного кабінету:</w:t>
            </w:r>
          </w:p>
          <w:p w:rsidR="00001824" w:rsidRDefault="00001824">
            <w:pPr>
              <w:spacing w:line="390" w:lineRule="atLeast"/>
              <w:textAlignment w:val="baseline"/>
              <w:rPr>
                <w:sz w:val="28"/>
                <w:szCs w:val="28"/>
              </w:rPr>
            </w:pPr>
            <w:r>
              <w:rPr>
                <w:sz w:val="28"/>
                <w:szCs w:val="28"/>
              </w:rPr>
              <w:t>- канцтовари;</w:t>
            </w:r>
          </w:p>
          <w:p w:rsidR="00001824" w:rsidRDefault="00001824">
            <w:pPr>
              <w:spacing w:line="390" w:lineRule="atLeast"/>
              <w:textAlignment w:val="baseline"/>
              <w:rPr>
                <w:sz w:val="28"/>
                <w:szCs w:val="28"/>
              </w:rPr>
            </w:pPr>
            <w:r>
              <w:rPr>
                <w:sz w:val="28"/>
                <w:szCs w:val="28"/>
              </w:rPr>
              <w:t>- картриджі;</w:t>
            </w:r>
          </w:p>
          <w:p w:rsidR="00001824" w:rsidRDefault="00001824">
            <w:pPr>
              <w:spacing w:line="390" w:lineRule="atLeast"/>
              <w:textAlignment w:val="baseline"/>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До 01.08.2024р.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12.</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Придбати медичне обладнання, інструменти та медикаменти згідно наказу МОЗ.</w:t>
            </w:r>
          </w:p>
          <w:p w:rsidR="00001824" w:rsidRDefault="00001824">
            <w:pP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До 01.08.2024р.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13.</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Придбати дезінфікуючі та миючі засоби, будівельні матеріали, господарчі товари.</w:t>
            </w:r>
          </w:p>
          <w:p w:rsidR="00001824" w:rsidRDefault="00001824">
            <w:pP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До 01.08.2024р.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14.</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Підготувати ігрове обладнання та ігрові майданчики до літнього періоду:</w:t>
            </w:r>
          </w:p>
          <w:p w:rsidR="00001824" w:rsidRDefault="00001824">
            <w:pPr>
              <w:spacing w:line="390" w:lineRule="atLeast"/>
              <w:textAlignment w:val="baseline"/>
              <w:rPr>
                <w:sz w:val="28"/>
                <w:szCs w:val="28"/>
              </w:rPr>
            </w:pPr>
            <w:r>
              <w:rPr>
                <w:sz w:val="28"/>
                <w:szCs w:val="28"/>
              </w:rPr>
              <w:t>- відремонтувати столи, лавки, пісочниці;</w:t>
            </w:r>
          </w:p>
          <w:p w:rsidR="00001824" w:rsidRDefault="00001824">
            <w:pPr>
              <w:spacing w:line="390" w:lineRule="atLeast"/>
              <w:textAlignment w:val="baseline"/>
              <w:rPr>
                <w:sz w:val="28"/>
                <w:szCs w:val="28"/>
              </w:rPr>
            </w:pPr>
            <w:r>
              <w:rPr>
                <w:sz w:val="28"/>
                <w:szCs w:val="28"/>
              </w:rPr>
              <w:t>- пофарбувати ігрове та спортивне обладнання, столи, лавочки; замінити пісок.</w:t>
            </w:r>
          </w:p>
          <w:p w:rsidR="00001824" w:rsidRDefault="00001824">
            <w:pPr>
              <w:spacing w:line="390" w:lineRule="atLeast"/>
              <w:textAlignment w:val="baseline"/>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До 31.05.2024р.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 майстер по ремонту</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bl>
    <w:p w:rsidR="00001824" w:rsidRDefault="00001824" w:rsidP="00001824">
      <w:pPr>
        <w:jc w:val="center"/>
        <w:rPr>
          <w:b/>
          <w:i/>
          <w:sz w:val="32"/>
          <w:szCs w:val="32"/>
        </w:rPr>
      </w:pPr>
    </w:p>
    <w:p w:rsidR="00001824" w:rsidRDefault="00001824" w:rsidP="00001824">
      <w:pPr>
        <w:ind w:right="-284"/>
        <w:jc w:val="center"/>
        <w:rPr>
          <w:b/>
          <w:bCs/>
          <w:sz w:val="32"/>
          <w:szCs w:val="32"/>
        </w:rPr>
      </w:pPr>
      <w:r>
        <w:rPr>
          <w:b/>
          <w:bCs/>
          <w:sz w:val="32"/>
          <w:szCs w:val="32"/>
        </w:rPr>
        <w:lastRenderedPageBreak/>
        <w:t>ІНСТРУКТАЖІ</w:t>
      </w:r>
    </w:p>
    <w:tbl>
      <w:tblPr>
        <w:tblpPr w:leftFromText="180" w:rightFromText="180" w:vertAnchor="text" w:tblpX="-721" w:tblpY="225"/>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123"/>
        <w:gridCol w:w="2093"/>
        <w:gridCol w:w="3720"/>
        <w:gridCol w:w="1986"/>
      </w:tblGrid>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Зміст   роботи</w:t>
            </w:r>
          </w:p>
        </w:tc>
        <w:tc>
          <w:tcPr>
            <w:tcW w:w="20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Термін</w:t>
            </w:r>
          </w:p>
        </w:tc>
        <w:tc>
          <w:tcPr>
            <w:tcW w:w="371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Відповідальний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Примітка</w:t>
            </w: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Проводити повторний інструктаж на робочому місці з усіма працівниками:</w:t>
            </w:r>
          </w:p>
          <w:p w:rsidR="00001824" w:rsidRDefault="00001824">
            <w:pPr>
              <w:spacing w:line="390" w:lineRule="atLeast"/>
              <w:textAlignment w:val="baseline"/>
              <w:rPr>
                <w:sz w:val="28"/>
                <w:szCs w:val="28"/>
              </w:rPr>
            </w:pPr>
            <w:r>
              <w:rPr>
                <w:sz w:val="28"/>
                <w:szCs w:val="28"/>
              </w:rPr>
              <w:br/>
            </w:r>
          </w:p>
        </w:tc>
        <w:tc>
          <w:tcPr>
            <w:tcW w:w="209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Щоквартально</w:t>
            </w:r>
            <w:r>
              <w:rPr>
                <w:sz w:val="28"/>
                <w:szCs w:val="28"/>
              </w:rPr>
              <w:br/>
              <w:t>1 раз на півріччя</w:t>
            </w:r>
          </w:p>
        </w:tc>
        <w:tc>
          <w:tcPr>
            <w:tcW w:w="371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Директор,</w:t>
            </w:r>
            <w:r>
              <w:rPr>
                <w:sz w:val="28"/>
                <w:szCs w:val="28"/>
              </w:rPr>
              <w:br/>
              <w:t>Завідувач господарством</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spacing w:line="390" w:lineRule="atLeast"/>
              <w:textAlignment w:val="baseline"/>
              <w:rPr>
                <w:sz w:val="28"/>
                <w:szCs w:val="28"/>
              </w:rPr>
            </w:pPr>
          </w:p>
          <w:p w:rsidR="00001824" w:rsidRDefault="00001824">
            <w:pPr>
              <w:spacing w:line="390" w:lineRule="atLeast"/>
              <w:textAlignment w:val="baseline"/>
              <w:rPr>
                <w:sz w:val="28"/>
                <w:szCs w:val="28"/>
              </w:rPr>
            </w:pPr>
            <w:r>
              <w:rPr>
                <w:sz w:val="28"/>
                <w:szCs w:val="28"/>
              </w:rPr>
              <w:t>Проводити вступний  інструктаж на робочому місці з працівниками закладу дошкільної освіти під час прийняття на роботу незалежно від їх освіти, стажу роботи та посади</w:t>
            </w:r>
          </w:p>
          <w:p w:rsidR="00001824" w:rsidRDefault="00001824">
            <w:pPr>
              <w:spacing w:line="390" w:lineRule="atLeast"/>
              <w:textAlignment w:val="baseline"/>
              <w:rPr>
                <w:sz w:val="28"/>
                <w:szCs w:val="28"/>
              </w:rPr>
            </w:pPr>
          </w:p>
        </w:tc>
        <w:tc>
          <w:tcPr>
            <w:tcW w:w="209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За необхідністю</w:t>
            </w:r>
          </w:p>
        </w:tc>
        <w:tc>
          <w:tcPr>
            <w:tcW w:w="371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Директор</w:t>
            </w:r>
            <w:r>
              <w:rPr>
                <w:sz w:val="28"/>
                <w:szCs w:val="28"/>
              </w:rPr>
              <w:br/>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Проводити позаплановий інструктаж</w:t>
            </w:r>
          </w:p>
          <w:p w:rsidR="00001824" w:rsidRDefault="00001824">
            <w:pPr>
              <w:rPr>
                <w:sz w:val="28"/>
                <w:szCs w:val="28"/>
              </w:rPr>
            </w:pPr>
            <w:r>
              <w:rPr>
                <w:sz w:val="28"/>
                <w:szCs w:val="28"/>
              </w:rPr>
              <w:t>на робочому місці  з працівниками  дошкільної освіти :</w:t>
            </w:r>
          </w:p>
          <w:p w:rsidR="00001824" w:rsidRDefault="00001824">
            <w:pPr>
              <w:numPr>
                <w:ilvl w:val="1"/>
                <w:numId w:val="12"/>
              </w:numPr>
              <w:tabs>
                <w:tab w:val="num" w:pos="459"/>
              </w:tabs>
              <w:ind w:left="459" w:hanging="284"/>
              <w:rPr>
                <w:sz w:val="28"/>
                <w:szCs w:val="28"/>
              </w:rPr>
            </w:pPr>
            <w:r>
              <w:rPr>
                <w:sz w:val="28"/>
                <w:szCs w:val="28"/>
              </w:rPr>
              <w:t>при введенні в дію нових або переглянутих нормативно-правових актів з охорони праці, а також при внесенні змін та доповнень до них;</w:t>
            </w:r>
          </w:p>
          <w:p w:rsidR="00001824" w:rsidRDefault="00001824">
            <w:pPr>
              <w:numPr>
                <w:ilvl w:val="1"/>
                <w:numId w:val="12"/>
              </w:numPr>
              <w:tabs>
                <w:tab w:val="num" w:pos="459"/>
              </w:tabs>
              <w:ind w:left="459" w:hanging="284"/>
              <w:rPr>
                <w:sz w:val="28"/>
                <w:szCs w:val="28"/>
              </w:rPr>
            </w:pPr>
            <w:r>
              <w:rPr>
                <w:sz w:val="28"/>
                <w:szCs w:val="28"/>
              </w:rPr>
              <w:t>при порушеннях працівниками вимог нормативно-правових актів з охорони праці, що призвели до травм, аварій, пожеж тощо;</w:t>
            </w:r>
          </w:p>
          <w:p w:rsidR="00001824" w:rsidRDefault="00001824">
            <w:pPr>
              <w:numPr>
                <w:ilvl w:val="1"/>
                <w:numId w:val="12"/>
              </w:numPr>
              <w:tabs>
                <w:tab w:val="num" w:pos="459"/>
              </w:tabs>
              <w:ind w:left="459" w:hanging="284"/>
              <w:rPr>
                <w:sz w:val="28"/>
                <w:szCs w:val="28"/>
              </w:rPr>
            </w:pPr>
            <w:r>
              <w:rPr>
                <w:sz w:val="28"/>
                <w:szCs w:val="28"/>
              </w:rPr>
              <w:t>при перерві в роботі виконавця робіт більш ніж на 30 календарних днів — для робіт з підвищеною небезпекою, а для решти робіт — понад 60 днів.</w:t>
            </w:r>
          </w:p>
          <w:p w:rsidR="00001824" w:rsidRDefault="00001824">
            <w:pPr>
              <w:numPr>
                <w:ilvl w:val="1"/>
                <w:numId w:val="12"/>
              </w:numPr>
              <w:tabs>
                <w:tab w:val="num" w:pos="459"/>
              </w:tabs>
              <w:ind w:left="459" w:hanging="284"/>
              <w:rPr>
                <w:sz w:val="28"/>
                <w:szCs w:val="28"/>
              </w:rPr>
            </w:pPr>
          </w:p>
        </w:tc>
        <w:tc>
          <w:tcPr>
            <w:tcW w:w="209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За необхідністю</w:t>
            </w:r>
          </w:p>
        </w:tc>
        <w:tc>
          <w:tcPr>
            <w:tcW w:w="371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 xml:space="preserve">Директор </w:t>
            </w:r>
            <w:r>
              <w:rPr>
                <w:sz w:val="28"/>
                <w:szCs w:val="28"/>
              </w:rPr>
              <w:br/>
              <w:t>Завідувач господарством</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bl>
    <w:p w:rsidR="00001824" w:rsidRDefault="00001824" w:rsidP="00001824">
      <w:pPr>
        <w:ind w:right="-284"/>
        <w:rPr>
          <w:b/>
          <w:i/>
          <w:color w:val="FF0000"/>
          <w:sz w:val="36"/>
          <w:szCs w:val="36"/>
        </w:rPr>
      </w:pPr>
    </w:p>
    <w:p w:rsidR="00001824" w:rsidRDefault="00001824" w:rsidP="00001824">
      <w:pPr>
        <w:jc w:val="center"/>
        <w:rPr>
          <w:b/>
          <w:sz w:val="32"/>
          <w:szCs w:val="32"/>
        </w:rPr>
      </w:pPr>
    </w:p>
    <w:p w:rsidR="00001824" w:rsidRDefault="00001824" w:rsidP="00001824">
      <w:pPr>
        <w:jc w:val="center"/>
        <w:rPr>
          <w:b/>
          <w:sz w:val="32"/>
          <w:szCs w:val="32"/>
        </w:rPr>
      </w:pPr>
      <w:r>
        <w:rPr>
          <w:b/>
          <w:sz w:val="32"/>
          <w:szCs w:val="32"/>
        </w:rPr>
        <w:t>САНІТАРНО-ПРОСВІТНИЦЬКА РОБОТА</w:t>
      </w:r>
    </w:p>
    <w:p w:rsidR="00001824" w:rsidRDefault="00001824" w:rsidP="00001824">
      <w:pPr>
        <w:jc w:val="center"/>
        <w:rPr>
          <w:b/>
          <w:bCs/>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10"/>
        <w:gridCol w:w="8646"/>
        <w:gridCol w:w="2127"/>
        <w:gridCol w:w="2126"/>
        <w:gridCol w:w="1417"/>
      </w:tblGrid>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Зміст   роботи</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Дата</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Примітка</w:t>
            </w:r>
          </w:p>
        </w:tc>
      </w:tr>
      <w:tr w:rsidR="00001824" w:rsidTr="00001824">
        <w:tc>
          <w:tcPr>
            <w:tcW w:w="15593" w:type="dxa"/>
            <w:gridSpan w:val="6"/>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ОРГАНІЗАЦІЙНА    РОБОТА</w:t>
            </w: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1</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rPr>
            </w:pPr>
            <w:r>
              <w:rPr>
                <w:sz w:val="28"/>
                <w:szCs w:val="28"/>
              </w:rPr>
              <w:t>Своєчасно оформляти  документацію на дітей, які поступають в заклад.</w:t>
            </w:r>
          </w:p>
        </w:tc>
        <w:tc>
          <w:tcPr>
            <w:tcW w:w="2127" w:type="dxa"/>
            <w:tcBorders>
              <w:top w:val="single" w:sz="4" w:space="0" w:color="auto"/>
              <w:left w:val="single" w:sz="4" w:space="0" w:color="auto"/>
              <w:bottom w:val="single" w:sz="4" w:space="0" w:color="auto"/>
              <w:right w:val="single" w:sz="4" w:space="0" w:color="auto"/>
            </w:tcBorders>
          </w:tcPr>
          <w:p w:rsidR="00001824" w:rsidRDefault="00001824">
            <w:pPr>
              <w:jc w:val="both"/>
              <w:rPr>
                <w:sz w:val="28"/>
                <w:szCs w:val="28"/>
              </w:rPr>
            </w:pPr>
            <w:r>
              <w:rPr>
                <w:sz w:val="28"/>
                <w:szCs w:val="28"/>
              </w:rPr>
              <w:t>на протязі року</w:t>
            </w:r>
          </w:p>
          <w:p w:rsidR="00001824" w:rsidRDefault="00001824">
            <w:pPr>
              <w:jc w:val="center"/>
              <w:rPr>
                <w:b/>
                <w:bCs/>
                <w:sz w:val="28"/>
                <w:szCs w:val="28"/>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Старша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2</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Поповнювати відповідний запас медикаментів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директор </w:t>
            </w:r>
          </w:p>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3</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Створити оптимальний руховий режим в кожній віковій групі.</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4</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Проводити аналіз захворюваності по кожній групі.</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5</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Вести медико-педагогічний контроль за проведенням занять з фізкультури.</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медсестра,д</w:t>
            </w:r>
          </w:p>
          <w:p w:rsidR="00001824" w:rsidRDefault="00001824">
            <w:pPr>
              <w:rPr>
                <w:sz w:val="28"/>
                <w:szCs w:val="28"/>
              </w:rPr>
            </w:pPr>
            <w:proofErr w:type="spellStart"/>
            <w:r>
              <w:rPr>
                <w:sz w:val="28"/>
                <w:szCs w:val="28"/>
              </w:rPr>
              <w:t>иректор</w:t>
            </w:r>
            <w:proofErr w:type="spellEnd"/>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6</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Вести контроль за загартуванням дітей по вікових групах.</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p w:rsidR="00001824" w:rsidRDefault="00001824">
            <w:pPr>
              <w:rPr>
                <w:sz w:val="28"/>
                <w:szCs w:val="28"/>
              </w:rPr>
            </w:pPr>
            <w:r>
              <w:rPr>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7</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Контролювати прийом дітей у вікових групах.</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p w:rsidR="00001824" w:rsidRDefault="00001824">
            <w:pPr>
              <w:rPr>
                <w:sz w:val="28"/>
                <w:szCs w:val="28"/>
              </w:rPr>
            </w:pPr>
            <w:r>
              <w:rPr>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8</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Дотримуватись санітарно-гігієнічних вимог працівниками закладу.</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9</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Контролювати за вчасним проходженням медогляду працівників.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10</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Організувати чергування при закладці продуктів та видачі їжі на групи.</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11</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Оформляти карточки здоров’я та інформацію для батьків.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12</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rPr>
            </w:pPr>
            <w:r>
              <w:rPr>
                <w:sz w:val="28"/>
                <w:szCs w:val="28"/>
              </w:rPr>
              <w:t>Проводити роботу з батьками по охороні здоров’я дітей.</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lang w:val="ru-RU"/>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5593" w:type="dxa"/>
            <w:gridSpan w:val="6"/>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ЛІКУВАЛЬНО – ПРОФІЛАКТИЧНА   ТА     ОЗДОРОВЧА   РОБОТА</w:t>
            </w: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Проводити поглиблений медогляд з антропометричними даними дітей дошкільного віку.</w:t>
            </w:r>
          </w:p>
        </w:tc>
        <w:tc>
          <w:tcPr>
            <w:tcW w:w="2127"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Щокварталу</w:t>
            </w:r>
          </w:p>
          <w:p w:rsidR="00001824" w:rsidRDefault="00001824">
            <w:pPr>
              <w:jc w:val="center"/>
              <w:rPr>
                <w:b/>
                <w:bCs/>
                <w:sz w:val="28"/>
                <w:szCs w:val="28"/>
                <w:lang w:val="ru-RU"/>
              </w:rPr>
            </w:pPr>
          </w:p>
        </w:tc>
        <w:tc>
          <w:tcPr>
            <w:tcW w:w="212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Ст. медсестра</w:t>
            </w:r>
          </w:p>
          <w:p w:rsidR="00001824" w:rsidRDefault="00001824">
            <w:pPr>
              <w:jc w:val="center"/>
              <w:rPr>
                <w:b/>
                <w:bCs/>
                <w:sz w:val="28"/>
                <w:szCs w:val="28"/>
                <w:lang w:val="ru-RU"/>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2</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Проводити </w:t>
            </w:r>
            <w:proofErr w:type="spellStart"/>
            <w:r>
              <w:rPr>
                <w:sz w:val="28"/>
                <w:szCs w:val="28"/>
              </w:rPr>
              <w:t>кварцування</w:t>
            </w:r>
            <w:proofErr w:type="spellEnd"/>
            <w:r>
              <w:rPr>
                <w:sz w:val="28"/>
                <w:szCs w:val="28"/>
              </w:rPr>
              <w:t xml:space="preserve"> групових приміщень.</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Протягом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3</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Проводити диспансеризацію дітей.</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Вересень – </w:t>
            </w:r>
            <w:r>
              <w:rPr>
                <w:sz w:val="28"/>
                <w:szCs w:val="28"/>
              </w:rPr>
              <w:lastRenderedPageBreak/>
              <w:t>березень</w:t>
            </w:r>
          </w:p>
        </w:tc>
        <w:tc>
          <w:tcPr>
            <w:tcW w:w="212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lastRenderedPageBreak/>
              <w:t>Ст. медсестра</w:t>
            </w:r>
          </w:p>
          <w:p w:rsidR="00001824" w:rsidRDefault="00001824">
            <w:pPr>
              <w:jc w:val="center"/>
              <w:rPr>
                <w:b/>
                <w:bCs/>
                <w:sz w:val="28"/>
                <w:szCs w:val="28"/>
                <w:lang w:val="ru-RU"/>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lastRenderedPageBreak/>
              <w:t>5</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Регулярно контролювати харчування дітей, вести бракераж сирої та готової продукції.</w:t>
            </w:r>
          </w:p>
        </w:tc>
        <w:tc>
          <w:tcPr>
            <w:tcW w:w="2127"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На протязі року</w:t>
            </w:r>
          </w:p>
          <w:p w:rsidR="00001824" w:rsidRDefault="00001824">
            <w:pPr>
              <w:rPr>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директор </w:t>
            </w:r>
          </w:p>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6</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Вчити дітей  полоскати рот після прийому їжі.   </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5593" w:type="dxa"/>
            <w:gridSpan w:val="6"/>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ПРОТИЕПІДЕМІЧНА  РОБОТА</w:t>
            </w: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Своєчасно   </w:t>
            </w:r>
            <w:proofErr w:type="spellStart"/>
            <w:r>
              <w:rPr>
                <w:sz w:val="28"/>
                <w:szCs w:val="28"/>
              </w:rPr>
              <w:t>моніторити</w:t>
            </w:r>
            <w:proofErr w:type="spellEnd"/>
            <w:r>
              <w:rPr>
                <w:sz w:val="28"/>
                <w:szCs w:val="28"/>
              </w:rPr>
              <w:t xml:space="preserve"> плани </w:t>
            </w:r>
            <w:proofErr w:type="spellStart"/>
            <w:r>
              <w:rPr>
                <w:sz w:val="28"/>
                <w:szCs w:val="28"/>
              </w:rPr>
              <w:t>щепленнь</w:t>
            </w:r>
            <w:proofErr w:type="spellEnd"/>
            <w:r>
              <w:rPr>
                <w:sz w:val="28"/>
                <w:szCs w:val="28"/>
              </w:rPr>
              <w:t xml:space="preserve"> проти дифтерії, </w:t>
            </w:r>
            <w:proofErr w:type="spellStart"/>
            <w:r>
              <w:rPr>
                <w:sz w:val="28"/>
                <w:szCs w:val="28"/>
              </w:rPr>
              <w:t>пародиту</w:t>
            </w:r>
            <w:proofErr w:type="spellEnd"/>
            <w:r>
              <w:rPr>
                <w:sz w:val="28"/>
                <w:szCs w:val="28"/>
              </w:rPr>
              <w:t xml:space="preserve">, корі, </w:t>
            </w:r>
            <w:proofErr w:type="spellStart"/>
            <w:r>
              <w:rPr>
                <w:sz w:val="28"/>
                <w:szCs w:val="28"/>
              </w:rPr>
              <w:t>поліомеліту</w:t>
            </w:r>
            <w:proofErr w:type="spellEnd"/>
          </w:p>
        </w:tc>
        <w:tc>
          <w:tcPr>
            <w:tcW w:w="2127"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Протягом року</w:t>
            </w:r>
          </w:p>
          <w:p w:rsidR="00001824" w:rsidRDefault="00001824">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Ст. медсестра</w:t>
            </w:r>
          </w:p>
          <w:p w:rsidR="00001824" w:rsidRDefault="00001824">
            <w:pP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5593" w:type="dxa"/>
            <w:gridSpan w:val="6"/>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САНІТАРНО – ОСВІТНЯ  РОБОТА</w:t>
            </w:r>
          </w:p>
        </w:tc>
      </w:tr>
      <w:tr w:rsidR="00001824" w:rsidTr="00001824">
        <w:tc>
          <w:tcPr>
            <w:tcW w:w="1277" w:type="dxa"/>
            <w:gridSpan w:val="2"/>
            <w:vMerge w:val="restart"/>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БЕСІДИ  ДЛЯ  ВИХОВАТЕЛІВ</w:t>
            </w:r>
          </w:p>
        </w:tc>
        <w:tc>
          <w:tcPr>
            <w:tcW w:w="2127" w:type="dxa"/>
            <w:vMerge w:val="restart"/>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Осінь –весна</w:t>
            </w:r>
          </w:p>
          <w:p w:rsidR="00001824" w:rsidRDefault="00001824">
            <w:pPr>
              <w:rPr>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vMerge w:val="restart"/>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rPr>
            </w:pPr>
            <w:r>
              <w:rPr>
                <w:sz w:val="28"/>
                <w:szCs w:val="28"/>
              </w:rPr>
              <w:t>Попередження простудних захворювань у дітей.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sz w:val="28"/>
                <w:szCs w:val="28"/>
              </w:rPr>
            </w:pPr>
            <w:r>
              <w:rPr>
                <w:sz w:val="28"/>
                <w:szCs w:val="28"/>
              </w:rPr>
              <w:t>Поширення інфекційних захворювань у дітей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Харчова інфекція у дітей  (для всього персоналу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Попередження </w:t>
            </w:r>
            <w:proofErr w:type="spellStart"/>
            <w:r>
              <w:rPr>
                <w:sz w:val="28"/>
                <w:szCs w:val="28"/>
              </w:rPr>
              <w:t>педикульозу</w:t>
            </w:r>
            <w:proofErr w:type="spellEnd"/>
            <w:r>
              <w:rPr>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1277" w:type="dxa"/>
            <w:gridSpan w:val="2"/>
            <w:vMerge w:val="restart"/>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2</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БЕСІДИ  ДЛЯ  ПОМ.ВИХОВАТЕЛІВ</w:t>
            </w:r>
          </w:p>
        </w:tc>
        <w:tc>
          <w:tcPr>
            <w:tcW w:w="2127"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Протягом року</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vMerge w:val="restart"/>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ind w:left="33"/>
              <w:rPr>
                <w:b/>
                <w:sz w:val="28"/>
                <w:szCs w:val="28"/>
              </w:rPr>
            </w:pPr>
            <w:r>
              <w:rPr>
                <w:sz w:val="28"/>
                <w:szCs w:val="28"/>
              </w:rPr>
              <w:t>Особиста гігієна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sz w:val="28"/>
                <w:szCs w:val="28"/>
              </w:rPr>
            </w:pPr>
            <w:r>
              <w:rPr>
                <w:sz w:val="28"/>
                <w:szCs w:val="28"/>
              </w:rPr>
              <w:t>Проведення генерального прибирання в групах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Профілактика гельмінтозів.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Профілактика інфекційних гепатитів.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Проведення біжучої дезінфекції в групі з використанням </w:t>
            </w:r>
            <w:proofErr w:type="spellStart"/>
            <w:r>
              <w:rPr>
                <w:sz w:val="28"/>
                <w:szCs w:val="28"/>
              </w:rPr>
              <w:t>дез.засобів</w:t>
            </w:r>
            <w:proofErr w:type="spellEnd"/>
            <w:r>
              <w:rPr>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1277" w:type="dxa"/>
            <w:gridSpan w:val="2"/>
            <w:vMerge w:val="restart"/>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3</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БЕСІДИ  ДЛЯ  ПРАЦІВНИКІВ    ХАРЧОБЛОКУ</w:t>
            </w:r>
          </w:p>
        </w:tc>
        <w:tc>
          <w:tcPr>
            <w:tcW w:w="2127" w:type="dxa"/>
            <w:vMerge w:val="restart"/>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Протягом року</w:t>
            </w:r>
          </w:p>
          <w:p w:rsidR="00001824" w:rsidRDefault="00001824">
            <w:pPr>
              <w:rPr>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Ст. медсестра</w:t>
            </w:r>
          </w:p>
          <w:p w:rsidR="00001824" w:rsidRDefault="00001824">
            <w:pPr>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Профілактика кишкових захворювань.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Особиста гігієна.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b/>
                <w:sz w:val="28"/>
                <w:szCs w:val="28"/>
              </w:rPr>
            </w:pPr>
            <w:r>
              <w:rPr>
                <w:sz w:val="28"/>
                <w:szCs w:val="28"/>
              </w:rPr>
              <w:t>Харчові отруєння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Проводити з працівниками санмінімум.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4</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ind w:left="720"/>
              <w:jc w:val="center"/>
              <w:rPr>
                <w:b/>
                <w:sz w:val="28"/>
                <w:szCs w:val="28"/>
              </w:rPr>
            </w:pPr>
            <w:r>
              <w:rPr>
                <w:b/>
                <w:sz w:val="28"/>
                <w:szCs w:val="28"/>
              </w:rPr>
              <w:t>ВИПУСК  САНБЮЛЕТНІВ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Протягом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bl>
    <w:p w:rsidR="00001824" w:rsidRDefault="00001824" w:rsidP="00001824">
      <w:pPr>
        <w:ind w:right="-284"/>
        <w:rPr>
          <w:b/>
          <w:i/>
          <w:sz w:val="32"/>
        </w:rPr>
      </w:pPr>
    </w:p>
    <w:p w:rsidR="00AD3212" w:rsidRDefault="00AD3212" w:rsidP="00AD3212">
      <w:pPr>
        <w:ind w:right="-284"/>
        <w:rPr>
          <w:b/>
          <w:sz w:val="32"/>
        </w:rPr>
      </w:pPr>
    </w:p>
    <w:p w:rsidR="009852D4" w:rsidRDefault="009852D4" w:rsidP="00AD3212">
      <w:pPr>
        <w:ind w:right="-284"/>
        <w:rPr>
          <w:b/>
          <w:i/>
          <w:sz w:val="36"/>
          <w:szCs w:val="36"/>
        </w:rPr>
      </w:pPr>
    </w:p>
    <w:p w:rsidR="00001824" w:rsidRDefault="00001824" w:rsidP="00AD3212">
      <w:pPr>
        <w:ind w:right="-284"/>
        <w:rPr>
          <w:b/>
          <w:i/>
          <w:sz w:val="36"/>
          <w:szCs w:val="36"/>
        </w:rPr>
      </w:pPr>
      <w:bookmarkStart w:id="0" w:name="_GoBack"/>
      <w:bookmarkEnd w:id="0"/>
      <w:r>
        <w:rPr>
          <w:b/>
          <w:i/>
          <w:sz w:val="36"/>
          <w:szCs w:val="36"/>
        </w:rPr>
        <w:lastRenderedPageBreak/>
        <w:t>РОЗДІЛ V</w:t>
      </w:r>
    </w:p>
    <w:p w:rsidR="00001824" w:rsidRDefault="00001824" w:rsidP="00001824">
      <w:pPr>
        <w:ind w:right="-284"/>
        <w:jc w:val="center"/>
        <w:rPr>
          <w:b/>
          <w:i/>
          <w:sz w:val="36"/>
          <w:szCs w:val="36"/>
        </w:rPr>
      </w:pPr>
    </w:p>
    <w:p w:rsidR="00001824" w:rsidRDefault="00001824" w:rsidP="00001824">
      <w:pPr>
        <w:jc w:val="center"/>
        <w:rPr>
          <w:b/>
          <w:sz w:val="32"/>
          <w:szCs w:val="32"/>
        </w:rPr>
      </w:pPr>
      <w:r>
        <w:rPr>
          <w:b/>
          <w:sz w:val="32"/>
          <w:szCs w:val="32"/>
        </w:rPr>
        <w:t>ОРГАНІЗАЦІЙНО – ПЕДАГОГІЧНА ДІЯЛЬНІСТЬ</w:t>
      </w:r>
    </w:p>
    <w:p w:rsidR="00001824" w:rsidRDefault="00001824" w:rsidP="00001824">
      <w:pPr>
        <w:jc w:val="center"/>
        <w:rPr>
          <w:b/>
          <w:sz w:val="32"/>
          <w:szCs w:val="32"/>
        </w:rPr>
      </w:pPr>
    </w:p>
    <w:p w:rsidR="00001824" w:rsidRDefault="00001824" w:rsidP="00001824">
      <w:pPr>
        <w:jc w:val="center"/>
        <w:rPr>
          <w:b/>
          <w:bCs/>
          <w:sz w:val="28"/>
          <w:szCs w:val="28"/>
        </w:rPr>
      </w:pPr>
      <w:r>
        <w:rPr>
          <w:b/>
          <w:bCs/>
          <w:sz w:val="28"/>
          <w:szCs w:val="28"/>
        </w:rPr>
        <w:t xml:space="preserve">ВЗАЄМОДІЯ З СІМ'ЄЮ </w:t>
      </w:r>
    </w:p>
    <w:tbl>
      <w:tblPr>
        <w:tblpPr w:leftFromText="180" w:rightFromText="180" w:vertAnchor="text" w:tblpX="-721" w:tblpY="225"/>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123"/>
        <w:gridCol w:w="1843"/>
        <w:gridCol w:w="3970"/>
        <w:gridCol w:w="1986"/>
      </w:tblGrid>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Зміст   роботи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Термін</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Відповідальний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Примітка</w:t>
            </w: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Загальні батьківські збори:</w:t>
            </w:r>
          </w:p>
          <w:p w:rsidR="00001824" w:rsidRDefault="00001824">
            <w:pPr>
              <w:numPr>
                <w:ilvl w:val="1"/>
                <w:numId w:val="15"/>
              </w:numPr>
              <w:rPr>
                <w:bCs/>
                <w:sz w:val="28"/>
                <w:szCs w:val="28"/>
              </w:rPr>
            </w:pPr>
            <w:r>
              <w:rPr>
                <w:bCs/>
                <w:sz w:val="28"/>
                <w:szCs w:val="28"/>
              </w:rPr>
              <w:t>« Співпраця ЗДО і сім′ї.  Формування  активної  батьківської  позиції  у вихованні і навчанні дошкільнят ».</w:t>
            </w:r>
          </w:p>
          <w:p w:rsidR="00001824" w:rsidRDefault="00001824">
            <w:pPr>
              <w:numPr>
                <w:ilvl w:val="0"/>
                <w:numId w:val="15"/>
              </w:numPr>
              <w:ind w:left="720"/>
              <w:rPr>
                <w:bCs/>
                <w:sz w:val="28"/>
                <w:szCs w:val="28"/>
              </w:rPr>
            </w:pPr>
            <w:r>
              <w:rPr>
                <w:bCs/>
                <w:sz w:val="28"/>
                <w:szCs w:val="28"/>
              </w:rPr>
              <w:t>Звіт директора   перед громадськістю.</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 xml:space="preserve">Жовтень </w:t>
            </w:r>
          </w:p>
          <w:p w:rsidR="00001824" w:rsidRDefault="00001824">
            <w:pPr>
              <w:rPr>
                <w:bCs/>
                <w:sz w:val="28"/>
                <w:szCs w:val="28"/>
              </w:rPr>
            </w:pPr>
            <w:r>
              <w:rPr>
                <w:bCs/>
                <w:sz w:val="28"/>
                <w:szCs w:val="28"/>
              </w:rPr>
              <w:t>2023р.</w:t>
            </w:r>
          </w:p>
          <w:p w:rsidR="00001824" w:rsidRDefault="00001824">
            <w:pPr>
              <w:rPr>
                <w:bCs/>
                <w:sz w:val="28"/>
                <w:szCs w:val="28"/>
              </w:rPr>
            </w:pPr>
          </w:p>
          <w:p w:rsidR="00001824" w:rsidRDefault="00001824">
            <w:pPr>
              <w:rPr>
                <w:bCs/>
                <w:sz w:val="28"/>
                <w:szCs w:val="28"/>
              </w:rPr>
            </w:pPr>
          </w:p>
          <w:p w:rsidR="00001824" w:rsidRDefault="00001824">
            <w:pPr>
              <w:rPr>
                <w:bCs/>
                <w:sz w:val="28"/>
                <w:szCs w:val="28"/>
              </w:rPr>
            </w:pPr>
            <w:r>
              <w:rPr>
                <w:bCs/>
                <w:sz w:val="28"/>
                <w:szCs w:val="28"/>
              </w:rPr>
              <w:t>Червень</w:t>
            </w:r>
          </w:p>
          <w:p w:rsidR="00001824" w:rsidRDefault="00001824">
            <w:pPr>
              <w:rPr>
                <w:bCs/>
                <w:sz w:val="28"/>
                <w:szCs w:val="28"/>
              </w:rPr>
            </w:pPr>
            <w:r>
              <w:rPr>
                <w:bCs/>
                <w:sz w:val="28"/>
                <w:szCs w:val="28"/>
              </w:rPr>
              <w:t>2024р.</w:t>
            </w:r>
          </w:p>
        </w:tc>
        <w:tc>
          <w:tcPr>
            <w:tcW w:w="3969"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Директор,</w:t>
            </w:r>
          </w:p>
          <w:p w:rsidR="00001824" w:rsidRDefault="00001824">
            <w:pPr>
              <w:rPr>
                <w:bCs/>
                <w:sz w:val="28"/>
                <w:szCs w:val="28"/>
              </w:rPr>
            </w:pPr>
          </w:p>
          <w:p w:rsidR="00001824" w:rsidRDefault="00001824">
            <w:pPr>
              <w:rPr>
                <w:bCs/>
                <w:sz w:val="28"/>
                <w:szCs w:val="28"/>
              </w:rPr>
            </w:pPr>
          </w:p>
          <w:p w:rsidR="00001824" w:rsidRDefault="00001824">
            <w:pPr>
              <w:rPr>
                <w:bCs/>
                <w:sz w:val="28"/>
                <w:szCs w:val="28"/>
              </w:rPr>
            </w:pPr>
            <w:r>
              <w:rPr>
                <w:bCs/>
                <w:sz w:val="28"/>
                <w:szCs w:val="28"/>
              </w:rPr>
              <w:t>Директор</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Проводити батьківські збори по вікових групах.</w:t>
            </w:r>
          </w:p>
          <w:p w:rsidR="00001824" w:rsidRDefault="00001824">
            <w:pPr>
              <w:rPr>
                <w:bCs/>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що</w:t>
            </w:r>
          </w:p>
          <w:p w:rsidR="00001824" w:rsidRDefault="00001824">
            <w:pPr>
              <w:rPr>
                <w:bCs/>
                <w:sz w:val="28"/>
                <w:szCs w:val="28"/>
              </w:rPr>
            </w:pPr>
            <w:r>
              <w:rPr>
                <w:bCs/>
                <w:sz w:val="28"/>
                <w:szCs w:val="28"/>
              </w:rPr>
              <w:t>кварталу</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 , 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День відкритих дверей.</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 раз на квартал</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Директор , вихователі, </w:t>
            </w:r>
            <w:proofErr w:type="spellStart"/>
            <w:r>
              <w:rPr>
                <w:bCs/>
                <w:sz w:val="28"/>
                <w:szCs w:val="28"/>
              </w:rPr>
              <w:t>муз.керівник</w:t>
            </w:r>
            <w:proofErr w:type="spellEnd"/>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Залучати батьків до активної участі в святах, ранках, розвагах, конкурсах.</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Постійно </w:t>
            </w:r>
          </w:p>
        </w:tc>
        <w:tc>
          <w:tcPr>
            <w:tcW w:w="3969"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 xml:space="preserve">Вихователі, </w:t>
            </w:r>
            <w:proofErr w:type="spellStart"/>
            <w:r>
              <w:rPr>
                <w:bCs/>
                <w:sz w:val="28"/>
                <w:szCs w:val="28"/>
              </w:rPr>
              <w:t>муз.керівник</w:t>
            </w:r>
            <w:proofErr w:type="spellEnd"/>
          </w:p>
          <w:p w:rsidR="00001824" w:rsidRDefault="00001824">
            <w:pPr>
              <w:rPr>
                <w:b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Презентація матеріалів газет, часописів для батьків.</w:t>
            </w:r>
          </w:p>
          <w:p w:rsidR="00001824" w:rsidRDefault="00001824">
            <w:pPr>
              <w:rPr>
                <w:bCs/>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Постійно </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Вихователі </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Випуск інформаційних бюлетенів  для батьків з питань виховання, навчання та  розвитку дітей.</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Постійно</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Вихователі, </w:t>
            </w:r>
            <w:proofErr w:type="spellStart"/>
            <w:r>
              <w:rPr>
                <w:bCs/>
                <w:sz w:val="28"/>
                <w:szCs w:val="28"/>
              </w:rPr>
              <w:t>музкерівник</w:t>
            </w:r>
            <w:proofErr w:type="spellEnd"/>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7</w:t>
            </w:r>
          </w:p>
        </w:tc>
        <w:tc>
          <w:tcPr>
            <w:tcW w:w="712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Діяльність консультативного пункту для батьків «Батьківська  вітальня»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Постійно</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 вихователі, </w:t>
            </w:r>
            <w:proofErr w:type="spellStart"/>
            <w:r>
              <w:rPr>
                <w:sz w:val="28"/>
                <w:szCs w:val="28"/>
              </w:rPr>
              <w:t>музкерівник</w:t>
            </w:r>
            <w:proofErr w:type="spellEnd"/>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8</w:t>
            </w:r>
          </w:p>
        </w:tc>
        <w:tc>
          <w:tcPr>
            <w:tcW w:w="712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 Анкетування батьків з метою вивчення інтересів дошкільників – майбутніх першокласників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Постійно</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9</w:t>
            </w:r>
          </w:p>
        </w:tc>
        <w:tc>
          <w:tcPr>
            <w:tcW w:w="712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Анкетування батьків під час адаптаційного періоду дітей </w:t>
            </w:r>
            <w:r>
              <w:rPr>
                <w:sz w:val="28"/>
                <w:szCs w:val="28"/>
              </w:rPr>
              <w:lastRenderedPageBreak/>
              <w:t xml:space="preserve">в групі раннього віку. </w:t>
            </w:r>
          </w:p>
        </w:tc>
        <w:tc>
          <w:tcPr>
            <w:tcW w:w="1842"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lastRenderedPageBreak/>
              <w:t>Постійно</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Директор ,</w:t>
            </w:r>
          </w:p>
          <w:p w:rsidR="00001824" w:rsidRDefault="00001824">
            <w:pPr>
              <w:rPr>
                <w:sz w:val="28"/>
                <w:szCs w:val="28"/>
              </w:rPr>
            </w:pPr>
            <w:r>
              <w:rPr>
                <w:sz w:val="28"/>
                <w:szCs w:val="28"/>
              </w:rPr>
              <w:lastRenderedPageBreak/>
              <w:t>вихователь-методист</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15451" w:type="dxa"/>
            <w:gridSpan w:val="5"/>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
                <w:sz w:val="28"/>
                <w:szCs w:val="28"/>
              </w:rPr>
              <w:lastRenderedPageBreak/>
              <w:t>Консультації</w:t>
            </w: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Особливості процесу адаптації дитини до зміни умов у її житті й діяльності при вступі до освітнього закладу в умовах воєнного часу</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вересень 2023р.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Негативний вплив сучасного інформаційного простору на психічне та фізичне здоров’я дитини.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листопад 2023р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 xml:space="preserve"> 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Сім’я як найважливіше середовище формування та розвитку особистості дитини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січень </w:t>
            </w:r>
          </w:p>
          <w:p w:rsidR="00001824" w:rsidRDefault="00001824">
            <w:pPr>
              <w:rPr>
                <w:sz w:val="28"/>
                <w:szCs w:val="28"/>
              </w:rPr>
            </w:pPr>
            <w:r>
              <w:rPr>
                <w:sz w:val="28"/>
                <w:szCs w:val="28"/>
              </w:rPr>
              <w:t>2024р.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Створення умов для психологічного комфорту дитини у дитячому садку в умовах воєнного стану</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березень 2024р.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Соціалізація дітей раннього віку в умовах сьогодення</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квітень 2024р.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Формування споживчої культури у дітей.</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травень 2024р.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15451" w:type="dxa"/>
            <w:gridSpan w:val="5"/>
            <w:tcBorders>
              <w:top w:val="single" w:sz="4" w:space="0" w:color="auto"/>
              <w:left w:val="single" w:sz="4" w:space="0" w:color="auto"/>
              <w:bottom w:val="single" w:sz="4" w:space="0" w:color="auto"/>
              <w:right w:val="single" w:sz="4" w:space="0" w:color="auto"/>
            </w:tcBorders>
            <w:hideMark/>
          </w:tcPr>
          <w:p w:rsidR="00001824" w:rsidRDefault="00001824">
            <w:pPr>
              <w:rPr>
                <w:b/>
                <w:bCs/>
                <w:sz w:val="28"/>
                <w:szCs w:val="28"/>
              </w:rPr>
            </w:pPr>
            <w:r>
              <w:rPr>
                <w:b/>
                <w:bCs/>
                <w:sz w:val="28"/>
                <w:szCs w:val="28"/>
              </w:rPr>
              <w:t>Консультації спеціалістів для батьків</w:t>
            </w: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Створюємо безпечний простір для дитини вдома в умовах воєнного стану</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вересень 2023р.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вихователь</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 таке «правильна вимова» або як навчити дитину розмовляти.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жовтень 2023р.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Учитель-логопед </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Чи притаманна дитині креативність. Розвиток творчих здібностей засобами музики у старших дошкільнят.</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листопад 2023р.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Музичний керівник</w:t>
            </w:r>
            <w:r>
              <w:rPr>
                <w:sz w:val="28"/>
                <w:szCs w:val="28"/>
              </w:rPr>
              <w:br/>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Розвиток адекватної самооцінки в дошкільників</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грудень 2023р.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вихователь</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Організація ігрової діяльності вдома, насиченої пізнавальними завданнями.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січень 2024р.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Учитель-логопед </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Насильство в сім’ї: шляхи запобігання. </w:t>
            </w:r>
            <w:proofErr w:type="spellStart"/>
            <w:r>
              <w:rPr>
                <w:sz w:val="28"/>
                <w:szCs w:val="28"/>
              </w:rPr>
              <w:t>Булінг</w:t>
            </w:r>
            <w:proofErr w:type="spellEnd"/>
            <w:r>
              <w:rPr>
                <w:sz w:val="28"/>
                <w:szCs w:val="28"/>
              </w:rPr>
              <w:t xml:space="preserve"> – досліджуємо, запобігаємо.</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лютий 2023р.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вихователь</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lastRenderedPageBreak/>
              <w:t>7</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Готуємо дітей до школи. Що це означає</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березень 2023р.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Директор,вихователі , вчителі початкових класів</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8</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Українська народна іграшка в житті сучасної дитини.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травень 2023р.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r>
              <w:rPr>
                <w:sz w:val="28"/>
                <w:szCs w:val="28"/>
              </w:rPr>
              <w:br/>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bl>
    <w:p w:rsidR="00001824" w:rsidRDefault="00001824" w:rsidP="00001824">
      <w:pPr>
        <w:jc w:val="center"/>
        <w:rPr>
          <w:b/>
          <w:i/>
          <w:sz w:val="36"/>
          <w:szCs w:val="36"/>
          <w:lang w:val="ru-RU"/>
        </w:rPr>
      </w:pPr>
    </w:p>
    <w:p w:rsidR="00001824" w:rsidRDefault="00001824" w:rsidP="00001824">
      <w:pPr>
        <w:jc w:val="center"/>
        <w:rPr>
          <w:b/>
          <w:sz w:val="32"/>
          <w:szCs w:val="32"/>
          <w:lang w:val="ru-RU"/>
        </w:rPr>
      </w:pPr>
      <w:r>
        <w:rPr>
          <w:b/>
          <w:sz w:val="32"/>
          <w:szCs w:val="32"/>
          <w:lang w:val="ru-RU"/>
        </w:rPr>
        <w:t>СПІЛЬНІ ЗАХОДИ ДЛЯ ДІТЕЙ</w:t>
      </w:r>
    </w:p>
    <w:tbl>
      <w:tblPr>
        <w:tblpPr w:leftFromText="180" w:rightFromText="180" w:vertAnchor="text" w:horzAnchor="page" w:tblpX="997" w:tblpY="242"/>
        <w:tblW w:w="15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937"/>
        <w:gridCol w:w="2551"/>
        <w:gridCol w:w="1985"/>
        <w:gridCol w:w="1984"/>
      </w:tblGrid>
      <w:tr w:rsidR="00001824" w:rsidTr="00001824">
        <w:trPr>
          <w:trHeight w:val="423"/>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 xml:space="preserve">№ </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Заходи програми</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Термін  виконання</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 xml:space="preserve">Виконавці </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108"/>
              <w:jc w:val="center"/>
              <w:rPr>
                <w:sz w:val="28"/>
                <w:szCs w:val="28"/>
              </w:rPr>
            </w:pPr>
            <w:r>
              <w:rPr>
                <w:sz w:val="28"/>
                <w:szCs w:val="28"/>
              </w:rPr>
              <w:t>Примітка</w:t>
            </w:r>
          </w:p>
        </w:tc>
      </w:tr>
      <w:tr w:rsidR="00001824" w:rsidTr="00001824">
        <w:trPr>
          <w:trHeight w:val="270"/>
        </w:trPr>
        <w:tc>
          <w:tcPr>
            <w:tcW w:w="15025" w:type="dxa"/>
            <w:gridSpan w:val="5"/>
            <w:tcBorders>
              <w:top w:val="single" w:sz="4" w:space="0" w:color="auto"/>
              <w:left w:val="single" w:sz="4" w:space="0" w:color="auto"/>
              <w:bottom w:val="single" w:sz="4" w:space="0" w:color="auto"/>
              <w:right w:val="single" w:sz="4" w:space="0" w:color="auto"/>
            </w:tcBorders>
            <w:vAlign w:val="center"/>
            <w:hideMark/>
          </w:tcPr>
          <w:p w:rsidR="00001824" w:rsidRDefault="00001824">
            <w:pPr>
              <w:ind w:right="417"/>
              <w:jc w:val="center"/>
              <w:rPr>
                <w:sz w:val="28"/>
                <w:szCs w:val="28"/>
              </w:rPr>
            </w:pPr>
            <w:r>
              <w:rPr>
                <w:b/>
                <w:sz w:val="32"/>
                <w:szCs w:val="32"/>
              </w:rPr>
              <w:t>Фізкультурно – оздоровчий цикл</w:t>
            </w: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1.</w:t>
            </w:r>
          </w:p>
        </w:tc>
        <w:tc>
          <w:tcPr>
            <w:tcW w:w="793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Впроваджувати в практику роботи нетрадиційні методи, методики, альтернативні технології, освітні програми, щодо формування здорового способу життя дошкільників:</w:t>
            </w:r>
          </w:p>
        </w:tc>
        <w:tc>
          <w:tcPr>
            <w:tcW w:w="2551" w:type="dxa"/>
            <w:tcBorders>
              <w:top w:val="single" w:sz="4" w:space="0" w:color="auto"/>
              <w:left w:val="single" w:sz="4" w:space="0" w:color="auto"/>
              <w:bottom w:val="single" w:sz="4" w:space="0" w:color="auto"/>
              <w:right w:val="single" w:sz="4" w:space="0" w:color="auto"/>
            </w:tcBorders>
            <w:vAlign w:val="center"/>
          </w:tcPr>
          <w:p w:rsidR="00001824" w:rsidRDefault="00001824">
            <w:pPr>
              <w:rPr>
                <w:sz w:val="28"/>
                <w:szCs w:val="28"/>
              </w:rPr>
            </w:pPr>
          </w:p>
          <w:p w:rsidR="00001824" w:rsidRDefault="00001824">
            <w:pPr>
              <w:rPr>
                <w:sz w:val="28"/>
                <w:szCs w:val="28"/>
              </w:rPr>
            </w:pPr>
            <w:r>
              <w:rPr>
                <w:sz w:val="28"/>
                <w:szCs w:val="28"/>
              </w:rPr>
              <w:t>протягом року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2.</w:t>
            </w:r>
          </w:p>
        </w:tc>
        <w:tc>
          <w:tcPr>
            <w:tcW w:w="793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Здійснювати медико-педагогічний контроль за фізичним розвитком дітей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протягом року</w:t>
            </w:r>
          </w:p>
        </w:tc>
        <w:tc>
          <w:tcPr>
            <w:tcW w:w="1985" w:type="dxa"/>
            <w:tcBorders>
              <w:top w:val="single" w:sz="4" w:space="0" w:color="auto"/>
              <w:left w:val="single" w:sz="4" w:space="0" w:color="auto"/>
              <w:bottom w:val="single" w:sz="4" w:space="0" w:color="auto"/>
              <w:right w:val="single" w:sz="4" w:space="0" w:color="auto"/>
            </w:tcBorders>
            <w:vAlign w:val="center"/>
          </w:tcPr>
          <w:p w:rsidR="00001824" w:rsidRDefault="00001824">
            <w:pPr>
              <w:rPr>
                <w:sz w:val="28"/>
                <w:szCs w:val="28"/>
              </w:rPr>
            </w:pPr>
            <w:proofErr w:type="spellStart"/>
            <w:r>
              <w:rPr>
                <w:sz w:val="28"/>
                <w:szCs w:val="28"/>
              </w:rPr>
              <w:t>ст</w:t>
            </w:r>
            <w:proofErr w:type="spellEnd"/>
            <w:r>
              <w:rPr>
                <w:sz w:val="28"/>
                <w:szCs w:val="28"/>
              </w:rPr>
              <w:t xml:space="preserve"> медсестра</w:t>
            </w:r>
          </w:p>
          <w:p w:rsidR="00001824" w:rsidRDefault="00001824">
            <w:pPr>
              <w:rPr>
                <w:sz w:val="28"/>
                <w:szCs w:val="28"/>
              </w:rPr>
            </w:pPr>
            <w:r>
              <w:rPr>
                <w:sz w:val="28"/>
                <w:szCs w:val="28"/>
              </w:rPr>
              <w:t>Вихователі</w:t>
            </w:r>
          </w:p>
          <w:p w:rsidR="00001824" w:rsidRDefault="00001824">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3</w:t>
            </w:r>
          </w:p>
        </w:tc>
        <w:tc>
          <w:tcPr>
            <w:tcW w:w="793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Впроваджувати в практику роботи дошкільного закладу здоров’язберігаючі технології</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протягом року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4</w:t>
            </w:r>
          </w:p>
        </w:tc>
        <w:tc>
          <w:tcPr>
            <w:tcW w:w="793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Проводити  Дні здоров’я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протягом року</w:t>
            </w:r>
          </w:p>
          <w:p w:rsidR="00001824" w:rsidRDefault="00001824">
            <w:pPr>
              <w:rPr>
                <w:sz w:val="28"/>
                <w:szCs w:val="28"/>
              </w:rPr>
            </w:pPr>
            <w:r>
              <w:rPr>
                <w:sz w:val="28"/>
                <w:szCs w:val="28"/>
              </w:rPr>
              <w:t>(останній тиждень місяця)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Вихователі</w:t>
            </w:r>
          </w:p>
          <w:p w:rsidR="00001824" w:rsidRDefault="00001824">
            <w:pPr>
              <w:rPr>
                <w:sz w:val="28"/>
                <w:szCs w:val="28"/>
              </w:rPr>
            </w:pPr>
            <w:proofErr w:type="spellStart"/>
            <w:r>
              <w:rPr>
                <w:sz w:val="28"/>
                <w:szCs w:val="28"/>
              </w:rPr>
              <w:t>музкерівник</w:t>
            </w:r>
            <w:proofErr w:type="spellEnd"/>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5</w:t>
            </w:r>
          </w:p>
        </w:tc>
        <w:tc>
          <w:tcPr>
            <w:tcW w:w="7938" w:type="dxa"/>
            <w:tcBorders>
              <w:top w:val="single" w:sz="4" w:space="0" w:color="auto"/>
              <w:left w:val="single" w:sz="4" w:space="0" w:color="auto"/>
              <w:bottom w:val="single" w:sz="4" w:space="0" w:color="auto"/>
              <w:right w:val="single" w:sz="4" w:space="0" w:color="auto"/>
            </w:tcBorders>
            <w:vAlign w:val="center"/>
          </w:tcPr>
          <w:p w:rsidR="00001824" w:rsidRDefault="00001824">
            <w:pPr>
              <w:rPr>
                <w:sz w:val="28"/>
                <w:szCs w:val="28"/>
              </w:rPr>
            </w:pPr>
            <w:r>
              <w:rPr>
                <w:sz w:val="28"/>
                <w:szCs w:val="28"/>
              </w:rPr>
              <w:t>Проводити спортивні свята та розваги:</w:t>
            </w:r>
          </w:p>
          <w:p w:rsidR="00001824" w:rsidRDefault="00001824">
            <w:pPr>
              <w:rPr>
                <w:sz w:val="28"/>
                <w:szCs w:val="28"/>
              </w:rPr>
            </w:pPr>
          </w:p>
          <w:p w:rsidR="00001824" w:rsidRDefault="00001824">
            <w:pPr>
              <w:numPr>
                <w:ilvl w:val="0"/>
                <w:numId w:val="16"/>
              </w:numPr>
              <w:rPr>
                <w:sz w:val="28"/>
                <w:szCs w:val="28"/>
              </w:rPr>
            </w:pPr>
            <w:r>
              <w:rPr>
                <w:sz w:val="28"/>
                <w:szCs w:val="28"/>
              </w:rPr>
              <w:t xml:space="preserve"> «Тато, мама , я – спортивна сім’я»</w:t>
            </w:r>
          </w:p>
          <w:p w:rsidR="00001824" w:rsidRDefault="00001824">
            <w:pPr>
              <w:numPr>
                <w:ilvl w:val="0"/>
                <w:numId w:val="16"/>
              </w:numPr>
              <w:rPr>
                <w:sz w:val="28"/>
                <w:szCs w:val="28"/>
              </w:rPr>
            </w:pPr>
            <w:r>
              <w:rPr>
                <w:sz w:val="28"/>
                <w:szCs w:val="28"/>
              </w:rPr>
              <w:t xml:space="preserve"> «Веселі старти»</w:t>
            </w:r>
          </w:p>
        </w:tc>
        <w:tc>
          <w:tcPr>
            <w:tcW w:w="2551" w:type="dxa"/>
            <w:tcBorders>
              <w:top w:val="single" w:sz="4" w:space="0" w:color="auto"/>
              <w:left w:val="single" w:sz="4" w:space="0" w:color="auto"/>
              <w:bottom w:val="single" w:sz="4" w:space="0" w:color="auto"/>
              <w:right w:val="single" w:sz="4" w:space="0" w:color="auto"/>
            </w:tcBorders>
            <w:vAlign w:val="center"/>
          </w:tcPr>
          <w:p w:rsidR="00001824" w:rsidRDefault="00001824">
            <w:pPr>
              <w:rPr>
                <w:sz w:val="28"/>
                <w:szCs w:val="28"/>
              </w:rPr>
            </w:pPr>
          </w:p>
          <w:p w:rsidR="00001824" w:rsidRDefault="00001824">
            <w:pPr>
              <w:rPr>
                <w:sz w:val="28"/>
                <w:szCs w:val="28"/>
              </w:rPr>
            </w:pPr>
            <w:r>
              <w:rPr>
                <w:sz w:val="28"/>
                <w:szCs w:val="28"/>
              </w:rPr>
              <w:t>січень 2024р.</w:t>
            </w:r>
          </w:p>
          <w:p w:rsidR="00001824" w:rsidRDefault="00001824">
            <w:pPr>
              <w:rPr>
                <w:sz w:val="28"/>
                <w:szCs w:val="28"/>
              </w:rPr>
            </w:pPr>
            <w:r>
              <w:rPr>
                <w:sz w:val="28"/>
                <w:szCs w:val="28"/>
              </w:rPr>
              <w:t xml:space="preserve">травень2024р. </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Вихователі</w:t>
            </w:r>
          </w:p>
          <w:p w:rsidR="00001824" w:rsidRDefault="00001824">
            <w:pPr>
              <w:rPr>
                <w:sz w:val="28"/>
                <w:szCs w:val="28"/>
              </w:rPr>
            </w:pPr>
            <w:proofErr w:type="spellStart"/>
            <w:r>
              <w:rPr>
                <w:sz w:val="28"/>
                <w:szCs w:val="28"/>
              </w:rPr>
              <w:t>музкерівник</w:t>
            </w:r>
            <w:proofErr w:type="spellEnd"/>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15025" w:type="dxa"/>
            <w:gridSpan w:val="5"/>
            <w:tcBorders>
              <w:top w:val="single" w:sz="4" w:space="0" w:color="auto"/>
              <w:left w:val="single" w:sz="4" w:space="0" w:color="auto"/>
              <w:bottom w:val="single" w:sz="4" w:space="0" w:color="auto"/>
              <w:right w:val="single" w:sz="4" w:space="0" w:color="auto"/>
            </w:tcBorders>
            <w:vAlign w:val="center"/>
            <w:hideMark/>
          </w:tcPr>
          <w:p w:rsidR="00001824" w:rsidRDefault="00001824">
            <w:pPr>
              <w:ind w:right="417"/>
              <w:jc w:val="center"/>
              <w:rPr>
                <w:sz w:val="28"/>
                <w:szCs w:val="28"/>
              </w:rPr>
            </w:pPr>
            <w:r>
              <w:rPr>
                <w:b/>
                <w:sz w:val="32"/>
                <w:szCs w:val="32"/>
              </w:rPr>
              <w:t>Художньо-естетичний цикл</w:t>
            </w: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lang w:val="ru-RU"/>
              </w:rPr>
              <w:t>1.</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Виставка малюнків «Природа, як щедрий дар Божий для людини» </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вересень</w:t>
            </w:r>
          </w:p>
          <w:p w:rsidR="00001824" w:rsidRDefault="00001824">
            <w:pPr>
              <w:rPr>
                <w:sz w:val="28"/>
                <w:szCs w:val="28"/>
              </w:rPr>
            </w:pPr>
            <w:r>
              <w:rPr>
                <w:sz w:val="28"/>
                <w:szCs w:val="28"/>
              </w:rPr>
              <w:t>2023 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 батьки</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2.</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Святкова розвага</w:t>
            </w:r>
          </w:p>
          <w:p w:rsidR="00001824" w:rsidRDefault="00001824">
            <w:pPr>
              <w:rPr>
                <w:sz w:val="28"/>
                <w:szCs w:val="28"/>
              </w:rPr>
            </w:pPr>
            <w:r>
              <w:rPr>
                <w:sz w:val="28"/>
                <w:szCs w:val="28"/>
              </w:rPr>
              <w:lastRenderedPageBreak/>
              <w:t>«Посвята в дошкільнята»</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жовтень</w:t>
            </w:r>
          </w:p>
          <w:p w:rsidR="00001824" w:rsidRDefault="00001824">
            <w:pPr>
              <w:rPr>
                <w:sz w:val="28"/>
                <w:szCs w:val="28"/>
              </w:rPr>
            </w:pPr>
            <w:r>
              <w:rPr>
                <w:sz w:val="28"/>
                <w:szCs w:val="28"/>
              </w:rPr>
              <w:lastRenderedPageBreak/>
              <w:t>2023р.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Вихователі,</w:t>
            </w:r>
          </w:p>
          <w:p w:rsidR="00001824" w:rsidRDefault="00001824">
            <w:pPr>
              <w:rPr>
                <w:sz w:val="28"/>
                <w:szCs w:val="28"/>
              </w:rPr>
            </w:pPr>
            <w:r>
              <w:rPr>
                <w:sz w:val="28"/>
                <w:szCs w:val="28"/>
              </w:rPr>
              <w:lastRenderedPageBreak/>
              <w:t>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3.</w:t>
            </w:r>
          </w:p>
        </w:tc>
        <w:tc>
          <w:tcPr>
            <w:tcW w:w="79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 xml:space="preserve">Українські вечорниці </w:t>
            </w:r>
          </w:p>
          <w:p w:rsidR="00001824" w:rsidRDefault="00001824">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грудень, </w:t>
            </w:r>
          </w:p>
          <w:p w:rsidR="00001824" w:rsidRDefault="00001824">
            <w:pPr>
              <w:rPr>
                <w:sz w:val="28"/>
                <w:szCs w:val="28"/>
              </w:rPr>
            </w:pPr>
            <w:r>
              <w:rPr>
                <w:sz w:val="28"/>
                <w:szCs w:val="28"/>
              </w:rPr>
              <w:t>2023 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Вихователі, </w:t>
            </w:r>
            <w:proofErr w:type="spellStart"/>
            <w:r>
              <w:rPr>
                <w:sz w:val="28"/>
                <w:szCs w:val="28"/>
              </w:rPr>
              <w:t>музкерівник</w:t>
            </w:r>
            <w:proofErr w:type="spellEnd"/>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4.</w:t>
            </w:r>
          </w:p>
        </w:tc>
        <w:tc>
          <w:tcPr>
            <w:tcW w:w="79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Розвага-</w:t>
            </w:r>
            <w:proofErr w:type="spellStart"/>
            <w:r>
              <w:rPr>
                <w:sz w:val="28"/>
                <w:szCs w:val="28"/>
              </w:rPr>
              <w:t>квест</w:t>
            </w:r>
            <w:proofErr w:type="spellEnd"/>
            <w:r>
              <w:rPr>
                <w:sz w:val="28"/>
                <w:szCs w:val="28"/>
              </w:rPr>
              <w:t xml:space="preserve"> «У пошуках подарунків Святого  Миколая »</w:t>
            </w:r>
          </w:p>
          <w:p w:rsidR="00001824" w:rsidRDefault="00001824">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грудень,</w:t>
            </w:r>
          </w:p>
          <w:p w:rsidR="00001824" w:rsidRDefault="00001824">
            <w:pPr>
              <w:rPr>
                <w:sz w:val="28"/>
                <w:szCs w:val="28"/>
              </w:rPr>
            </w:pPr>
            <w:r>
              <w:rPr>
                <w:sz w:val="28"/>
                <w:szCs w:val="28"/>
              </w:rPr>
              <w:t>2023 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 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5.</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Творчий вечір</w:t>
            </w:r>
          </w:p>
          <w:p w:rsidR="00001824" w:rsidRDefault="00001824">
            <w:pPr>
              <w:rPr>
                <w:sz w:val="28"/>
                <w:szCs w:val="28"/>
              </w:rPr>
            </w:pPr>
            <w:r>
              <w:rPr>
                <w:sz w:val="28"/>
                <w:szCs w:val="28"/>
              </w:rPr>
              <w:t>«Бо прийдуть до тебе три празники в гості»</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січень</w:t>
            </w:r>
          </w:p>
          <w:p w:rsidR="00001824" w:rsidRDefault="00001824">
            <w:pPr>
              <w:rPr>
                <w:sz w:val="28"/>
                <w:szCs w:val="28"/>
              </w:rPr>
            </w:pPr>
            <w:r>
              <w:rPr>
                <w:sz w:val="28"/>
                <w:szCs w:val="28"/>
              </w:rPr>
              <w:t>2024р.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r>
              <w:rPr>
                <w:sz w:val="28"/>
                <w:szCs w:val="28"/>
              </w:rPr>
              <w:t>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6.</w:t>
            </w:r>
          </w:p>
        </w:tc>
        <w:tc>
          <w:tcPr>
            <w:tcW w:w="79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Розвага з використанням традицій і обрядів «Стрітення»</w:t>
            </w:r>
          </w:p>
          <w:p w:rsidR="00001824" w:rsidRDefault="00001824">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лютий</w:t>
            </w:r>
          </w:p>
          <w:p w:rsidR="00001824" w:rsidRDefault="00001824">
            <w:pPr>
              <w:rPr>
                <w:sz w:val="28"/>
                <w:szCs w:val="28"/>
              </w:rPr>
            </w:pPr>
            <w:r>
              <w:rPr>
                <w:sz w:val="28"/>
                <w:szCs w:val="28"/>
              </w:rPr>
              <w:t>2024р.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r>
              <w:rPr>
                <w:sz w:val="28"/>
                <w:szCs w:val="28"/>
              </w:rPr>
              <w:t>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7.</w:t>
            </w:r>
          </w:p>
        </w:tc>
        <w:tc>
          <w:tcPr>
            <w:tcW w:w="79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roofErr w:type="spellStart"/>
            <w:r>
              <w:rPr>
                <w:sz w:val="28"/>
                <w:szCs w:val="28"/>
              </w:rPr>
              <w:t>Квест</w:t>
            </w:r>
            <w:proofErr w:type="spellEnd"/>
            <w:r>
              <w:rPr>
                <w:sz w:val="28"/>
                <w:szCs w:val="28"/>
              </w:rPr>
              <w:t>- гра  «Великодній кошик»</w:t>
            </w:r>
          </w:p>
          <w:p w:rsidR="00001824" w:rsidRDefault="00001824">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квітень</w:t>
            </w:r>
          </w:p>
          <w:p w:rsidR="00001824" w:rsidRDefault="00001824">
            <w:pPr>
              <w:rPr>
                <w:sz w:val="28"/>
                <w:szCs w:val="28"/>
              </w:rPr>
            </w:pPr>
            <w:r>
              <w:rPr>
                <w:sz w:val="28"/>
                <w:szCs w:val="28"/>
              </w:rPr>
              <w:t>2024р.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proofErr w:type="spellStart"/>
            <w:r>
              <w:rPr>
                <w:sz w:val="28"/>
                <w:szCs w:val="28"/>
              </w:rPr>
              <w:t>Музкерівник</w:t>
            </w:r>
            <w:proofErr w:type="spellEnd"/>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8.</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Святкові ранки присвячені Дню матері «Мама - Весна»</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травень</w:t>
            </w:r>
          </w:p>
          <w:p w:rsidR="00001824" w:rsidRDefault="00001824">
            <w:pPr>
              <w:rPr>
                <w:sz w:val="28"/>
                <w:szCs w:val="28"/>
              </w:rPr>
            </w:pPr>
            <w:r>
              <w:rPr>
                <w:sz w:val="28"/>
                <w:szCs w:val="28"/>
              </w:rPr>
              <w:t>2024р.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r>
              <w:rPr>
                <w:sz w:val="28"/>
                <w:szCs w:val="28"/>
              </w:rPr>
              <w:t>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bl>
    <w:p w:rsidR="00001824" w:rsidRDefault="00001824" w:rsidP="00001824">
      <w:pPr>
        <w:rPr>
          <w:b/>
          <w:sz w:val="32"/>
          <w:szCs w:val="32"/>
        </w:rPr>
      </w:pPr>
    </w:p>
    <w:p w:rsidR="00001824" w:rsidRDefault="00001824" w:rsidP="00001824">
      <w:pPr>
        <w:jc w:val="center"/>
        <w:rPr>
          <w:b/>
          <w:sz w:val="32"/>
          <w:szCs w:val="32"/>
        </w:rPr>
      </w:pPr>
      <w:r>
        <w:rPr>
          <w:b/>
          <w:sz w:val="32"/>
          <w:szCs w:val="32"/>
        </w:rPr>
        <w:t xml:space="preserve">СПІВПРАЦЯ З ЖВИРКІВСЬКОЮ ЗАГАЛЬНООСВІТНЬОЮ ШКОЛОЮ І-ІІІ ст. </w:t>
      </w:r>
    </w:p>
    <w:tbl>
      <w:tblPr>
        <w:tblW w:w="15024" w:type="dxa"/>
        <w:tblInd w:w="-306" w:type="dxa"/>
        <w:tblLayout w:type="fixed"/>
        <w:tblCellMar>
          <w:left w:w="0" w:type="dxa"/>
          <w:right w:w="0" w:type="dxa"/>
        </w:tblCellMar>
        <w:tblLook w:val="04A0" w:firstRow="1" w:lastRow="0" w:firstColumn="1" w:lastColumn="0" w:noHBand="0" w:noVBand="1"/>
      </w:tblPr>
      <w:tblGrid>
        <w:gridCol w:w="8928"/>
        <w:gridCol w:w="1560"/>
        <w:gridCol w:w="2551"/>
        <w:gridCol w:w="1985"/>
      </w:tblGrid>
      <w:tr w:rsidR="00001824" w:rsidTr="00001824">
        <w:trPr>
          <w:trHeight w:val="319"/>
        </w:trPr>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Зміст роботи</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Термін</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Виконавці</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Відмітка</w:t>
            </w:r>
          </w:p>
        </w:tc>
      </w:tr>
      <w:tr w:rsidR="00001824" w:rsidTr="00001824">
        <w:trPr>
          <w:trHeight w:val="218"/>
        </w:trPr>
        <w:tc>
          <w:tcPr>
            <w:tcW w:w="15027" w:type="dxa"/>
            <w:gridSpan w:val="4"/>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jc w:val="center"/>
              <w:rPr>
                <w:sz w:val="28"/>
                <w:szCs w:val="28"/>
              </w:rPr>
            </w:pPr>
            <w:r>
              <w:rPr>
                <w:b/>
                <w:bCs/>
                <w:sz w:val="28"/>
                <w:szCs w:val="28"/>
                <w:bdr w:val="none" w:sz="0" w:space="0" w:color="auto" w:frame="1"/>
              </w:rPr>
              <w:t>Організаційна робота</w:t>
            </w: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1. Організація предметно-розвивального середо</w:t>
            </w:r>
            <w:r>
              <w:rPr>
                <w:sz w:val="28"/>
                <w:szCs w:val="28"/>
              </w:rPr>
              <w:softHyphen/>
              <w:t xml:space="preserve">вища і життєвого простору з метою забезпечення різноманітної діяльності дітей </w:t>
            </w:r>
            <w:proofErr w:type="spellStart"/>
            <w:r>
              <w:rPr>
                <w:sz w:val="28"/>
                <w:szCs w:val="28"/>
              </w:rPr>
              <w:t>дошкілля</w:t>
            </w:r>
            <w:proofErr w:type="spellEnd"/>
            <w:r>
              <w:rPr>
                <w:sz w:val="28"/>
                <w:szCs w:val="28"/>
              </w:rPr>
              <w:t xml:space="preserve"> і початкової школи з урахуванням їхніх вікових та індивідуаль</w:t>
            </w:r>
            <w:r>
              <w:rPr>
                <w:sz w:val="28"/>
                <w:szCs w:val="28"/>
              </w:rPr>
              <w:softHyphen/>
              <w:t>них інтересів.</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Вересень</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2. Сучасні форми і методи роботи з батьками під час освітнього  процесу в ЗДО і  ЗОШ.</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3. Проведення онлайн екскурсій, спільних заходів для дошкільнят і учнів початкової школи </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21"/>
              <w:rPr>
                <w:sz w:val="28"/>
                <w:szCs w:val="28"/>
              </w:rPr>
            </w:pPr>
            <w:r>
              <w:rPr>
                <w:sz w:val="28"/>
                <w:szCs w:val="28"/>
              </w:rPr>
              <w:t>Вихователі</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lastRenderedPageBreak/>
              <w:t>4</w:t>
            </w:r>
            <w:r>
              <w:rPr>
                <w:i/>
                <w:iCs/>
                <w:sz w:val="28"/>
                <w:szCs w:val="28"/>
                <w:bdr w:val="none" w:sz="0" w:space="0" w:color="auto" w:frame="1"/>
              </w:rPr>
              <w:t>. </w:t>
            </w:r>
            <w:r>
              <w:rPr>
                <w:sz w:val="28"/>
                <w:szCs w:val="28"/>
              </w:rPr>
              <w:t>Навчання дітей Безпеки Життєдіяльності в умовах воєнного  стану.</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15027" w:type="dxa"/>
            <w:gridSpan w:val="4"/>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jc w:val="center"/>
              <w:rPr>
                <w:sz w:val="28"/>
                <w:szCs w:val="28"/>
              </w:rPr>
            </w:pPr>
            <w:r>
              <w:rPr>
                <w:b/>
                <w:bCs/>
                <w:sz w:val="28"/>
                <w:szCs w:val="28"/>
                <w:bdr w:val="none" w:sz="0" w:space="0" w:color="auto" w:frame="1"/>
              </w:rPr>
              <w:t>Методична робота</w:t>
            </w: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1. Організувати  перехресне ознайомлення з передовим педагогічним досвідом педагогів  дошкільного закладу та школи.</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Листопад</w:t>
            </w:r>
          </w:p>
          <w:p w:rsidR="00001824" w:rsidRDefault="00001824">
            <w:pPr>
              <w:ind w:firstLine="142"/>
              <w:rPr>
                <w:sz w:val="28"/>
                <w:szCs w:val="28"/>
              </w:rPr>
            </w:pPr>
            <w:r>
              <w:rPr>
                <w:sz w:val="28"/>
                <w:szCs w:val="28"/>
              </w:rPr>
              <w:t>2023 р.</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Директор,</w:t>
            </w:r>
          </w:p>
          <w:p w:rsidR="00001824" w:rsidRDefault="00001824">
            <w:pPr>
              <w:ind w:firstLine="142"/>
              <w:rPr>
                <w:sz w:val="28"/>
                <w:szCs w:val="28"/>
              </w:rPr>
            </w:pPr>
            <w:r>
              <w:rPr>
                <w:sz w:val="28"/>
                <w:szCs w:val="28"/>
              </w:rPr>
              <w:t>вихователі</w:t>
            </w:r>
          </w:p>
          <w:p w:rsidR="00001824" w:rsidRDefault="00001824">
            <w:pPr>
              <w:ind w:firstLine="142"/>
              <w:rPr>
                <w:sz w:val="28"/>
                <w:szCs w:val="28"/>
              </w:rPr>
            </w:pPr>
            <w:r>
              <w:rPr>
                <w:sz w:val="28"/>
                <w:szCs w:val="28"/>
              </w:rPr>
              <w:t>заступник директора</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2. Вивчення та аналіз програми розвитку дитини у дошкільний період і в початковій школі; вимог, визначених у нормативних документах.</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jc w:val="center"/>
              <w:rPr>
                <w:sz w:val="28"/>
                <w:szCs w:val="28"/>
              </w:rPr>
            </w:pPr>
            <w:r>
              <w:rPr>
                <w:sz w:val="28"/>
                <w:szCs w:val="28"/>
              </w:rPr>
              <w:t>Жовтень 2023р.</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Вчителі</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numPr>
                <w:ilvl w:val="0"/>
                <w:numId w:val="15"/>
              </w:numPr>
              <w:contextualSpacing/>
              <w:rPr>
                <w:sz w:val="28"/>
                <w:szCs w:val="28"/>
              </w:rPr>
            </w:pPr>
            <w:r>
              <w:rPr>
                <w:sz w:val="28"/>
                <w:szCs w:val="28"/>
              </w:rPr>
              <w:t xml:space="preserve">3. Організувати спільний фестиваль з учнями початкових класів </w:t>
            </w:r>
          </w:p>
          <w:p w:rsidR="00001824" w:rsidRDefault="00001824">
            <w:pPr>
              <w:numPr>
                <w:ilvl w:val="0"/>
                <w:numId w:val="15"/>
              </w:numPr>
              <w:contextualSpacing/>
              <w:rPr>
                <w:sz w:val="28"/>
                <w:szCs w:val="28"/>
              </w:rPr>
            </w:pPr>
            <w:r>
              <w:rPr>
                <w:sz w:val="28"/>
                <w:szCs w:val="28"/>
              </w:rPr>
              <w:t xml:space="preserve">« Українці – незламна нація». </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jc w:val="center"/>
              <w:rPr>
                <w:sz w:val="28"/>
                <w:szCs w:val="28"/>
              </w:rPr>
            </w:pPr>
            <w:r>
              <w:rPr>
                <w:sz w:val="28"/>
                <w:szCs w:val="28"/>
              </w:rPr>
              <w:t>Лютий</w:t>
            </w:r>
          </w:p>
          <w:p w:rsidR="00001824" w:rsidRDefault="00001824">
            <w:pPr>
              <w:ind w:firstLine="142"/>
              <w:jc w:val="center"/>
              <w:rPr>
                <w:sz w:val="28"/>
                <w:szCs w:val="28"/>
              </w:rPr>
            </w:pPr>
            <w:r>
              <w:rPr>
                <w:sz w:val="28"/>
                <w:szCs w:val="28"/>
              </w:rPr>
              <w:t>2024р</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 xml:space="preserve">4. Вивчення індивідуальних та </w:t>
            </w:r>
            <w:proofErr w:type="spellStart"/>
            <w:r>
              <w:rPr>
                <w:sz w:val="28"/>
                <w:szCs w:val="28"/>
              </w:rPr>
              <w:t>психо</w:t>
            </w:r>
            <w:proofErr w:type="spellEnd"/>
            <w:r>
              <w:rPr>
                <w:sz w:val="28"/>
                <w:szCs w:val="28"/>
              </w:rPr>
              <w:t>-фізичних особливостей кожної дитини, рівня її розвитку, по</w:t>
            </w:r>
            <w:r>
              <w:rPr>
                <w:sz w:val="28"/>
                <w:szCs w:val="28"/>
              </w:rPr>
              <w:softHyphen/>
              <w:t xml:space="preserve">чинаючи зі старшої групи </w:t>
            </w:r>
            <w:proofErr w:type="spellStart"/>
            <w:r>
              <w:rPr>
                <w:sz w:val="28"/>
                <w:szCs w:val="28"/>
              </w:rPr>
              <w:t>дошкілля</w:t>
            </w:r>
            <w:proofErr w:type="spellEnd"/>
            <w:r>
              <w:rPr>
                <w:sz w:val="28"/>
                <w:szCs w:val="28"/>
              </w:rPr>
              <w:t xml:space="preserve"> .</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15027" w:type="dxa"/>
            <w:gridSpan w:val="4"/>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jc w:val="center"/>
              <w:rPr>
                <w:sz w:val="28"/>
                <w:szCs w:val="28"/>
              </w:rPr>
            </w:pPr>
            <w:r>
              <w:rPr>
                <w:b/>
                <w:bCs/>
                <w:sz w:val="28"/>
                <w:szCs w:val="28"/>
                <w:bdr w:val="none" w:sz="0" w:space="0" w:color="auto" w:frame="1"/>
              </w:rPr>
              <w:t>Робота з батьками</w:t>
            </w: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1. Участь педагогів школи в батьківських зборах </w:t>
            </w:r>
            <w:proofErr w:type="spellStart"/>
            <w:r>
              <w:rPr>
                <w:sz w:val="28"/>
                <w:szCs w:val="28"/>
              </w:rPr>
              <w:t>дошкілля</w:t>
            </w:r>
            <w:proofErr w:type="spellEnd"/>
            <w:r>
              <w:rPr>
                <w:sz w:val="28"/>
                <w:szCs w:val="28"/>
              </w:rPr>
              <w:t>.</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За графіком</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001824" w:rsidRDefault="00001824">
            <w:pPr>
              <w:ind w:firstLine="142"/>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2. Організація психолого-педагогічних консуль</w:t>
            </w:r>
            <w:r>
              <w:rPr>
                <w:sz w:val="28"/>
                <w:szCs w:val="28"/>
              </w:rPr>
              <w:softHyphen/>
              <w:t>тацій для батьків.</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001824" w:rsidRDefault="00001824">
            <w:pPr>
              <w:ind w:firstLine="142"/>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left="-142" w:right="-262"/>
              <w:contextualSpacing/>
              <w:rPr>
                <w:sz w:val="28"/>
                <w:szCs w:val="28"/>
              </w:rPr>
            </w:pPr>
            <w:r>
              <w:rPr>
                <w:sz w:val="28"/>
                <w:szCs w:val="28"/>
              </w:rPr>
              <w:t>3. Організація занять для батьків майбутніх першокласників.</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Квітень</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001824" w:rsidRDefault="00001824">
            <w:pPr>
              <w:ind w:firstLine="142"/>
              <w:rPr>
                <w:sz w:val="28"/>
                <w:szCs w:val="28"/>
              </w:rPr>
            </w:pPr>
          </w:p>
        </w:tc>
      </w:tr>
    </w:tbl>
    <w:p w:rsidR="00001824" w:rsidRDefault="00001824" w:rsidP="00001824">
      <w:pPr>
        <w:ind w:right="-284"/>
        <w:jc w:val="center"/>
        <w:rPr>
          <w:b/>
          <w:bCs/>
          <w:i/>
          <w:sz w:val="36"/>
          <w:szCs w:val="36"/>
        </w:rPr>
      </w:pPr>
    </w:p>
    <w:p w:rsidR="00001824" w:rsidRDefault="00001824" w:rsidP="00001824">
      <w:pPr>
        <w:ind w:right="-284"/>
        <w:jc w:val="center"/>
        <w:rPr>
          <w:b/>
          <w:bCs/>
          <w:i/>
          <w:sz w:val="36"/>
          <w:szCs w:val="36"/>
        </w:rPr>
      </w:pPr>
    </w:p>
    <w:p w:rsidR="00001824" w:rsidRDefault="00001824" w:rsidP="00001824">
      <w:pPr>
        <w:ind w:right="-284"/>
        <w:jc w:val="center"/>
        <w:rPr>
          <w:b/>
          <w:bCs/>
          <w:i/>
          <w:sz w:val="36"/>
          <w:szCs w:val="36"/>
        </w:rPr>
      </w:pPr>
    </w:p>
    <w:p w:rsidR="00001824" w:rsidRDefault="00001824" w:rsidP="00001824">
      <w:pPr>
        <w:ind w:right="-284"/>
        <w:jc w:val="center"/>
        <w:rPr>
          <w:b/>
          <w:bCs/>
          <w:i/>
          <w:sz w:val="36"/>
          <w:szCs w:val="36"/>
        </w:rPr>
      </w:pPr>
    </w:p>
    <w:p w:rsidR="00001824" w:rsidRDefault="00001824" w:rsidP="00001824">
      <w:pPr>
        <w:ind w:right="-284"/>
        <w:jc w:val="center"/>
        <w:rPr>
          <w:b/>
          <w:i/>
          <w:sz w:val="36"/>
          <w:szCs w:val="36"/>
        </w:rPr>
      </w:pPr>
      <w:r>
        <w:rPr>
          <w:b/>
          <w:bCs/>
          <w:i/>
          <w:sz w:val="36"/>
          <w:szCs w:val="36"/>
        </w:rPr>
        <w:t>РОЗДІЛ</w:t>
      </w:r>
      <w:r>
        <w:rPr>
          <w:b/>
          <w:i/>
          <w:sz w:val="36"/>
          <w:szCs w:val="36"/>
        </w:rPr>
        <w:t xml:space="preserve"> VІ</w:t>
      </w:r>
    </w:p>
    <w:p w:rsidR="00001824" w:rsidRDefault="00001824" w:rsidP="00001824">
      <w:pPr>
        <w:ind w:right="-284"/>
        <w:jc w:val="center"/>
        <w:rPr>
          <w:b/>
          <w:i/>
          <w:sz w:val="36"/>
          <w:szCs w:val="36"/>
        </w:rPr>
      </w:pPr>
    </w:p>
    <w:p w:rsidR="00001824" w:rsidRDefault="00001824" w:rsidP="00001824">
      <w:pPr>
        <w:jc w:val="center"/>
        <w:rPr>
          <w:b/>
          <w:bCs/>
          <w:sz w:val="32"/>
          <w:szCs w:val="32"/>
        </w:rPr>
      </w:pPr>
      <w:r>
        <w:rPr>
          <w:b/>
          <w:bCs/>
          <w:sz w:val="32"/>
          <w:szCs w:val="32"/>
        </w:rPr>
        <w:t>ВНУТРІШНЯ СИСТЕМА ОЦІНЮВАННЯ ЯКОСТІ ОСВІТНЬОЇ ДІЯЛЬНОСТІ</w:t>
      </w:r>
    </w:p>
    <w:p w:rsidR="00001824" w:rsidRDefault="00001824" w:rsidP="00001824">
      <w:pPr>
        <w:jc w:val="center"/>
        <w:rPr>
          <w:b/>
          <w:i/>
          <w:sz w:val="32"/>
          <w:szCs w:val="32"/>
        </w:rPr>
      </w:pPr>
    </w:p>
    <w:p w:rsidR="00001824" w:rsidRDefault="00001824" w:rsidP="00001824">
      <w:pPr>
        <w:ind w:right="-284"/>
        <w:rPr>
          <w:b/>
          <w:bCs/>
          <w:sz w:val="32"/>
          <w:szCs w:val="32"/>
        </w:rPr>
      </w:pPr>
      <w:r>
        <w:rPr>
          <w:b/>
          <w:bCs/>
          <w:sz w:val="32"/>
          <w:szCs w:val="32"/>
        </w:rPr>
        <w:t xml:space="preserve">                              ВИВЧЕННЯ СТАНУ ОРГАНІЗАЦІЇ ОСВІТНЬОГО ПРОЦЕСУ</w:t>
      </w:r>
    </w:p>
    <w:p w:rsidR="00001824" w:rsidRDefault="00001824" w:rsidP="00001824">
      <w:pPr>
        <w:ind w:right="-284"/>
        <w:rPr>
          <w:b/>
          <w:bCs/>
          <w:color w:val="FF0000"/>
          <w:sz w:val="28"/>
          <w:szCs w:val="28"/>
        </w:rPr>
      </w:pPr>
    </w:p>
    <w:tbl>
      <w:tblPr>
        <w:tblW w:w="155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236"/>
        <w:gridCol w:w="1276"/>
        <w:gridCol w:w="1983"/>
        <w:gridCol w:w="2409"/>
        <w:gridCol w:w="1842"/>
        <w:gridCol w:w="1417"/>
      </w:tblGrid>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Назва   контролю</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Мета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Форма</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Група</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Примітка</w:t>
            </w: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 1.</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rPr>
            </w:pPr>
            <w:r>
              <w:rPr>
                <w:bCs/>
                <w:sz w:val="28"/>
                <w:szCs w:val="28"/>
              </w:rPr>
              <w:t xml:space="preserve">Стан навчально-виховної роботи в групах, </w:t>
            </w:r>
          </w:p>
          <w:p w:rsidR="00001824" w:rsidRDefault="00001824">
            <w:pPr>
              <w:ind w:right="-284"/>
              <w:rPr>
                <w:bCs/>
                <w:sz w:val="28"/>
                <w:szCs w:val="28"/>
                <w:lang w:val="ru-RU"/>
              </w:rPr>
            </w:pPr>
            <w:r>
              <w:rPr>
                <w:bCs/>
                <w:sz w:val="28"/>
                <w:szCs w:val="28"/>
              </w:rPr>
              <w:t xml:space="preserve">готовність до нового навчального року.  </w:t>
            </w:r>
          </w:p>
          <w:p w:rsidR="00001824" w:rsidRDefault="00001824">
            <w:pPr>
              <w:ind w:right="-284"/>
              <w:rPr>
                <w:bCs/>
                <w:sz w:val="28"/>
                <w:szCs w:val="28"/>
                <w:lang w:val="ru-RU"/>
              </w:rPr>
            </w:pPr>
          </w:p>
        </w:tc>
        <w:tc>
          <w:tcPr>
            <w:tcW w:w="1276"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наказу</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Фронтальна</w:t>
            </w:r>
          </w:p>
          <w:p w:rsidR="00001824" w:rsidRDefault="00001824">
            <w:pPr>
              <w:ind w:right="-284"/>
              <w:rPr>
                <w:bCs/>
                <w:sz w:val="28"/>
                <w:szCs w:val="28"/>
              </w:rPr>
            </w:pPr>
            <w:r>
              <w:rPr>
                <w:bCs/>
                <w:sz w:val="28"/>
                <w:szCs w:val="28"/>
              </w:rPr>
              <w:t>перевірка</w:t>
            </w:r>
          </w:p>
        </w:tc>
        <w:tc>
          <w:tcPr>
            <w:tcW w:w="2410"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вересень</w:t>
            </w:r>
          </w:p>
          <w:p w:rsidR="00001824" w:rsidRDefault="00001824">
            <w:pPr>
              <w:ind w:right="-284"/>
              <w:rPr>
                <w:bCs/>
                <w:sz w:val="28"/>
                <w:szCs w:val="28"/>
              </w:rPr>
            </w:pPr>
            <w:r>
              <w:rPr>
                <w:bCs/>
                <w:sz w:val="28"/>
                <w:szCs w:val="28"/>
              </w:rPr>
              <w:t>2023р.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2</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lang w:val="ru-RU"/>
              </w:rPr>
            </w:pPr>
            <w:r>
              <w:rPr>
                <w:bCs/>
                <w:sz w:val="28"/>
                <w:szCs w:val="28"/>
                <w:lang w:val="ru-RU"/>
              </w:rPr>
              <w:t>Культурно-</w:t>
            </w:r>
            <w:proofErr w:type="spellStart"/>
            <w:r>
              <w:rPr>
                <w:bCs/>
                <w:sz w:val="28"/>
                <w:szCs w:val="28"/>
                <w:lang w:val="ru-RU"/>
              </w:rPr>
              <w:t>гігієнічнінавичкидітей</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Оперативний контроль</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Всі групи</w:t>
            </w:r>
          </w:p>
          <w:p w:rsidR="00001824" w:rsidRDefault="00001824">
            <w:pPr>
              <w:ind w:right="-284"/>
              <w:rPr>
                <w:bCs/>
                <w:sz w:val="28"/>
                <w:szCs w:val="28"/>
              </w:rPr>
            </w:pPr>
            <w:r>
              <w:rPr>
                <w:bCs/>
                <w:sz w:val="28"/>
                <w:szCs w:val="28"/>
              </w:rPr>
              <w:t>Щомісяця</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 xml:space="preserve"> директор</w:t>
            </w:r>
          </w:p>
          <w:p w:rsidR="00001824" w:rsidRDefault="00001824">
            <w:pPr>
              <w:ind w:right="-288"/>
              <w:rPr>
                <w:bCs/>
                <w:sz w:val="28"/>
                <w:szCs w:val="28"/>
              </w:rPr>
            </w:pPr>
            <w:r>
              <w:rPr>
                <w:bCs/>
                <w:sz w:val="28"/>
                <w:szCs w:val="28"/>
              </w:rPr>
              <w:t>старша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3.</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Дотримання режимів прогулянок </w:t>
            </w:r>
          </w:p>
          <w:p w:rsidR="00001824" w:rsidRDefault="00001824">
            <w:pPr>
              <w:ind w:right="-284"/>
              <w:rPr>
                <w:bCs/>
                <w:sz w:val="28"/>
                <w:szCs w:val="28"/>
                <w:lang w:val="ru-RU"/>
              </w:rPr>
            </w:pPr>
            <w:r>
              <w:rPr>
                <w:bCs/>
                <w:sz w:val="28"/>
                <w:szCs w:val="28"/>
              </w:rPr>
              <w:t>та провітрювання</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Оперативний контроль</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175"/>
              <w:rPr>
                <w:bCs/>
                <w:sz w:val="28"/>
                <w:szCs w:val="28"/>
              </w:rPr>
            </w:pPr>
            <w:r>
              <w:rPr>
                <w:bCs/>
                <w:sz w:val="28"/>
                <w:szCs w:val="28"/>
              </w:rPr>
              <w:t>Один раз на квартал</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p w:rsidR="00001824" w:rsidRDefault="00001824">
            <w:pPr>
              <w:ind w:right="-288"/>
              <w:rPr>
                <w:bCs/>
                <w:sz w:val="28"/>
                <w:szCs w:val="28"/>
              </w:rPr>
            </w:pPr>
            <w:r>
              <w:rPr>
                <w:bCs/>
                <w:sz w:val="28"/>
                <w:szCs w:val="28"/>
              </w:rPr>
              <w:t>старша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922"/>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4.</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284"/>
              <w:rPr>
                <w:sz w:val="28"/>
                <w:szCs w:val="28"/>
              </w:rPr>
            </w:pPr>
          </w:p>
          <w:p w:rsidR="00001824" w:rsidRDefault="00001824">
            <w:pPr>
              <w:ind w:right="-284"/>
              <w:rPr>
                <w:bCs/>
                <w:sz w:val="28"/>
                <w:szCs w:val="28"/>
              </w:rPr>
            </w:pPr>
            <w:r>
              <w:rPr>
                <w:sz w:val="28"/>
                <w:szCs w:val="28"/>
              </w:rPr>
              <w:t>Ведення документації усіх категорій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roofErr w:type="spellStart"/>
            <w:r>
              <w:rPr>
                <w:bCs/>
                <w:sz w:val="28"/>
                <w:szCs w:val="28"/>
              </w:rPr>
              <w:t>Оперативно</w:t>
            </w:r>
            <w:proofErr w:type="spellEnd"/>
            <w:r>
              <w:rPr>
                <w:bCs/>
                <w:sz w:val="28"/>
                <w:szCs w:val="28"/>
              </w:rPr>
              <w:t>-</w:t>
            </w:r>
          </w:p>
          <w:p w:rsidR="00001824" w:rsidRDefault="00001824">
            <w:pPr>
              <w:tabs>
                <w:tab w:val="left" w:pos="510"/>
              </w:tabs>
              <w:ind w:right="33"/>
              <w:rPr>
                <w:bCs/>
                <w:sz w:val="28"/>
                <w:szCs w:val="28"/>
              </w:rPr>
            </w:pPr>
            <w:r>
              <w:rPr>
                <w:bCs/>
                <w:sz w:val="28"/>
                <w:szCs w:val="28"/>
              </w:rPr>
              <w:t>оглядова</w:t>
            </w:r>
          </w:p>
          <w:p w:rsidR="00001824" w:rsidRDefault="00001824">
            <w:pPr>
              <w:ind w:right="-284"/>
              <w:rPr>
                <w:bCs/>
                <w:sz w:val="28"/>
                <w:szCs w:val="28"/>
              </w:rPr>
            </w:pPr>
            <w:r>
              <w:rPr>
                <w:bCs/>
                <w:sz w:val="28"/>
                <w:szCs w:val="28"/>
              </w:rPr>
              <w:t>перевірка</w:t>
            </w:r>
          </w:p>
          <w:p w:rsidR="00001824" w:rsidRDefault="00001824">
            <w:pPr>
              <w:ind w:right="-284"/>
              <w:rPr>
                <w:b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жовтень</w:t>
            </w:r>
          </w:p>
          <w:p w:rsidR="00001824" w:rsidRDefault="00001824">
            <w:pPr>
              <w:ind w:right="-284"/>
              <w:rPr>
                <w:bCs/>
                <w:sz w:val="28"/>
                <w:szCs w:val="28"/>
              </w:rPr>
            </w:pPr>
            <w:r>
              <w:rPr>
                <w:bCs/>
                <w:sz w:val="28"/>
                <w:szCs w:val="28"/>
              </w:rPr>
              <w:t>2023р.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 5.</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shd w:val="clear" w:color="auto" w:fill="FFFFE7"/>
              </w:rPr>
            </w:pPr>
          </w:p>
          <w:p w:rsidR="00001824" w:rsidRDefault="00001824">
            <w:pPr>
              <w:rPr>
                <w:sz w:val="28"/>
                <w:szCs w:val="28"/>
              </w:rPr>
            </w:pPr>
            <w:r>
              <w:rPr>
                <w:bCs/>
                <w:sz w:val="28"/>
                <w:szCs w:val="28"/>
              </w:rPr>
              <w:t>Основи  Безпеки Життєдіяльності Дошкільнят</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педради</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Тематична</w:t>
            </w:r>
          </w:p>
          <w:p w:rsidR="00001824" w:rsidRDefault="00001824">
            <w:pPr>
              <w:ind w:right="175"/>
              <w:rPr>
                <w:bCs/>
                <w:sz w:val="28"/>
                <w:szCs w:val="28"/>
              </w:rPr>
            </w:pPr>
            <w:r>
              <w:rPr>
                <w:bCs/>
                <w:sz w:val="28"/>
                <w:szCs w:val="28"/>
              </w:rPr>
              <w:t>перевірка</w:t>
            </w:r>
          </w:p>
        </w:tc>
        <w:tc>
          <w:tcPr>
            <w:tcW w:w="2410"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Старші групи</w:t>
            </w:r>
          </w:p>
          <w:p w:rsidR="00001824" w:rsidRDefault="00001824">
            <w:pPr>
              <w:ind w:right="-284"/>
              <w:rPr>
                <w:bCs/>
                <w:sz w:val="28"/>
                <w:szCs w:val="28"/>
              </w:rPr>
            </w:pPr>
            <w:r>
              <w:rPr>
                <w:bCs/>
                <w:sz w:val="28"/>
                <w:szCs w:val="28"/>
              </w:rPr>
              <w:t>квітень 2024р.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 6.</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34"/>
              <w:rPr>
                <w:bCs/>
                <w:sz w:val="28"/>
                <w:szCs w:val="28"/>
              </w:rPr>
            </w:pPr>
          </w:p>
          <w:p w:rsidR="00001824" w:rsidRDefault="00001824">
            <w:pPr>
              <w:ind w:right="34"/>
              <w:rPr>
                <w:bCs/>
                <w:sz w:val="28"/>
                <w:szCs w:val="28"/>
              </w:rPr>
            </w:pPr>
            <w:r>
              <w:rPr>
                <w:bCs/>
                <w:sz w:val="28"/>
                <w:szCs w:val="28"/>
              </w:rPr>
              <w:t>Організація роботи з охорони  життя та здоров’я дітей</w:t>
            </w:r>
          </w:p>
          <w:p w:rsidR="00001824" w:rsidRDefault="00001824">
            <w:pPr>
              <w:ind w:right="34"/>
              <w:rPr>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До</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proofErr w:type="spellStart"/>
            <w:r>
              <w:rPr>
                <w:bCs/>
                <w:sz w:val="28"/>
                <w:szCs w:val="28"/>
              </w:rPr>
              <w:t>Оперативно</w:t>
            </w:r>
            <w:proofErr w:type="spellEnd"/>
            <w:r>
              <w:rPr>
                <w:bCs/>
                <w:sz w:val="28"/>
                <w:szCs w:val="28"/>
              </w:rPr>
              <w:t>-</w:t>
            </w:r>
          </w:p>
          <w:p w:rsidR="00001824" w:rsidRDefault="00001824">
            <w:pPr>
              <w:ind w:right="-284"/>
              <w:rPr>
                <w:bCs/>
                <w:sz w:val="28"/>
                <w:szCs w:val="28"/>
              </w:rPr>
            </w:pPr>
            <w:r>
              <w:rPr>
                <w:bCs/>
                <w:sz w:val="28"/>
                <w:szCs w:val="28"/>
              </w:rPr>
              <w:t>оглядова</w:t>
            </w:r>
          </w:p>
          <w:p w:rsidR="00001824" w:rsidRDefault="00001824">
            <w:pPr>
              <w:ind w:right="-284"/>
              <w:rPr>
                <w:bCs/>
                <w:sz w:val="28"/>
                <w:szCs w:val="28"/>
              </w:rPr>
            </w:pPr>
            <w:r>
              <w:rPr>
                <w:bCs/>
                <w:sz w:val="28"/>
                <w:szCs w:val="28"/>
              </w:rPr>
              <w:t xml:space="preserve">перевірка </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грудень</w:t>
            </w:r>
          </w:p>
          <w:p w:rsidR="00001824" w:rsidRDefault="00001824">
            <w:pPr>
              <w:ind w:right="-284"/>
              <w:rPr>
                <w:bCs/>
                <w:sz w:val="28"/>
                <w:szCs w:val="28"/>
              </w:rPr>
            </w:pPr>
            <w:r>
              <w:rPr>
                <w:bCs/>
                <w:sz w:val="28"/>
                <w:szCs w:val="28"/>
              </w:rPr>
              <w:t>2023р.</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p w:rsidR="00001824" w:rsidRDefault="00001824">
            <w:pPr>
              <w:ind w:right="-288"/>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color w:val="FF0000"/>
                <w:sz w:val="28"/>
                <w:szCs w:val="28"/>
                <w:lang w:val="ru-RU"/>
              </w:rPr>
            </w:pPr>
            <w:r>
              <w:rPr>
                <w:bCs/>
                <w:color w:val="FF0000"/>
                <w:sz w:val="28"/>
                <w:szCs w:val="28"/>
                <w:lang w:val="ru-RU"/>
              </w:rPr>
              <w:t>7</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rPr>
                <w:rStyle w:val="af"/>
                <w:i w:val="0"/>
              </w:rPr>
            </w:pPr>
          </w:p>
          <w:p w:rsidR="00001824" w:rsidRDefault="00001824">
            <w:r>
              <w:rPr>
                <w:rStyle w:val="af"/>
                <w:bCs/>
                <w:i w:val="0"/>
                <w:sz w:val="28"/>
                <w:szCs w:val="28"/>
              </w:rPr>
              <w:t xml:space="preserve"> Інноваційна культура педагога у розвитку, навчанні і вихованні дошкільнят.</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педради</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Тематична</w:t>
            </w:r>
          </w:p>
          <w:p w:rsidR="00001824" w:rsidRDefault="00001824">
            <w:pPr>
              <w:ind w:right="-284"/>
              <w:rPr>
                <w:bCs/>
                <w:sz w:val="28"/>
                <w:szCs w:val="28"/>
              </w:rPr>
            </w:pPr>
            <w:r>
              <w:rPr>
                <w:bCs/>
                <w:sz w:val="28"/>
                <w:szCs w:val="28"/>
              </w:rPr>
              <w:t>перевірка</w:t>
            </w:r>
          </w:p>
          <w:p w:rsidR="00001824" w:rsidRDefault="00001824">
            <w:pPr>
              <w:ind w:right="-284"/>
              <w:rPr>
                <w:b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молодша</w:t>
            </w:r>
          </w:p>
          <w:p w:rsidR="00001824" w:rsidRDefault="00001824">
            <w:pPr>
              <w:ind w:right="-284"/>
              <w:rPr>
                <w:bCs/>
                <w:sz w:val="28"/>
                <w:szCs w:val="28"/>
              </w:rPr>
            </w:pPr>
            <w:r>
              <w:rPr>
                <w:bCs/>
                <w:sz w:val="28"/>
                <w:szCs w:val="28"/>
              </w:rPr>
              <w:t xml:space="preserve">Січень </w:t>
            </w:r>
          </w:p>
          <w:p w:rsidR="00001824" w:rsidRDefault="00001824">
            <w:pPr>
              <w:ind w:right="-284"/>
              <w:rPr>
                <w:bCs/>
                <w:sz w:val="28"/>
                <w:szCs w:val="28"/>
              </w:rPr>
            </w:pPr>
            <w:r>
              <w:rPr>
                <w:bCs/>
                <w:sz w:val="28"/>
                <w:szCs w:val="28"/>
              </w:rPr>
              <w:t>2024р.</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r>
              <w:rPr>
                <w:bCs/>
                <w:sz w:val="28"/>
                <w:szCs w:val="28"/>
              </w:rPr>
              <w:t>директор</w:t>
            </w:r>
          </w:p>
          <w:p w:rsidR="00001824" w:rsidRDefault="00001824">
            <w:pPr>
              <w:ind w:right="-288"/>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rPr>
            </w:pPr>
            <w:r>
              <w:rPr>
                <w:bCs/>
                <w:sz w:val="28"/>
                <w:szCs w:val="28"/>
                <w:lang w:val="ru-RU"/>
              </w:rPr>
              <w:t>8</w:t>
            </w:r>
            <w:r>
              <w:rPr>
                <w:bCs/>
                <w:sz w:val="28"/>
                <w:szCs w:val="28"/>
              </w:rPr>
              <w:t>.</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rPr>
                <w:rStyle w:val="af"/>
                <w:i w:val="0"/>
              </w:rPr>
            </w:pPr>
          </w:p>
          <w:p w:rsidR="00001824" w:rsidRDefault="00001824">
            <w:pPr>
              <w:rPr>
                <w:rStyle w:val="af"/>
                <w:bCs/>
                <w:i w:val="0"/>
                <w:sz w:val="28"/>
                <w:szCs w:val="28"/>
              </w:rPr>
            </w:pPr>
            <w:r>
              <w:rPr>
                <w:rStyle w:val="af"/>
                <w:bCs/>
                <w:i w:val="0"/>
                <w:sz w:val="28"/>
                <w:szCs w:val="28"/>
              </w:rPr>
              <w:t xml:space="preserve">Організація харчування дітей </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pPr>
            <w:r>
              <w:rPr>
                <w:bCs/>
                <w:sz w:val="28"/>
                <w:szCs w:val="28"/>
              </w:rPr>
              <w:t xml:space="preserve">До </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Оперативно-оглядова</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Всі  групи,</w:t>
            </w:r>
          </w:p>
          <w:p w:rsidR="00001824" w:rsidRDefault="00001824">
            <w:pPr>
              <w:ind w:right="-284"/>
              <w:rPr>
                <w:bCs/>
                <w:sz w:val="28"/>
                <w:szCs w:val="28"/>
              </w:rPr>
            </w:pPr>
            <w:r>
              <w:rPr>
                <w:bCs/>
                <w:sz w:val="28"/>
                <w:szCs w:val="28"/>
              </w:rPr>
              <w:t xml:space="preserve">Лютий </w:t>
            </w:r>
          </w:p>
          <w:p w:rsidR="00001824" w:rsidRDefault="00001824">
            <w:pPr>
              <w:ind w:right="-284"/>
              <w:rPr>
                <w:bCs/>
                <w:sz w:val="28"/>
                <w:szCs w:val="28"/>
              </w:rPr>
            </w:pPr>
            <w:r>
              <w:rPr>
                <w:bCs/>
                <w:sz w:val="28"/>
                <w:szCs w:val="28"/>
              </w:rPr>
              <w:t>2024р.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p w:rsidR="00001824" w:rsidRDefault="00001824">
            <w:pPr>
              <w:ind w:right="-288"/>
              <w:rPr>
                <w:bCs/>
                <w:sz w:val="28"/>
                <w:szCs w:val="28"/>
              </w:rPr>
            </w:pPr>
            <w:r>
              <w:rPr>
                <w:bCs/>
                <w:sz w:val="28"/>
                <w:szCs w:val="28"/>
              </w:rPr>
              <w:t>старша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lang w:val="ru-RU"/>
              </w:rPr>
              <w:t>9</w:t>
            </w:r>
            <w:r>
              <w:rPr>
                <w:bCs/>
                <w:sz w:val="28"/>
                <w:szCs w:val="28"/>
              </w:rPr>
              <w:t>.</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34"/>
              <w:rPr>
                <w:sz w:val="28"/>
                <w:szCs w:val="28"/>
                <w:lang w:eastAsia="en-US"/>
              </w:rPr>
            </w:pPr>
          </w:p>
          <w:p w:rsidR="00001824" w:rsidRDefault="00001824">
            <w:pPr>
              <w:ind w:right="34"/>
              <w:rPr>
                <w:bCs/>
                <w:sz w:val="28"/>
                <w:szCs w:val="28"/>
              </w:rPr>
            </w:pPr>
            <w:r>
              <w:rPr>
                <w:sz w:val="28"/>
                <w:szCs w:val="28"/>
                <w:lang w:eastAsia="en-US"/>
              </w:rPr>
              <w:t>Організація роботи з пожежної безпеки</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Вибіркова</w:t>
            </w:r>
          </w:p>
          <w:p w:rsidR="00001824" w:rsidRDefault="00001824">
            <w:pPr>
              <w:ind w:right="-284"/>
              <w:rPr>
                <w:bCs/>
                <w:sz w:val="28"/>
                <w:szCs w:val="28"/>
              </w:rPr>
            </w:pPr>
            <w:r>
              <w:rPr>
                <w:bCs/>
                <w:sz w:val="28"/>
                <w:szCs w:val="28"/>
              </w:rPr>
              <w:t>перевірка</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Березень</w:t>
            </w:r>
          </w:p>
          <w:p w:rsidR="00001824" w:rsidRDefault="00001824">
            <w:pPr>
              <w:ind w:right="-284"/>
              <w:rPr>
                <w:bCs/>
                <w:sz w:val="28"/>
                <w:szCs w:val="28"/>
              </w:rPr>
            </w:pPr>
            <w:r>
              <w:rPr>
                <w:bCs/>
                <w:sz w:val="28"/>
                <w:szCs w:val="28"/>
              </w:rPr>
              <w:t>2024р.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 xml:space="preserve"> 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rPr>
            </w:pPr>
            <w:r>
              <w:rPr>
                <w:bCs/>
                <w:sz w:val="28"/>
                <w:szCs w:val="28"/>
                <w:lang w:val="ru-RU"/>
              </w:rPr>
              <w:t>10.</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lang w:eastAsia="ru-RU"/>
              </w:rPr>
            </w:pPr>
            <w:r>
              <w:rPr>
                <w:sz w:val="28"/>
                <w:szCs w:val="28"/>
                <w:lang w:eastAsia="ru-RU"/>
              </w:rPr>
              <w:t>Впровадження  нових сучасних  форм  і методів  роботи в співпраці  з родинами  вихованців.</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педради</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Тематична</w:t>
            </w:r>
          </w:p>
          <w:p w:rsidR="00001824" w:rsidRDefault="00001824">
            <w:pPr>
              <w:ind w:right="-284"/>
              <w:rPr>
                <w:bCs/>
                <w:sz w:val="28"/>
                <w:szCs w:val="28"/>
              </w:rPr>
            </w:pPr>
            <w:r>
              <w:rPr>
                <w:bCs/>
                <w:sz w:val="28"/>
                <w:szCs w:val="28"/>
              </w:rPr>
              <w:t>перевірка</w:t>
            </w:r>
          </w:p>
          <w:p w:rsidR="00001824" w:rsidRDefault="00001824">
            <w:pPr>
              <w:ind w:right="-284"/>
              <w:rPr>
                <w:b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старша </w:t>
            </w:r>
          </w:p>
          <w:p w:rsidR="00001824" w:rsidRDefault="00001824">
            <w:pPr>
              <w:ind w:right="-284"/>
              <w:rPr>
                <w:bCs/>
                <w:sz w:val="28"/>
                <w:szCs w:val="28"/>
              </w:rPr>
            </w:pPr>
            <w:r>
              <w:rPr>
                <w:bCs/>
                <w:sz w:val="28"/>
                <w:szCs w:val="28"/>
              </w:rPr>
              <w:t xml:space="preserve">середня </w:t>
            </w:r>
          </w:p>
          <w:p w:rsidR="00001824" w:rsidRDefault="00001824">
            <w:pPr>
              <w:rPr>
                <w:bCs/>
                <w:sz w:val="28"/>
                <w:szCs w:val="28"/>
              </w:rPr>
            </w:pPr>
            <w:r>
              <w:rPr>
                <w:bCs/>
                <w:sz w:val="28"/>
                <w:szCs w:val="28"/>
              </w:rPr>
              <w:t>Жовтень</w:t>
            </w:r>
          </w:p>
          <w:p w:rsidR="00001824" w:rsidRDefault="00001824">
            <w:pPr>
              <w:rPr>
                <w:bCs/>
                <w:sz w:val="28"/>
                <w:szCs w:val="28"/>
              </w:rPr>
            </w:pPr>
            <w:r>
              <w:rPr>
                <w:bCs/>
                <w:sz w:val="28"/>
                <w:szCs w:val="28"/>
              </w:rPr>
              <w:t xml:space="preserve"> 2023р. </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Вихователі</w:t>
            </w:r>
          </w:p>
          <w:p w:rsidR="00001824" w:rsidRDefault="00001824">
            <w:pPr>
              <w:ind w:right="-288"/>
              <w:rPr>
                <w:bCs/>
                <w:sz w:val="28"/>
                <w:szCs w:val="28"/>
              </w:rPr>
            </w:pPr>
            <w:r>
              <w:rPr>
                <w:bCs/>
                <w:sz w:val="28"/>
                <w:szCs w:val="28"/>
              </w:rPr>
              <w:t xml:space="preserve"> 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lang w:val="ru-RU"/>
              </w:rPr>
            </w:pPr>
            <w:r>
              <w:rPr>
                <w:bCs/>
                <w:sz w:val="28"/>
                <w:szCs w:val="28"/>
                <w:lang w:val="ru-RU"/>
              </w:rPr>
              <w:t>11.</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widowControl w:val="0"/>
              <w:shd w:val="clear" w:color="auto" w:fill="FFFFFF"/>
              <w:autoSpaceDE w:val="0"/>
              <w:autoSpaceDN w:val="0"/>
              <w:adjustRightInd w:val="0"/>
              <w:ind w:left="29" w:right="10"/>
              <w:rPr>
                <w:iCs/>
                <w:sz w:val="28"/>
                <w:szCs w:val="28"/>
                <w:lang w:eastAsia="ru-RU"/>
              </w:rPr>
            </w:pPr>
            <w:r>
              <w:rPr>
                <w:bCs/>
                <w:sz w:val="28"/>
                <w:szCs w:val="28"/>
              </w:rPr>
              <w:t xml:space="preserve">Виконання вимог Базового компоненту дошкільної освіти  </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Оперативний контроль</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 xml:space="preserve">Травень </w:t>
            </w:r>
          </w:p>
          <w:p w:rsidR="00001824" w:rsidRDefault="00001824">
            <w:pPr>
              <w:ind w:right="-284"/>
              <w:rPr>
                <w:bCs/>
                <w:sz w:val="28"/>
                <w:szCs w:val="28"/>
              </w:rPr>
            </w:pPr>
            <w:r>
              <w:rPr>
                <w:bCs/>
                <w:sz w:val="28"/>
                <w:szCs w:val="28"/>
              </w:rPr>
              <w:t>2024р.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Вихователі 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lang w:val="ru-RU"/>
              </w:rPr>
            </w:pPr>
            <w:r>
              <w:rPr>
                <w:bCs/>
                <w:sz w:val="28"/>
                <w:szCs w:val="28"/>
                <w:lang w:val="ru-RU"/>
              </w:rPr>
              <w:t>12.</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175"/>
              <w:rPr>
                <w:bCs/>
                <w:sz w:val="28"/>
                <w:szCs w:val="28"/>
              </w:rPr>
            </w:pPr>
            <w:r>
              <w:rPr>
                <w:bCs/>
                <w:sz w:val="28"/>
                <w:szCs w:val="28"/>
              </w:rPr>
              <w:t xml:space="preserve">Готовність дітей до шкільного навчання. </w:t>
            </w:r>
          </w:p>
          <w:p w:rsidR="00001824" w:rsidRDefault="00001824">
            <w:pPr>
              <w:ind w:right="175"/>
              <w:rPr>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До</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Поточна</w:t>
            </w:r>
          </w:p>
          <w:p w:rsidR="00001824" w:rsidRDefault="00001824">
            <w:pPr>
              <w:ind w:right="-284"/>
              <w:rPr>
                <w:bCs/>
                <w:sz w:val="28"/>
                <w:szCs w:val="28"/>
              </w:rPr>
            </w:pPr>
            <w:r>
              <w:rPr>
                <w:bCs/>
                <w:sz w:val="28"/>
                <w:szCs w:val="28"/>
              </w:rPr>
              <w:t>перевірка</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старші групи, </w:t>
            </w:r>
          </w:p>
          <w:p w:rsidR="00001824" w:rsidRDefault="00001824">
            <w:pPr>
              <w:ind w:right="-284"/>
              <w:rPr>
                <w:bCs/>
                <w:sz w:val="28"/>
                <w:szCs w:val="28"/>
              </w:rPr>
            </w:pPr>
            <w:r>
              <w:rPr>
                <w:bCs/>
                <w:sz w:val="28"/>
                <w:szCs w:val="28"/>
              </w:rPr>
              <w:t>травень</w:t>
            </w:r>
          </w:p>
          <w:p w:rsidR="00001824" w:rsidRDefault="00001824">
            <w:pPr>
              <w:ind w:right="-284"/>
              <w:rPr>
                <w:bCs/>
                <w:sz w:val="28"/>
                <w:szCs w:val="28"/>
              </w:rPr>
            </w:pPr>
            <w:r>
              <w:rPr>
                <w:bCs/>
                <w:sz w:val="28"/>
                <w:szCs w:val="28"/>
              </w:rPr>
              <w:t>2024р.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Вихователі, 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p w:rsidR="00001824" w:rsidRDefault="00001824">
            <w:pPr>
              <w:ind w:right="-288"/>
              <w:rPr>
                <w:bCs/>
                <w:sz w:val="28"/>
                <w:szCs w:val="28"/>
              </w:rPr>
            </w:pPr>
          </w:p>
          <w:p w:rsidR="00001824" w:rsidRDefault="00001824">
            <w:pPr>
              <w:ind w:right="-288"/>
              <w:rPr>
                <w:bCs/>
                <w:sz w:val="28"/>
                <w:szCs w:val="28"/>
              </w:rPr>
            </w:pPr>
          </w:p>
        </w:tc>
      </w:tr>
    </w:tbl>
    <w:p w:rsidR="00001824" w:rsidRDefault="00001824" w:rsidP="00001824">
      <w:pPr>
        <w:jc w:val="center"/>
        <w:rPr>
          <w:b/>
          <w:bCs/>
          <w:color w:val="FF0000"/>
          <w:sz w:val="32"/>
          <w:szCs w:val="32"/>
        </w:rPr>
      </w:pPr>
    </w:p>
    <w:p w:rsidR="00001824" w:rsidRDefault="00001824" w:rsidP="00001824"/>
    <w:p w:rsidR="00001824" w:rsidRDefault="00001824" w:rsidP="00001824">
      <w:pPr>
        <w:rPr>
          <w:vanish/>
        </w:rPr>
      </w:pPr>
    </w:p>
    <w:p w:rsidR="00001824" w:rsidRDefault="00001824" w:rsidP="00001824">
      <w:pPr>
        <w:jc w:val="right"/>
        <w:rPr>
          <w:b/>
          <w:i/>
          <w:sz w:val="28"/>
          <w:szCs w:val="28"/>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r>
        <w:rPr>
          <w:b/>
          <w:bCs/>
          <w:sz w:val="32"/>
          <w:szCs w:val="32"/>
        </w:rPr>
        <w:t>ВИВЧЕННЯ ПРОЦЕСІВ ФУНКЦІОНУВАННЯ</w:t>
      </w:r>
    </w:p>
    <w:p w:rsidR="00001824" w:rsidRDefault="00001824" w:rsidP="00001824">
      <w:pPr>
        <w:ind w:right="-284"/>
        <w:rPr>
          <w:b/>
          <w:bCs/>
          <w:color w:val="FF0000"/>
          <w:sz w:val="28"/>
          <w:szCs w:val="28"/>
        </w:rPr>
      </w:pPr>
    </w:p>
    <w:tbl>
      <w:tblPr>
        <w:tblW w:w="155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376"/>
        <w:gridCol w:w="1984"/>
        <w:gridCol w:w="3117"/>
        <w:gridCol w:w="1700"/>
      </w:tblGrid>
      <w:tr w:rsidR="00001824" w:rsidTr="00001824">
        <w:trPr>
          <w:trHeight w:val="360"/>
        </w:trPr>
        <w:tc>
          <w:tcPr>
            <w:tcW w:w="241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jc w:val="center"/>
              <w:textAlignment w:val="baseline"/>
              <w:rPr>
                <w:b/>
                <w:bCs/>
                <w:sz w:val="28"/>
                <w:szCs w:val="28"/>
              </w:rPr>
            </w:pPr>
            <w:r>
              <w:rPr>
                <w:b/>
                <w:bCs/>
                <w:sz w:val="28"/>
                <w:szCs w:val="28"/>
              </w:rPr>
              <w:t>№ та назва блоку</w:t>
            </w:r>
          </w:p>
        </w:tc>
        <w:tc>
          <w:tcPr>
            <w:tcW w:w="637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jc w:val="center"/>
              <w:textAlignment w:val="baseline"/>
              <w:rPr>
                <w:b/>
                <w:bCs/>
                <w:sz w:val="28"/>
                <w:szCs w:val="28"/>
              </w:rPr>
            </w:pPr>
            <w:r>
              <w:rPr>
                <w:b/>
                <w:bCs/>
                <w:sz w:val="28"/>
                <w:szCs w:val="28"/>
              </w:rPr>
              <w:t>Тема (зміст) діяльності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
                <w:bCs/>
                <w:sz w:val="28"/>
                <w:szCs w:val="28"/>
              </w:rPr>
            </w:pPr>
            <w:r>
              <w:rPr>
                <w:b/>
                <w:bCs/>
                <w:sz w:val="28"/>
                <w:szCs w:val="28"/>
              </w:rPr>
              <w:t xml:space="preserve">   Мета</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
                <w:bCs/>
                <w:sz w:val="28"/>
                <w:szCs w:val="28"/>
              </w:rPr>
            </w:pPr>
            <w:r>
              <w:rPr>
                <w:b/>
                <w:bCs/>
                <w:sz w:val="28"/>
                <w:szCs w:val="28"/>
              </w:rPr>
              <w:t xml:space="preserve">  Відповідальний </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
                <w:bCs/>
                <w:sz w:val="28"/>
                <w:szCs w:val="28"/>
              </w:rPr>
            </w:pPr>
            <w:r>
              <w:rPr>
                <w:b/>
                <w:bCs/>
                <w:sz w:val="28"/>
                <w:szCs w:val="28"/>
              </w:rPr>
              <w:t>Примітка</w:t>
            </w:r>
          </w:p>
        </w:tc>
      </w:tr>
      <w:tr w:rsidR="00001824" w:rsidTr="00001824">
        <w:trPr>
          <w:trHeight w:val="360"/>
        </w:trPr>
        <w:tc>
          <w:tcPr>
            <w:tcW w:w="2411" w:type="dxa"/>
            <w:vMerge w:val="restart"/>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176"/>
              <w:rPr>
                <w:bCs/>
                <w:sz w:val="28"/>
                <w:szCs w:val="28"/>
              </w:rPr>
            </w:pPr>
            <w:r>
              <w:rPr>
                <w:sz w:val="28"/>
                <w:szCs w:val="28"/>
              </w:rPr>
              <w:t>Безпека життєдіяльності, охорона праці, охорона дитинства</w:t>
            </w: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Контроль за безпекою навчального обладнання, приладів, навчально-наочних посібників тощо, які використовуються під час освітнього процесу відповідно до чинних типових переліків і норм</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Стан роботи щодо попередження нещасних випадків з працівниками та </w:t>
            </w:r>
            <w:proofErr w:type="spellStart"/>
            <w:r>
              <w:rPr>
                <w:sz w:val="28"/>
                <w:szCs w:val="28"/>
              </w:rPr>
              <w:t>дiтьми</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922"/>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Стан загального </w:t>
            </w:r>
            <w:proofErr w:type="spellStart"/>
            <w:r>
              <w:rPr>
                <w:sz w:val="28"/>
                <w:szCs w:val="28"/>
              </w:rPr>
              <w:t>тexнiчного</w:t>
            </w:r>
            <w:proofErr w:type="spellEnd"/>
            <w:r>
              <w:rPr>
                <w:sz w:val="28"/>
                <w:szCs w:val="28"/>
              </w:rPr>
              <w:t xml:space="preserve"> огляду будинку і споруд закладу дошкільної освіти</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спортивного обладнання у спортивному залі та проведення занять з музики у музичній залі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Виконання плану заходів, спрямованих на запобігання та протидію </w:t>
            </w:r>
            <w:proofErr w:type="spellStart"/>
            <w:r>
              <w:rPr>
                <w:sz w:val="28"/>
                <w:szCs w:val="28"/>
              </w:rPr>
              <w:t>булінгу</w:t>
            </w:r>
            <w:proofErr w:type="spellEnd"/>
            <w:r>
              <w:rPr>
                <w:sz w:val="28"/>
                <w:szCs w:val="28"/>
              </w:rPr>
              <w:t xml:space="preserve"> (цькування) в закладі освіти, виявлення проблем у сфері запобігання та протидії </w:t>
            </w:r>
            <w:proofErr w:type="spellStart"/>
            <w:r>
              <w:rPr>
                <w:sz w:val="28"/>
                <w:szCs w:val="28"/>
              </w:rPr>
              <w:t>булінгу</w:t>
            </w:r>
            <w:proofErr w:type="spellEnd"/>
            <w:r>
              <w:rPr>
                <w:sz w:val="28"/>
                <w:szCs w:val="28"/>
              </w:rPr>
              <w:t xml:space="preserve"> (цькування), вжиття заходів для їх вирішення</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малих форм на дитячих майданчиках, спортивного обладнання на</w:t>
            </w:r>
            <w:r>
              <w:rPr>
                <w:sz w:val="28"/>
                <w:szCs w:val="28"/>
              </w:rPr>
              <w:br/>
              <w:t>спортивному майданчику та ігрових дитячих майданчиках</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готовності сил і засобів евакуації вихованців закладу, педагогічного складу та обслуговуючого персоналу із зон надзвичайних ситуацій у безпечні райони.</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Жовтень 2023, травень 2024</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організації роботи з цивільного захисту в закладі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Грудень 2023</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Жовтень 2023, травень 2024</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Стану пожежної безпеки навчальних, підсобних та інших приміщень</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Щомісяця</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евакуаційних шляхів та системи оповіщення на випадок надзвичайних ситуацій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вентиляційних каналів на харчоблоці ЗДО.</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вихователь-методист,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ind w:right="176"/>
              <w:rPr>
                <w:bCs/>
                <w:sz w:val="28"/>
                <w:szCs w:val="28"/>
                <w:lang w:val="ru-RU"/>
              </w:rPr>
            </w:pPr>
            <w:r>
              <w:rPr>
                <w:sz w:val="28"/>
                <w:szCs w:val="28"/>
              </w:rPr>
              <w:t>Організація харчування</w:t>
            </w: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Вивчення санітарно-гігієнічного стану харчоблоку та організації харчування в закладі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 батьківська громадськість</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транспортування продуктів харчування, умови і терміни придатності, відповідність сертифікатам якості продуктів</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 батьківська громадськість</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Контроль за технологією приготування страв, їхній вихід, наявність відібраних добових проб кожної </w:t>
            </w:r>
            <w:r>
              <w:rPr>
                <w:sz w:val="28"/>
                <w:szCs w:val="28"/>
              </w:rPr>
              <w:lastRenderedPageBreak/>
              <w:t>страви</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Директор, старша медсестра, батьківська </w:t>
            </w:r>
            <w:r>
              <w:rPr>
                <w:sz w:val="28"/>
                <w:szCs w:val="28"/>
              </w:rPr>
              <w:lastRenderedPageBreak/>
              <w:t xml:space="preserve">громадськість </w:t>
            </w:r>
            <w:proofErr w:type="spellStart"/>
            <w:r>
              <w:rPr>
                <w:sz w:val="28"/>
                <w:szCs w:val="28"/>
              </w:rPr>
              <w:t>громадськість</w:t>
            </w:r>
            <w:proofErr w:type="spellEnd"/>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дотримання належних умов повноцінного збалансованого харчування дітей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Відповідність режиму харчування та умов прийому їжі віковим та гігієнічним вимогам</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виховання культурно-гігієнічних навичок у вихованців під час приймання їжі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Забезпечення оптимального питного режиму дітей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Медичне обслуговування</w:t>
            </w: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дотримання маркування дитячих меблів відповідно до антропометричних вимірювань дітей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здоров’я дітей, захворювання</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Організація рухового режиму дітей та загартування</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ефективності виконання заходів з фізкультурно-оздоровчої роботи</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Виконання медико-профілактичних заходів</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bl>
    <w:p w:rsidR="00001824" w:rsidRDefault="00001824" w:rsidP="00001824">
      <w:pPr>
        <w:jc w:val="center"/>
        <w:rPr>
          <w:b/>
          <w:bCs/>
          <w:sz w:val="28"/>
          <w:szCs w:val="28"/>
        </w:rPr>
      </w:pPr>
    </w:p>
    <w:p w:rsidR="00CF28C0" w:rsidRDefault="00CF28C0"/>
    <w:sectPr w:rsidR="00CF28C0" w:rsidSect="00001824">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69A8"/>
    <w:multiLevelType w:val="hybridMultilevel"/>
    <w:tmpl w:val="CBC84976"/>
    <w:lvl w:ilvl="0" w:tplc="1062F3B4">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DCC7BBC"/>
    <w:multiLevelType w:val="hybridMultilevel"/>
    <w:tmpl w:val="A1EEA216"/>
    <w:lvl w:ilvl="0" w:tplc="CEF4EF22">
      <w:start w:val="1"/>
      <w:numFmt w:val="bullet"/>
      <w:lvlText w:val=""/>
      <w:lvlJc w:val="left"/>
      <w:pPr>
        <w:ind w:left="294" w:hanging="360"/>
      </w:pPr>
      <w:rPr>
        <w:rFonts w:ascii="Symbol" w:hAnsi="Symbol" w:hint="default"/>
        <w:b w:val="0"/>
      </w:rPr>
    </w:lvl>
    <w:lvl w:ilvl="1" w:tplc="04220003">
      <w:start w:val="1"/>
      <w:numFmt w:val="bullet"/>
      <w:lvlText w:val="o"/>
      <w:lvlJc w:val="left"/>
      <w:pPr>
        <w:ind w:left="1014" w:hanging="360"/>
      </w:pPr>
      <w:rPr>
        <w:rFonts w:ascii="Courier New" w:hAnsi="Courier New" w:cs="Courier New" w:hint="default"/>
      </w:rPr>
    </w:lvl>
    <w:lvl w:ilvl="2" w:tplc="04220005">
      <w:start w:val="1"/>
      <w:numFmt w:val="bullet"/>
      <w:lvlText w:val=""/>
      <w:lvlJc w:val="left"/>
      <w:pPr>
        <w:ind w:left="1734" w:hanging="360"/>
      </w:pPr>
      <w:rPr>
        <w:rFonts w:ascii="Wingdings" w:hAnsi="Wingdings" w:hint="default"/>
      </w:rPr>
    </w:lvl>
    <w:lvl w:ilvl="3" w:tplc="04220001">
      <w:start w:val="1"/>
      <w:numFmt w:val="bullet"/>
      <w:lvlText w:val=""/>
      <w:lvlJc w:val="left"/>
      <w:pPr>
        <w:ind w:left="2454" w:hanging="360"/>
      </w:pPr>
      <w:rPr>
        <w:rFonts w:ascii="Symbol" w:hAnsi="Symbol" w:hint="default"/>
      </w:rPr>
    </w:lvl>
    <w:lvl w:ilvl="4" w:tplc="04220003">
      <w:start w:val="1"/>
      <w:numFmt w:val="bullet"/>
      <w:lvlText w:val="o"/>
      <w:lvlJc w:val="left"/>
      <w:pPr>
        <w:ind w:left="3174" w:hanging="360"/>
      </w:pPr>
      <w:rPr>
        <w:rFonts w:ascii="Courier New" w:hAnsi="Courier New" w:cs="Courier New" w:hint="default"/>
      </w:rPr>
    </w:lvl>
    <w:lvl w:ilvl="5" w:tplc="04220005">
      <w:start w:val="1"/>
      <w:numFmt w:val="bullet"/>
      <w:lvlText w:val=""/>
      <w:lvlJc w:val="left"/>
      <w:pPr>
        <w:ind w:left="3894" w:hanging="360"/>
      </w:pPr>
      <w:rPr>
        <w:rFonts w:ascii="Wingdings" w:hAnsi="Wingdings" w:hint="default"/>
      </w:rPr>
    </w:lvl>
    <w:lvl w:ilvl="6" w:tplc="04220001">
      <w:start w:val="1"/>
      <w:numFmt w:val="bullet"/>
      <w:lvlText w:val=""/>
      <w:lvlJc w:val="left"/>
      <w:pPr>
        <w:ind w:left="4614" w:hanging="360"/>
      </w:pPr>
      <w:rPr>
        <w:rFonts w:ascii="Symbol" w:hAnsi="Symbol" w:hint="default"/>
      </w:rPr>
    </w:lvl>
    <w:lvl w:ilvl="7" w:tplc="04220003">
      <w:start w:val="1"/>
      <w:numFmt w:val="bullet"/>
      <w:lvlText w:val="o"/>
      <w:lvlJc w:val="left"/>
      <w:pPr>
        <w:ind w:left="5334" w:hanging="360"/>
      </w:pPr>
      <w:rPr>
        <w:rFonts w:ascii="Courier New" w:hAnsi="Courier New" w:cs="Courier New" w:hint="default"/>
      </w:rPr>
    </w:lvl>
    <w:lvl w:ilvl="8" w:tplc="04220005">
      <w:start w:val="1"/>
      <w:numFmt w:val="bullet"/>
      <w:lvlText w:val=""/>
      <w:lvlJc w:val="left"/>
      <w:pPr>
        <w:ind w:left="6054" w:hanging="360"/>
      </w:pPr>
      <w:rPr>
        <w:rFonts w:ascii="Wingdings" w:hAnsi="Wingdings" w:hint="default"/>
      </w:rPr>
    </w:lvl>
  </w:abstractNum>
  <w:abstractNum w:abstractNumId="2" w15:restartNumberingAfterBreak="0">
    <w:nsid w:val="17263E8E"/>
    <w:multiLevelType w:val="hybridMultilevel"/>
    <w:tmpl w:val="24EA7B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DB61875"/>
    <w:multiLevelType w:val="multilevel"/>
    <w:tmpl w:val="04582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A167C"/>
    <w:multiLevelType w:val="hybridMultilevel"/>
    <w:tmpl w:val="80968DA8"/>
    <w:lvl w:ilvl="0" w:tplc="04220001">
      <w:start w:val="1"/>
      <w:numFmt w:val="bullet"/>
      <w:lvlText w:val=""/>
      <w:lvlJc w:val="left"/>
      <w:pPr>
        <w:ind w:left="652" w:hanging="360"/>
      </w:pPr>
      <w:rPr>
        <w:rFonts w:ascii="Symbol" w:hAnsi="Symbol" w:hint="default"/>
      </w:rPr>
    </w:lvl>
    <w:lvl w:ilvl="1" w:tplc="04220003">
      <w:start w:val="1"/>
      <w:numFmt w:val="bullet"/>
      <w:lvlText w:val="o"/>
      <w:lvlJc w:val="left"/>
      <w:pPr>
        <w:ind w:left="1372" w:hanging="360"/>
      </w:pPr>
      <w:rPr>
        <w:rFonts w:ascii="Courier New" w:hAnsi="Courier New" w:cs="Courier New" w:hint="default"/>
      </w:rPr>
    </w:lvl>
    <w:lvl w:ilvl="2" w:tplc="04220005">
      <w:start w:val="1"/>
      <w:numFmt w:val="bullet"/>
      <w:lvlText w:val=""/>
      <w:lvlJc w:val="left"/>
      <w:pPr>
        <w:ind w:left="2092" w:hanging="360"/>
      </w:pPr>
      <w:rPr>
        <w:rFonts w:ascii="Wingdings" w:hAnsi="Wingdings" w:hint="default"/>
      </w:rPr>
    </w:lvl>
    <w:lvl w:ilvl="3" w:tplc="04220001">
      <w:start w:val="1"/>
      <w:numFmt w:val="bullet"/>
      <w:lvlText w:val=""/>
      <w:lvlJc w:val="left"/>
      <w:pPr>
        <w:ind w:left="2812" w:hanging="360"/>
      </w:pPr>
      <w:rPr>
        <w:rFonts w:ascii="Symbol" w:hAnsi="Symbol" w:hint="default"/>
      </w:rPr>
    </w:lvl>
    <w:lvl w:ilvl="4" w:tplc="04220003">
      <w:start w:val="1"/>
      <w:numFmt w:val="bullet"/>
      <w:lvlText w:val="o"/>
      <w:lvlJc w:val="left"/>
      <w:pPr>
        <w:ind w:left="3532" w:hanging="360"/>
      </w:pPr>
      <w:rPr>
        <w:rFonts w:ascii="Courier New" w:hAnsi="Courier New" w:cs="Courier New" w:hint="default"/>
      </w:rPr>
    </w:lvl>
    <w:lvl w:ilvl="5" w:tplc="04220005">
      <w:start w:val="1"/>
      <w:numFmt w:val="bullet"/>
      <w:lvlText w:val=""/>
      <w:lvlJc w:val="left"/>
      <w:pPr>
        <w:ind w:left="4252" w:hanging="360"/>
      </w:pPr>
      <w:rPr>
        <w:rFonts w:ascii="Wingdings" w:hAnsi="Wingdings" w:hint="default"/>
      </w:rPr>
    </w:lvl>
    <w:lvl w:ilvl="6" w:tplc="04220001">
      <w:start w:val="1"/>
      <w:numFmt w:val="bullet"/>
      <w:lvlText w:val=""/>
      <w:lvlJc w:val="left"/>
      <w:pPr>
        <w:ind w:left="4972" w:hanging="360"/>
      </w:pPr>
      <w:rPr>
        <w:rFonts w:ascii="Symbol" w:hAnsi="Symbol" w:hint="default"/>
      </w:rPr>
    </w:lvl>
    <w:lvl w:ilvl="7" w:tplc="04220003">
      <w:start w:val="1"/>
      <w:numFmt w:val="bullet"/>
      <w:lvlText w:val="o"/>
      <w:lvlJc w:val="left"/>
      <w:pPr>
        <w:ind w:left="5692" w:hanging="360"/>
      </w:pPr>
      <w:rPr>
        <w:rFonts w:ascii="Courier New" w:hAnsi="Courier New" w:cs="Courier New" w:hint="default"/>
      </w:rPr>
    </w:lvl>
    <w:lvl w:ilvl="8" w:tplc="04220005">
      <w:start w:val="1"/>
      <w:numFmt w:val="bullet"/>
      <w:lvlText w:val=""/>
      <w:lvlJc w:val="left"/>
      <w:pPr>
        <w:ind w:left="6412" w:hanging="360"/>
      </w:pPr>
      <w:rPr>
        <w:rFonts w:ascii="Wingdings" w:hAnsi="Wingdings" w:hint="default"/>
      </w:rPr>
    </w:lvl>
  </w:abstractNum>
  <w:abstractNum w:abstractNumId="5" w15:restartNumberingAfterBreak="0">
    <w:nsid w:val="2F9F2489"/>
    <w:multiLevelType w:val="multilevel"/>
    <w:tmpl w:val="5E2080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04668"/>
    <w:multiLevelType w:val="hybridMultilevel"/>
    <w:tmpl w:val="872894C6"/>
    <w:lvl w:ilvl="0" w:tplc="04190001">
      <w:start w:val="1"/>
      <w:numFmt w:val="bullet"/>
      <w:lvlText w:val=""/>
      <w:lvlJc w:val="left"/>
      <w:pPr>
        <w:tabs>
          <w:tab w:val="num" w:pos="720"/>
        </w:tabs>
        <w:ind w:left="720" w:hanging="360"/>
      </w:pPr>
      <w:rPr>
        <w:rFonts w:ascii="Symbol" w:hAnsi="Symbol" w:hint="default"/>
      </w:rPr>
    </w:lvl>
    <w:lvl w:ilvl="1" w:tplc="07E64CEE">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E2429"/>
    <w:multiLevelType w:val="hybridMultilevel"/>
    <w:tmpl w:val="ABC63784"/>
    <w:lvl w:ilvl="0" w:tplc="BAEA180E">
      <w:start w:val="1"/>
      <w:numFmt w:val="decimal"/>
      <w:lvlText w:val="%1."/>
      <w:lvlJc w:val="left"/>
      <w:pPr>
        <w:tabs>
          <w:tab w:val="num" w:pos="0"/>
        </w:tabs>
        <w:ind w:left="0" w:hanging="360"/>
      </w:pPr>
      <w:rPr>
        <w:rFonts w:cs="Times New Roman"/>
      </w:rPr>
    </w:lvl>
    <w:lvl w:ilvl="1" w:tplc="27728800">
      <w:start w:val="1"/>
      <w:numFmt w:val="decimal"/>
      <w:lvlText w:val="%2."/>
      <w:lvlJc w:val="left"/>
      <w:pPr>
        <w:tabs>
          <w:tab w:val="num" w:pos="720"/>
        </w:tabs>
        <w:ind w:left="720" w:hanging="360"/>
      </w:pPr>
      <w:rPr>
        <w:rFonts w:cs="Times New Roman"/>
      </w:rPr>
    </w:lvl>
    <w:lvl w:ilvl="2" w:tplc="0422001B">
      <w:start w:val="1"/>
      <w:numFmt w:val="lowerRoman"/>
      <w:lvlText w:val="%3."/>
      <w:lvlJc w:val="right"/>
      <w:pPr>
        <w:tabs>
          <w:tab w:val="num" w:pos="1440"/>
        </w:tabs>
        <w:ind w:left="1440" w:hanging="180"/>
      </w:pPr>
      <w:rPr>
        <w:rFonts w:cs="Times New Roman"/>
      </w:rPr>
    </w:lvl>
    <w:lvl w:ilvl="3" w:tplc="0422000F">
      <w:start w:val="1"/>
      <w:numFmt w:val="decimal"/>
      <w:lvlText w:val="%4."/>
      <w:lvlJc w:val="left"/>
      <w:pPr>
        <w:tabs>
          <w:tab w:val="num" w:pos="2160"/>
        </w:tabs>
        <w:ind w:left="2160" w:hanging="360"/>
      </w:pPr>
      <w:rPr>
        <w:rFonts w:cs="Times New Roman"/>
      </w:rPr>
    </w:lvl>
    <w:lvl w:ilvl="4" w:tplc="04220019">
      <w:start w:val="1"/>
      <w:numFmt w:val="lowerLetter"/>
      <w:lvlText w:val="%5."/>
      <w:lvlJc w:val="left"/>
      <w:pPr>
        <w:tabs>
          <w:tab w:val="num" w:pos="2880"/>
        </w:tabs>
        <w:ind w:left="2880" w:hanging="360"/>
      </w:pPr>
      <w:rPr>
        <w:rFonts w:cs="Times New Roman"/>
      </w:rPr>
    </w:lvl>
    <w:lvl w:ilvl="5" w:tplc="0422001B">
      <w:start w:val="1"/>
      <w:numFmt w:val="lowerRoman"/>
      <w:lvlText w:val="%6."/>
      <w:lvlJc w:val="right"/>
      <w:pPr>
        <w:tabs>
          <w:tab w:val="num" w:pos="3600"/>
        </w:tabs>
        <w:ind w:left="3600" w:hanging="180"/>
      </w:pPr>
      <w:rPr>
        <w:rFonts w:cs="Times New Roman"/>
      </w:rPr>
    </w:lvl>
    <w:lvl w:ilvl="6" w:tplc="0422000F">
      <w:start w:val="1"/>
      <w:numFmt w:val="decimal"/>
      <w:lvlText w:val="%7."/>
      <w:lvlJc w:val="left"/>
      <w:pPr>
        <w:tabs>
          <w:tab w:val="num" w:pos="4320"/>
        </w:tabs>
        <w:ind w:left="4320" w:hanging="360"/>
      </w:pPr>
      <w:rPr>
        <w:rFonts w:cs="Times New Roman"/>
      </w:rPr>
    </w:lvl>
    <w:lvl w:ilvl="7" w:tplc="04220019">
      <w:start w:val="1"/>
      <w:numFmt w:val="lowerLetter"/>
      <w:lvlText w:val="%8."/>
      <w:lvlJc w:val="left"/>
      <w:pPr>
        <w:tabs>
          <w:tab w:val="num" w:pos="5040"/>
        </w:tabs>
        <w:ind w:left="5040" w:hanging="360"/>
      </w:pPr>
      <w:rPr>
        <w:rFonts w:cs="Times New Roman"/>
      </w:rPr>
    </w:lvl>
    <w:lvl w:ilvl="8" w:tplc="0422001B">
      <w:start w:val="1"/>
      <w:numFmt w:val="lowerRoman"/>
      <w:lvlText w:val="%9."/>
      <w:lvlJc w:val="right"/>
      <w:pPr>
        <w:tabs>
          <w:tab w:val="num" w:pos="5760"/>
        </w:tabs>
        <w:ind w:left="5760" w:hanging="180"/>
      </w:pPr>
      <w:rPr>
        <w:rFonts w:cs="Times New Roman"/>
      </w:rPr>
    </w:lvl>
  </w:abstractNum>
  <w:abstractNum w:abstractNumId="8" w15:restartNumberingAfterBreak="0">
    <w:nsid w:val="388921B4"/>
    <w:multiLevelType w:val="multilevel"/>
    <w:tmpl w:val="6EE48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14B3A"/>
    <w:multiLevelType w:val="multilevel"/>
    <w:tmpl w:val="DA3CEC60"/>
    <w:lvl w:ilvl="0">
      <w:start w:val="1"/>
      <w:numFmt w:val="decimal"/>
      <w:lvlText w:val="%1."/>
      <w:lvlJc w:val="left"/>
      <w:pPr>
        <w:ind w:left="450" w:hanging="450"/>
      </w:pPr>
      <w:rPr>
        <w:color w:val="auto"/>
      </w:r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15:restartNumberingAfterBreak="0">
    <w:nsid w:val="54DB2A11"/>
    <w:multiLevelType w:val="hybridMultilevel"/>
    <w:tmpl w:val="C840C466"/>
    <w:lvl w:ilvl="0" w:tplc="8C94A34C">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60306E7"/>
    <w:multiLevelType w:val="multilevel"/>
    <w:tmpl w:val="FA9CC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E06BE"/>
    <w:multiLevelType w:val="hybridMultilevel"/>
    <w:tmpl w:val="CF92A554"/>
    <w:lvl w:ilvl="0" w:tplc="04220001">
      <w:start w:val="1"/>
      <w:numFmt w:val="bullet"/>
      <w:lvlText w:val=""/>
      <w:lvlJc w:val="left"/>
      <w:pPr>
        <w:ind w:left="517" w:hanging="360"/>
      </w:pPr>
      <w:rPr>
        <w:rFonts w:ascii="Symbol" w:hAnsi="Symbol" w:hint="default"/>
      </w:rPr>
    </w:lvl>
    <w:lvl w:ilvl="1" w:tplc="04220003">
      <w:start w:val="1"/>
      <w:numFmt w:val="bullet"/>
      <w:lvlText w:val="o"/>
      <w:lvlJc w:val="left"/>
      <w:pPr>
        <w:ind w:left="1237" w:hanging="360"/>
      </w:pPr>
      <w:rPr>
        <w:rFonts w:ascii="Courier New" w:hAnsi="Courier New" w:cs="Courier New" w:hint="default"/>
      </w:rPr>
    </w:lvl>
    <w:lvl w:ilvl="2" w:tplc="04220005">
      <w:start w:val="1"/>
      <w:numFmt w:val="bullet"/>
      <w:lvlText w:val=""/>
      <w:lvlJc w:val="left"/>
      <w:pPr>
        <w:ind w:left="1957" w:hanging="360"/>
      </w:pPr>
      <w:rPr>
        <w:rFonts w:ascii="Wingdings" w:hAnsi="Wingdings" w:hint="default"/>
      </w:rPr>
    </w:lvl>
    <w:lvl w:ilvl="3" w:tplc="04220001">
      <w:start w:val="1"/>
      <w:numFmt w:val="bullet"/>
      <w:lvlText w:val=""/>
      <w:lvlJc w:val="left"/>
      <w:pPr>
        <w:ind w:left="2677" w:hanging="360"/>
      </w:pPr>
      <w:rPr>
        <w:rFonts w:ascii="Symbol" w:hAnsi="Symbol" w:hint="default"/>
      </w:rPr>
    </w:lvl>
    <w:lvl w:ilvl="4" w:tplc="04220003">
      <w:start w:val="1"/>
      <w:numFmt w:val="bullet"/>
      <w:lvlText w:val="o"/>
      <w:lvlJc w:val="left"/>
      <w:pPr>
        <w:ind w:left="3397" w:hanging="360"/>
      </w:pPr>
      <w:rPr>
        <w:rFonts w:ascii="Courier New" w:hAnsi="Courier New" w:cs="Courier New" w:hint="default"/>
      </w:rPr>
    </w:lvl>
    <w:lvl w:ilvl="5" w:tplc="04220005">
      <w:start w:val="1"/>
      <w:numFmt w:val="bullet"/>
      <w:lvlText w:val=""/>
      <w:lvlJc w:val="left"/>
      <w:pPr>
        <w:ind w:left="4117" w:hanging="360"/>
      </w:pPr>
      <w:rPr>
        <w:rFonts w:ascii="Wingdings" w:hAnsi="Wingdings" w:hint="default"/>
      </w:rPr>
    </w:lvl>
    <w:lvl w:ilvl="6" w:tplc="04220001">
      <w:start w:val="1"/>
      <w:numFmt w:val="bullet"/>
      <w:lvlText w:val=""/>
      <w:lvlJc w:val="left"/>
      <w:pPr>
        <w:ind w:left="4837" w:hanging="360"/>
      </w:pPr>
      <w:rPr>
        <w:rFonts w:ascii="Symbol" w:hAnsi="Symbol" w:hint="default"/>
      </w:rPr>
    </w:lvl>
    <w:lvl w:ilvl="7" w:tplc="04220003">
      <w:start w:val="1"/>
      <w:numFmt w:val="bullet"/>
      <w:lvlText w:val="o"/>
      <w:lvlJc w:val="left"/>
      <w:pPr>
        <w:ind w:left="5557" w:hanging="360"/>
      </w:pPr>
      <w:rPr>
        <w:rFonts w:ascii="Courier New" w:hAnsi="Courier New" w:cs="Courier New" w:hint="default"/>
      </w:rPr>
    </w:lvl>
    <w:lvl w:ilvl="8" w:tplc="04220005">
      <w:start w:val="1"/>
      <w:numFmt w:val="bullet"/>
      <w:lvlText w:val=""/>
      <w:lvlJc w:val="left"/>
      <w:pPr>
        <w:ind w:left="6277" w:hanging="360"/>
      </w:pPr>
      <w:rPr>
        <w:rFonts w:ascii="Wingdings" w:hAnsi="Wingdings" w:hint="default"/>
      </w:rPr>
    </w:lvl>
  </w:abstractNum>
  <w:abstractNum w:abstractNumId="13" w15:restartNumberingAfterBreak="0">
    <w:nsid w:val="75020C3C"/>
    <w:multiLevelType w:val="hybridMultilevel"/>
    <w:tmpl w:val="1C4CCE8E"/>
    <w:lvl w:ilvl="0" w:tplc="04220001">
      <w:start w:val="1"/>
      <w:numFmt w:val="bullet"/>
      <w:lvlText w:val=""/>
      <w:lvlJc w:val="left"/>
      <w:pPr>
        <w:ind w:left="153" w:hanging="360"/>
      </w:pPr>
      <w:rPr>
        <w:rFonts w:ascii="Symbol" w:hAnsi="Symbol" w:hint="default"/>
      </w:rPr>
    </w:lvl>
    <w:lvl w:ilvl="1" w:tplc="04220003">
      <w:start w:val="1"/>
      <w:numFmt w:val="bullet"/>
      <w:lvlText w:val="o"/>
      <w:lvlJc w:val="left"/>
      <w:pPr>
        <w:ind w:left="873" w:hanging="360"/>
      </w:pPr>
      <w:rPr>
        <w:rFonts w:ascii="Courier New" w:hAnsi="Courier New" w:cs="Courier New" w:hint="default"/>
      </w:rPr>
    </w:lvl>
    <w:lvl w:ilvl="2" w:tplc="04220005">
      <w:start w:val="1"/>
      <w:numFmt w:val="bullet"/>
      <w:lvlText w:val=""/>
      <w:lvlJc w:val="left"/>
      <w:pPr>
        <w:ind w:left="1593" w:hanging="360"/>
      </w:pPr>
      <w:rPr>
        <w:rFonts w:ascii="Wingdings" w:hAnsi="Wingdings" w:hint="default"/>
      </w:rPr>
    </w:lvl>
    <w:lvl w:ilvl="3" w:tplc="04220001">
      <w:start w:val="1"/>
      <w:numFmt w:val="bullet"/>
      <w:lvlText w:val=""/>
      <w:lvlJc w:val="left"/>
      <w:pPr>
        <w:ind w:left="2313" w:hanging="360"/>
      </w:pPr>
      <w:rPr>
        <w:rFonts w:ascii="Symbol" w:hAnsi="Symbol" w:hint="default"/>
      </w:rPr>
    </w:lvl>
    <w:lvl w:ilvl="4" w:tplc="04220003">
      <w:start w:val="1"/>
      <w:numFmt w:val="bullet"/>
      <w:lvlText w:val="o"/>
      <w:lvlJc w:val="left"/>
      <w:pPr>
        <w:ind w:left="3033" w:hanging="360"/>
      </w:pPr>
      <w:rPr>
        <w:rFonts w:ascii="Courier New" w:hAnsi="Courier New" w:cs="Courier New" w:hint="default"/>
      </w:rPr>
    </w:lvl>
    <w:lvl w:ilvl="5" w:tplc="04220005">
      <w:start w:val="1"/>
      <w:numFmt w:val="bullet"/>
      <w:lvlText w:val=""/>
      <w:lvlJc w:val="left"/>
      <w:pPr>
        <w:ind w:left="3753" w:hanging="360"/>
      </w:pPr>
      <w:rPr>
        <w:rFonts w:ascii="Wingdings" w:hAnsi="Wingdings" w:hint="default"/>
      </w:rPr>
    </w:lvl>
    <w:lvl w:ilvl="6" w:tplc="04220001">
      <w:start w:val="1"/>
      <w:numFmt w:val="bullet"/>
      <w:lvlText w:val=""/>
      <w:lvlJc w:val="left"/>
      <w:pPr>
        <w:ind w:left="4473" w:hanging="360"/>
      </w:pPr>
      <w:rPr>
        <w:rFonts w:ascii="Symbol" w:hAnsi="Symbol" w:hint="default"/>
      </w:rPr>
    </w:lvl>
    <w:lvl w:ilvl="7" w:tplc="04220003">
      <w:start w:val="1"/>
      <w:numFmt w:val="bullet"/>
      <w:lvlText w:val="o"/>
      <w:lvlJc w:val="left"/>
      <w:pPr>
        <w:ind w:left="5193" w:hanging="360"/>
      </w:pPr>
      <w:rPr>
        <w:rFonts w:ascii="Courier New" w:hAnsi="Courier New" w:cs="Courier New" w:hint="default"/>
      </w:rPr>
    </w:lvl>
    <w:lvl w:ilvl="8" w:tplc="04220005">
      <w:start w:val="1"/>
      <w:numFmt w:val="bullet"/>
      <w:lvlText w:val=""/>
      <w:lvlJc w:val="left"/>
      <w:pPr>
        <w:ind w:left="5913" w:hanging="360"/>
      </w:pPr>
      <w:rPr>
        <w:rFonts w:ascii="Wingdings" w:hAnsi="Wingdings" w:hint="default"/>
      </w:rPr>
    </w:lvl>
  </w:abstractNum>
  <w:abstractNum w:abstractNumId="14" w15:restartNumberingAfterBreak="0">
    <w:nsid w:val="7C3C53B6"/>
    <w:multiLevelType w:val="hybridMultilevel"/>
    <w:tmpl w:val="7DC8FFB4"/>
    <w:lvl w:ilvl="0" w:tplc="1A6E570A">
      <w:start w:val="1"/>
      <w:numFmt w:val="decimal"/>
      <w:lvlText w:val="%1."/>
      <w:lvlJc w:val="left"/>
      <w:pPr>
        <w:ind w:left="502"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15" w15:restartNumberingAfterBreak="0">
    <w:nsid w:val="7E2F193A"/>
    <w:multiLevelType w:val="hybridMultilevel"/>
    <w:tmpl w:val="DAAA5C56"/>
    <w:lvl w:ilvl="0" w:tplc="04220001">
      <w:start w:val="1"/>
      <w:numFmt w:val="bullet"/>
      <w:lvlText w:val=""/>
      <w:lvlJc w:val="left"/>
      <w:pPr>
        <w:ind w:left="923" w:hanging="360"/>
      </w:pPr>
      <w:rPr>
        <w:rFonts w:ascii="Symbol" w:hAnsi="Symbol" w:hint="default"/>
      </w:rPr>
    </w:lvl>
    <w:lvl w:ilvl="1" w:tplc="04220003">
      <w:start w:val="1"/>
      <w:numFmt w:val="bullet"/>
      <w:lvlText w:val="o"/>
      <w:lvlJc w:val="left"/>
      <w:pPr>
        <w:ind w:left="1643" w:hanging="360"/>
      </w:pPr>
      <w:rPr>
        <w:rFonts w:ascii="Courier New" w:hAnsi="Courier New" w:cs="Courier New" w:hint="default"/>
      </w:rPr>
    </w:lvl>
    <w:lvl w:ilvl="2" w:tplc="04220005">
      <w:start w:val="1"/>
      <w:numFmt w:val="bullet"/>
      <w:lvlText w:val=""/>
      <w:lvlJc w:val="left"/>
      <w:pPr>
        <w:ind w:left="2363" w:hanging="360"/>
      </w:pPr>
      <w:rPr>
        <w:rFonts w:ascii="Wingdings" w:hAnsi="Wingdings" w:hint="default"/>
      </w:rPr>
    </w:lvl>
    <w:lvl w:ilvl="3" w:tplc="04220001">
      <w:start w:val="1"/>
      <w:numFmt w:val="bullet"/>
      <w:lvlText w:val=""/>
      <w:lvlJc w:val="left"/>
      <w:pPr>
        <w:ind w:left="3083" w:hanging="360"/>
      </w:pPr>
      <w:rPr>
        <w:rFonts w:ascii="Symbol" w:hAnsi="Symbol" w:hint="default"/>
      </w:rPr>
    </w:lvl>
    <w:lvl w:ilvl="4" w:tplc="04220003">
      <w:start w:val="1"/>
      <w:numFmt w:val="bullet"/>
      <w:lvlText w:val="o"/>
      <w:lvlJc w:val="left"/>
      <w:pPr>
        <w:ind w:left="3803" w:hanging="360"/>
      </w:pPr>
      <w:rPr>
        <w:rFonts w:ascii="Courier New" w:hAnsi="Courier New" w:cs="Courier New" w:hint="default"/>
      </w:rPr>
    </w:lvl>
    <w:lvl w:ilvl="5" w:tplc="04220005">
      <w:start w:val="1"/>
      <w:numFmt w:val="bullet"/>
      <w:lvlText w:val=""/>
      <w:lvlJc w:val="left"/>
      <w:pPr>
        <w:ind w:left="4523" w:hanging="360"/>
      </w:pPr>
      <w:rPr>
        <w:rFonts w:ascii="Wingdings" w:hAnsi="Wingdings" w:hint="default"/>
      </w:rPr>
    </w:lvl>
    <w:lvl w:ilvl="6" w:tplc="04220001">
      <w:start w:val="1"/>
      <w:numFmt w:val="bullet"/>
      <w:lvlText w:val=""/>
      <w:lvlJc w:val="left"/>
      <w:pPr>
        <w:ind w:left="5243" w:hanging="360"/>
      </w:pPr>
      <w:rPr>
        <w:rFonts w:ascii="Symbol" w:hAnsi="Symbol" w:hint="default"/>
      </w:rPr>
    </w:lvl>
    <w:lvl w:ilvl="7" w:tplc="04220003">
      <w:start w:val="1"/>
      <w:numFmt w:val="bullet"/>
      <w:lvlText w:val="o"/>
      <w:lvlJc w:val="left"/>
      <w:pPr>
        <w:ind w:left="5963" w:hanging="360"/>
      </w:pPr>
      <w:rPr>
        <w:rFonts w:ascii="Courier New" w:hAnsi="Courier New" w:cs="Courier New" w:hint="default"/>
      </w:rPr>
    </w:lvl>
    <w:lvl w:ilvl="8" w:tplc="04220005">
      <w:start w:val="1"/>
      <w:numFmt w:val="bullet"/>
      <w:lvlText w:val=""/>
      <w:lvlJc w:val="left"/>
      <w:pPr>
        <w:ind w:left="6683" w:hanging="360"/>
      </w:pPr>
      <w:rPr>
        <w:rFonts w:ascii="Wingdings" w:hAnsi="Wingdings" w:hint="default"/>
      </w:rPr>
    </w:lvl>
  </w:abstractNum>
  <w:num w:numId="1">
    <w:abstractNumId w:val="1"/>
  </w:num>
  <w:num w:numId="2">
    <w:abstractNumId w:val="13"/>
  </w:num>
  <w:num w:numId="3">
    <w:abstractNumId w:val="15"/>
  </w:num>
  <w:num w:numId="4">
    <w:abstractNumId w:val="12"/>
  </w:num>
  <w:num w:numId="5">
    <w:abstractNumId w:val="4"/>
  </w:num>
  <w:num w:numId="6">
    <w:abstractNumId w:val="3"/>
  </w:num>
  <w:num w:numId="7">
    <w:abstractNumId w:val="5"/>
  </w:num>
  <w:num w:numId="8">
    <w:abstractNumId w:val="11"/>
  </w:num>
  <w:num w:numId="9">
    <w:abstractNumId w:val="8"/>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626002"/>
    <w:rsid w:val="00001824"/>
    <w:rsid w:val="00626002"/>
    <w:rsid w:val="0066388E"/>
    <w:rsid w:val="009852D4"/>
    <w:rsid w:val="00AD3212"/>
    <w:rsid w:val="00CF28C0"/>
    <w:rsid w:val="00DA0125"/>
    <w:rsid w:val="00EC0ED2"/>
    <w:rsid w:val="00EE7D5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8D15"/>
  <w15:docId w15:val="{D16B4FC7-9FB7-4B88-9FC5-290C9A18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824"/>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00182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001824"/>
    <w:pPr>
      <w:keepNext/>
      <w:spacing w:before="240" w:after="60"/>
      <w:outlineLvl w:val="1"/>
    </w:pPr>
    <w:rPr>
      <w:rFonts w:ascii="Cambria" w:hAnsi="Cambria"/>
      <w:b/>
      <w:bCs/>
      <w:i/>
      <w:iCs/>
      <w:sz w:val="28"/>
      <w:szCs w:val="28"/>
    </w:rPr>
  </w:style>
  <w:style w:type="paragraph" w:styleId="4">
    <w:name w:val="heading 4"/>
    <w:basedOn w:val="a"/>
    <w:next w:val="a"/>
    <w:link w:val="40"/>
    <w:uiPriority w:val="99"/>
    <w:semiHidden/>
    <w:unhideWhenUsed/>
    <w:qFormat/>
    <w:rsid w:val="00001824"/>
    <w:pPr>
      <w:keepNext/>
      <w:ind w:left="-360"/>
      <w:jc w:val="center"/>
      <w:outlineLvl w:val="3"/>
    </w:pPr>
    <w:rPr>
      <w:color w:val="FF0000"/>
      <w:sz w:val="40"/>
      <w:lang w:val="ru-RU" w:eastAsia="ru-RU"/>
    </w:rPr>
  </w:style>
  <w:style w:type="paragraph" w:styleId="6">
    <w:name w:val="heading 6"/>
    <w:basedOn w:val="a"/>
    <w:next w:val="a"/>
    <w:link w:val="60"/>
    <w:semiHidden/>
    <w:unhideWhenUsed/>
    <w:qFormat/>
    <w:rsid w:val="00001824"/>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1824"/>
    <w:rPr>
      <w:rFonts w:ascii="Cambria" w:eastAsia="Times New Roman" w:hAnsi="Cambria" w:cs="Times New Roman"/>
      <w:b/>
      <w:bCs/>
      <w:kern w:val="32"/>
      <w:sz w:val="32"/>
      <w:szCs w:val="32"/>
      <w:lang w:eastAsia="uk-UA"/>
    </w:rPr>
  </w:style>
  <w:style w:type="character" w:customStyle="1" w:styleId="20">
    <w:name w:val="Заголовок 2 Знак"/>
    <w:basedOn w:val="a0"/>
    <w:link w:val="2"/>
    <w:semiHidden/>
    <w:rsid w:val="00001824"/>
    <w:rPr>
      <w:rFonts w:ascii="Cambria" w:eastAsia="Times New Roman" w:hAnsi="Cambria" w:cs="Times New Roman"/>
      <w:b/>
      <w:bCs/>
      <w:i/>
      <w:iCs/>
      <w:sz w:val="28"/>
      <w:szCs w:val="28"/>
      <w:lang w:eastAsia="uk-UA"/>
    </w:rPr>
  </w:style>
  <w:style w:type="character" w:customStyle="1" w:styleId="40">
    <w:name w:val="Заголовок 4 Знак"/>
    <w:basedOn w:val="a0"/>
    <w:link w:val="4"/>
    <w:uiPriority w:val="99"/>
    <w:semiHidden/>
    <w:rsid w:val="00001824"/>
    <w:rPr>
      <w:rFonts w:ascii="Times New Roman" w:eastAsia="Times New Roman" w:hAnsi="Times New Roman" w:cs="Times New Roman"/>
      <w:color w:val="FF0000"/>
      <w:sz w:val="40"/>
      <w:szCs w:val="24"/>
      <w:lang w:val="ru-RU" w:eastAsia="ru-RU"/>
    </w:rPr>
  </w:style>
  <w:style w:type="character" w:customStyle="1" w:styleId="60">
    <w:name w:val="Заголовок 6 Знак"/>
    <w:basedOn w:val="a0"/>
    <w:link w:val="6"/>
    <w:semiHidden/>
    <w:rsid w:val="00001824"/>
    <w:rPr>
      <w:rFonts w:asciiTheme="majorHAnsi" w:eastAsiaTheme="majorEastAsia" w:hAnsiTheme="majorHAnsi" w:cstheme="majorBidi"/>
      <w:i/>
      <w:iCs/>
      <w:color w:val="1F4D78" w:themeColor="accent1" w:themeShade="7F"/>
      <w:sz w:val="24"/>
      <w:szCs w:val="24"/>
      <w:lang w:eastAsia="uk-UA"/>
    </w:rPr>
  </w:style>
  <w:style w:type="paragraph" w:customStyle="1" w:styleId="msonormal0">
    <w:name w:val="msonormal"/>
    <w:basedOn w:val="a"/>
    <w:uiPriority w:val="99"/>
    <w:rsid w:val="00001824"/>
    <w:pPr>
      <w:spacing w:before="100" w:beforeAutospacing="1" w:after="100" w:afterAutospacing="1"/>
    </w:pPr>
  </w:style>
  <w:style w:type="paragraph" w:styleId="a3">
    <w:name w:val="Normal (Web)"/>
    <w:basedOn w:val="a"/>
    <w:uiPriority w:val="99"/>
    <w:semiHidden/>
    <w:unhideWhenUsed/>
    <w:rsid w:val="00001824"/>
    <w:pPr>
      <w:spacing w:before="100" w:beforeAutospacing="1" w:after="100" w:afterAutospacing="1"/>
    </w:pPr>
  </w:style>
  <w:style w:type="character" w:customStyle="1" w:styleId="a4">
    <w:name w:val="Верхній колонтитул Знак"/>
    <w:basedOn w:val="a0"/>
    <w:link w:val="a5"/>
    <w:uiPriority w:val="99"/>
    <w:semiHidden/>
    <w:rsid w:val="00001824"/>
    <w:rPr>
      <w:rFonts w:ascii="Times New Roman" w:eastAsia="Times New Roman" w:hAnsi="Times New Roman" w:cs="Times New Roman"/>
      <w:sz w:val="24"/>
      <w:szCs w:val="24"/>
      <w:lang w:eastAsia="uk-UA"/>
    </w:rPr>
  </w:style>
  <w:style w:type="paragraph" w:styleId="a5">
    <w:name w:val="header"/>
    <w:basedOn w:val="a"/>
    <w:link w:val="a4"/>
    <w:uiPriority w:val="99"/>
    <w:semiHidden/>
    <w:unhideWhenUsed/>
    <w:rsid w:val="00001824"/>
    <w:pPr>
      <w:tabs>
        <w:tab w:val="center" w:pos="4819"/>
        <w:tab w:val="right" w:pos="9639"/>
      </w:tabs>
    </w:pPr>
  </w:style>
  <w:style w:type="character" w:customStyle="1" w:styleId="a6">
    <w:name w:val="Нижній колонтитул Знак"/>
    <w:basedOn w:val="a0"/>
    <w:link w:val="a7"/>
    <w:uiPriority w:val="99"/>
    <w:semiHidden/>
    <w:rsid w:val="00001824"/>
    <w:rPr>
      <w:rFonts w:ascii="Times New Roman" w:eastAsia="Times New Roman" w:hAnsi="Times New Roman" w:cs="Times New Roman"/>
      <w:sz w:val="24"/>
      <w:szCs w:val="24"/>
      <w:lang w:eastAsia="uk-UA"/>
    </w:rPr>
  </w:style>
  <w:style w:type="paragraph" w:styleId="a7">
    <w:name w:val="footer"/>
    <w:basedOn w:val="a"/>
    <w:link w:val="a6"/>
    <w:uiPriority w:val="99"/>
    <w:semiHidden/>
    <w:unhideWhenUsed/>
    <w:rsid w:val="00001824"/>
    <w:pPr>
      <w:tabs>
        <w:tab w:val="center" w:pos="4819"/>
        <w:tab w:val="right" w:pos="9639"/>
      </w:tabs>
    </w:pPr>
  </w:style>
  <w:style w:type="paragraph" w:styleId="a8">
    <w:name w:val="Body Text"/>
    <w:basedOn w:val="a"/>
    <w:link w:val="a9"/>
    <w:uiPriority w:val="99"/>
    <w:semiHidden/>
    <w:unhideWhenUsed/>
    <w:rsid w:val="00001824"/>
    <w:pPr>
      <w:jc w:val="both"/>
    </w:pPr>
    <w:rPr>
      <w:sz w:val="28"/>
      <w:szCs w:val="20"/>
      <w:lang w:eastAsia="ru-RU"/>
    </w:rPr>
  </w:style>
  <w:style w:type="character" w:customStyle="1" w:styleId="a9">
    <w:name w:val="Основний текст Знак"/>
    <w:basedOn w:val="a0"/>
    <w:link w:val="a8"/>
    <w:uiPriority w:val="99"/>
    <w:semiHidden/>
    <w:rsid w:val="00001824"/>
    <w:rPr>
      <w:rFonts w:ascii="Times New Roman" w:eastAsia="Times New Roman" w:hAnsi="Times New Roman" w:cs="Times New Roman"/>
      <w:sz w:val="28"/>
      <w:szCs w:val="20"/>
      <w:lang w:eastAsia="ru-RU"/>
    </w:rPr>
  </w:style>
  <w:style w:type="character" w:customStyle="1" w:styleId="21">
    <w:name w:val="Основний текст 2 Знак"/>
    <w:basedOn w:val="a0"/>
    <w:link w:val="22"/>
    <w:uiPriority w:val="99"/>
    <w:semiHidden/>
    <w:rsid w:val="00001824"/>
    <w:rPr>
      <w:rFonts w:ascii="Times New Roman" w:eastAsia="Times New Roman" w:hAnsi="Times New Roman" w:cs="Times New Roman"/>
      <w:sz w:val="24"/>
      <w:szCs w:val="24"/>
      <w:lang w:val="ru-RU" w:eastAsia="ru-RU"/>
    </w:rPr>
  </w:style>
  <w:style w:type="paragraph" w:styleId="22">
    <w:name w:val="Body Text 2"/>
    <w:basedOn w:val="a"/>
    <w:link w:val="21"/>
    <w:uiPriority w:val="99"/>
    <w:semiHidden/>
    <w:unhideWhenUsed/>
    <w:rsid w:val="00001824"/>
    <w:pPr>
      <w:spacing w:after="120" w:line="480" w:lineRule="auto"/>
    </w:pPr>
    <w:rPr>
      <w:lang w:val="ru-RU" w:eastAsia="ru-RU"/>
    </w:rPr>
  </w:style>
  <w:style w:type="character" w:customStyle="1" w:styleId="aa">
    <w:name w:val="Текст у виносці Знак"/>
    <w:basedOn w:val="a0"/>
    <w:link w:val="ab"/>
    <w:uiPriority w:val="99"/>
    <w:semiHidden/>
    <w:rsid w:val="00001824"/>
    <w:rPr>
      <w:rFonts w:ascii="Tahoma" w:eastAsia="Times New Roman" w:hAnsi="Tahoma" w:cs="Tahoma"/>
      <w:sz w:val="16"/>
      <w:szCs w:val="16"/>
      <w:lang w:eastAsia="uk-UA"/>
    </w:rPr>
  </w:style>
  <w:style w:type="paragraph" w:styleId="ab">
    <w:name w:val="Balloon Text"/>
    <w:basedOn w:val="a"/>
    <w:link w:val="aa"/>
    <w:uiPriority w:val="99"/>
    <w:semiHidden/>
    <w:unhideWhenUsed/>
    <w:rsid w:val="00001824"/>
    <w:rPr>
      <w:rFonts w:ascii="Tahoma" w:hAnsi="Tahoma" w:cs="Tahoma"/>
      <w:sz w:val="16"/>
      <w:szCs w:val="16"/>
    </w:rPr>
  </w:style>
  <w:style w:type="character" w:customStyle="1" w:styleId="ac">
    <w:name w:val="Без інтервалів Знак"/>
    <w:link w:val="ad"/>
    <w:uiPriority w:val="99"/>
    <w:locked/>
    <w:rsid w:val="00001824"/>
    <w:rPr>
      <w:rFonts w:ascii="Calibri" w:hAnsi="Calibri" w:cs="Calibri"/>
      <w:lang w:val="ru-RU"/>
    </w:rPr>
  </w:style>
  <w:style w:type="paragraph" w:styleId="ad">
    <w:name w:val="No Spacing"/>
    <w:link w:val="ac"/>
    <w:uiPriority w:val="99"/>
    <w:qFormat/>
    <w:rsid w:val="00001824"/>
    <w:pPr>
      <w:spacing w:after="0" w:line="240" w:lineRule="auto"/>
    </w:pPr>
    <w:rPr>
      <w:rFonts w:ascii="Calibri" w:hAnsi="Calibri" w:cs="Calibri"/>
      <w:lang w:val="ru-RU"/>
    </w:rPr>
  </w:style>
  <w:style w:type="paragraph" w:styleId="ae">
    <w:name w:val="List Paragraph"/>
    <w:basedOn w:val="a"/>
    <w:uiPriority w:val="34"/>
    <w:qFormat/>
    <w:rsid w:val="00001824"/>
    <w:pPr>
      <w:ind w:left="720"/>
      <w:contextualSpacing/>
    </w:pPr>
  </w:style>
  <w:style w:type="paragraph" w:customStyle="1" w:styleId="11">
    <w:name w:val="Без інтервалів1"/>
    <w:uiPriority w:val="1"/>
    <w:qFormat/>
    <w:rsid w:val="00001824"/>
    <w:pPr>
      <w:spacing w:after="0" w:line="240" w:lineRule="auto"/>
    </w:pPr>
    <w:rPr>
      <w:rFonts w:ascii="Calibri" w:eastAsia="Calibri" w:hAnsi="Calibri" w:cs="Times New Roman"/>
    </w:rPr>
  </w:style>
  <w:style w:type="character" w:styleId="af">
    <w:name w:val="Emphasis"/>
    <w:basedOn w:val="a0"/>
    <w:uiPriority w:val="20"/>
    <w:qFormat/>
    <w:rsid w:val="000018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25840">
      <w:bodyDiv w:val="1"/>
      <w:marLeft w:val="0"/>
      <w:marRight w:val="0"/>
      <w:marTop w:val="0"/>
      <w:marBottom w:val="0"/>
      <w:divBdr>
        <w:top w:val="none" w:sz="0" w:space="0" w:color="auto"/>
        <w:left w:val="none" w:sz="0" w:space="0" w:color="auto"/>
        <w:bottom w:val="none" w:sz="0" w:space="0" w:color="auto"/>
        <w:right w:val="none" w:sz="0" w:space="0" w:color="auto"/>
      </w:divBdr>
    </w:div>
    <w:div w:id="153900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6.2058727034120756E-2"/>
          <c:y val="0.12103174603174605"/>
          <c:w val="0.62345308398950161"/>
          <c:h val="0.87896825396825395"/>
        </c:manualLayout>
      </c:layout>
      <c:pie3DChart>
        <c:varyColors val="1"/>
        <c:ser>
          <c:idx val="0"/>
          <c:order val="0"/>
          <c:tx>
            <c:strRef>
              <c:f>Лист1!$B$1</c:f>
              <c:strCache>
                <c:ptCount val="1"/>
                <c:pt idx="0">
                  <c:v>Столбец1</c:v>
                </c:pt>
              </c:strCache>
            </c:strRef>
          </c:tx>
          <c:dLbls>
            <c:dLbl>
              <c:idx val="0"/>
              <c:layout/>
              <c:tx>
                <c:rich>
                  <a:bodyPr wrap="square" lIns="38100" tIns="19050" rIns="38100" bIns="19050" anchor="ctr">
                    <a:spAutoFit/>
                  </a:bodyPr>
                  <a:lstStyle/>
                  <a:p>
                    <a:pPr>
                      <a:defRPr lang="uk-UA"/>
                    </a:pPr>
                    <a:r>
                      <a:rPr lang="en-US" sz="1800" b="1"/>
                      <a:t>50%</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F27-45DA-9895-1FE5281333AC}"/>
                </c:ext>
              </c:extLst>
            </c:dLbl>
            <c:dLbl>
              <c:idx val="1"/>
              <c:layout/>
              <c:tx>
                <c:rich>
                  <a:bodyPr wrap="square" lIns="38100" tIns="19050" rIns="38100" bIns="19050" anchor="ctr">
                    <a:spAutoFit/>
                  </a:bodyPr>
                  <a:lstStyle/>
                  <a:p>
                    <a:pPr>
                      <a:defRPr lang="uk-UA"/>
                    </a:pPr>
                    <a:r>
                      <a:rPr lang="en-US" sz="1600" b="1"/>
                      <a:t>33%</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F27-45DA-9895-1FE5281333AC}"/>
                </c:ext>
              </c:extLst>
            </c:dLbl>
            <c:dLbl>
              <c:idx val="2"/>
              <c:layout>
                <c:manualLayout>
                  <c:x val="9.2592592592593281E-3"/>
                  <c:y val="-3.5714285714285796E-2"/>
                </c:manualLayout>
              </c:layout>
              <c:tx>
                <c:rich>
                  <a:bodyPr wrap="square" lIns="38100" tIns="19050" rIns="38100" bIns="19050" anchor="ctr">
                    <a:spAutoFit/>
                  </a:bodyPr>
                  <a:lstStyle/>
                  <a:p>
                    <a:pPr>
                      <a:defRPr lang="uk-UA"/>
                    </a:pPr>
                    <a:r>
                      <a:rPr lang="en-US" sz="1600" b="1"/>
                      <a:t>17%</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F27-45DA-9895-1FE5281333AC}"/>
                </c:ext>
              </c:extLst>
            </c:dLbl>
            <c:spPr>
              <a:noFill/>
              <a:ln w="25400">
                <a:noFill/>
              </a:ln>
            </c:spPr>
            <c:txPr>
              <a:bodyPr/>
              <a:lstStyle/>
              <a:p>
                <a:pPr>
                  <a:defRPr lang="uk-UA"/>
                </a:pPr>
                <a:endParaRPr lang="uk-UA"/>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вища</c:v>
                </c:pt>
                <c:pt idx="1">
                  <c:v>середня спеціальна</c:v>
                </c:pt>
                <c:pt idx="2">
                  <c:v>середня спеціальна не за фахом</c:v>
                </c:pt>
              </c:strCache>
            </c:strRef>
          </c:cat>
          <c:val>
            <c:numRef>
              <c:f>Лист1!$B$2:$B$4</c:f>
              <c:numCache>
                <c:formatCode>General</c:formatCode>
                <c:ptCount val="3"/>
                <c:pt idx="0">
                  <c:v>7</c:v>
                </c:pt>
                <c:pt idx="1">
                  <c:v>3</c:v>
                </c:pt>
                <c:pt idx="2">
                  <c:v>1</c:v>
                </c:pt>
              </c:numCache>
            </c:numRef>
          </c:val>
          <c:extLst>
            <c:ext xmlns:c16="http://schemas.microsoft.com/office/drawing/2014/chart" uri="{C3380CC4-5D6E-409C-BE32-E72D297353CC}">
              <c16:uniqueId val="{00000003-4F27-45DA-9895-1FE5281333AC}"/>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x val="0.70141342756183744"/>
          <c:y val="7.6687116564417179E-2"/>
          <c:w val="0.29505300353356889"/>
          <c:h val="0.46932515337423325"/>
        </c:manualLayout>
      </c:layout>
      <c:overlay val="0"/>
      <c:txPr>
        <a:bodyPr/>
        <a:lstStyle/>
        <a:p>
          <a:pPr>
            <a:defRPr lang="uk-UA"/>
          </a:pPr>
          <a:endParaRPr lang="uk-UA"/>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13552147127442404"/>
          <c:y val="0.16953349581302388"/>
          <c:w val="0.56936971420239124"/>
          <c:h val="0.69068522684664413"/>
        </c:manualLayout>
      </c:layout>
      <c:pie3DChart>
        <c:varyColors val="1"/>
        <c:ser>
          <c:idx val="0"/>
          <c:order val="0"/>
          <c:tx>
            <c:strRef>
              <c:f>Лист1!$B$1</c:f>
              <c:strCache>
                <c:ptCount val="1"/>
                <c:pt idx="0">
                  <c:v>Столбец1</c:v>
                </c:pt>
              </c:strCache>
            </c:strRef>
          </c:tx>
          <c:dLbls>
            <c:dLbl>
              <c:idx val="0"/>
              <c:layout/>
              <c:tx>
                <c:rich>
                  <a:bodyPr wrap="square" lIns="38100" tIns="19050" rIns="38100" bIns="19050" anchor="ctr">
                    <a:spAutoFit/>
                  </a:bodyPr>
                  <a:lstStyle/>
                  <a:p>
                    <a:pPr>
                      <a:defRPr lang="uk-UA"/>
                    </a:pPr>
                    <a:r>
                      <a:rPr lang="en-US" sz="2000" b="1"/>
                      <a:t>8%</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BFC-4A0A-80E1-618293E9DBB7}"/>
                </c:ext>
              </c:extLst>
            </c:dLbl>
            <c:dLbl>
              <c:idx val="1"/>
              <c:layout>
                <c:manualLayout>
                  <c:x val="4.6296296296296433E-3"/>
                  <c:y val="-2.3849608500225886E-2"/>
                </c:manualLayout>
              </c:layout>
              <c:tx>
                <c:rich>
                  <a:bodyPr wrap="square" lIns="38100" tIns="19050" rIns="38100" bIns="19050" anchor="ctr">
                    <a:spAutoFit/>
                  </a:bodyPr>
                  <a:lstStyle/>
                  <a:p>
                    <a:pPr>
                      <a:defRPr lang="uk-UA"/>
                    </a:pPr>
                    <a:r>
                      <a:rPr lang="en-US" sz="2000" b="1"/>
                      <a:t>8%</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BFC-4A0A-80E1-618293E9DBB7}"/>
                </c:ext>
              </c:extLst>
            </c:dLbl>
            <c:dLbl>
              <c:idx val="2"/>
              <c:layout>
                <c:manualLayout>
                  <c:x val="-4.6296296296296433E-3"/>
                  <c:y val="3.1799478000301182E-2"/>
                </c:manualLayout>
              </c:layout>
              <c:tx>
                <c:rich>
                  <a:bodyPr wrap="square" lIns="38100" tIns="19050" rIns="38100" bIns="19050" anchor="ctr">
                    <a:spAutoFit/>
                  </a:bodyPr>
                  <a:lstStyle/>
                  <a:p>
                    <a:pPr>
                      <a:defRPr lang="uk-UA"/>
                    </a:pPr>
                    <a:r>
                      <a:rPr lang="en-US" sz="2000" b="1"/>
                      <a:t>25%</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BFC-4A0A-80E1-618293E9DBB7}"/>
                </c:ext>
              </c:extLst>
            </c:dLbl>
            <c:dLbl>
              <c:idx val="3"/>
              <c:layout/>
              <c:tx>
                <c:rich>
                  <a:bodyPr wrap="square" lIns="38100" tIns="19050" rIns="38100" bIns="19050" anchor="ctr">
                    <a:spAutoFit/>
                  </a:bodyPr>
                  <a:lstStyle/>
                  <a:p>
                    <a:pPr>
                      <a:defRPr lang="uk-UA"/>
                    </a:pPr>
                    <a:r>
                      <a:rPr lang="en-US" sz="2000" b="1"/>
                      <a:t>59%</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BFC-4A0A-80E1-618293E9DBB7}"/>
                </c:ext>
              </c:extLst>
            </c:dLbl>
            <c:spPr>
              <a:noFill/>
              <a:ln w="25400">
                <a:noFill/>
              </a:ln>
            </c:spPr>
            <c:txPr>
              <a:bodyPr/>
              <a:lstStyle/>
              <a:p>
                <a:pPr>
                  <a:defRPr lang="uk-UA"/>
                </a:pPr>
                <a:endParaRPr lang="uk-UA"/>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вища категорія</c:v>
                </c:pt>
                <c:pt idx="1">
                  <c:v>1 категорія</c:v>
                </c:pt>
                <c:pt idx="2">
                  <c:v>2 категорія</c:v>
                </c:pt>
                <c:pt idx="3">
                  <c:v>спеціаліст</c:v>
                </c:pt>
              </c:strCache>
            </c:strRef>
          </c:cat>
          <c:val>
            <c:numRef>
              <c:f>Лист1!$B$2:$B$5</c:f>
              <c:numCache>
                <c:formatCode>General</c:formatCode>
                <c:ptCount val="4"/>
                <c:pt idx="0">
                  <c:v>1</c:v>
                </c:pt>
                <c:pt idx="1">
                  <c:v>3</c:v>
                </c:pt>
                <c:pt idx="2">
                  <c:v>1</c:v>
                </c:pt>
                <c:pt idx="3">
                  <c:v>6</c:v>
                </c:pt>
              </c:numCache>
            </c:numRef>
          </c:val>
          <c:extLst>
            <c:ext xmlns:c16="http://schemas.microsoft.com/office/drawing/2014/chart" uri="{C3380CC4-5D6E-409C-BE32-E72D297353CC}">
              <c16:uniqueId val="{00000004-7BFC-4A0A-80E1-618293E9DBB7}"/>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x val="0.79328621908127206"/>
          <c:y val="0.34969325153374226"/>
          <c:w val="0.19081272084805651"/>
          <c:h val="0.29447852760736204"/>
        </c:manualLayout>
      </c:layout>
      <c:overlay val="0"/>
      <c:txPr>
        <a:bodyPr/>
        <a:lstStyle/>
        <a:p>
          <a:pPr>
            <a:defRPr lang="uk-UA"/>
          </a:pPr>
          <a:endParaRPr lang="uk-UA"/>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2B24A-8172-42B3-B5F7-EF7EF920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60</Pages>
  <Words>50536</Words>
  <Characters>28806</Characters>
  <Application>Microsoft Office Word</Application>
  <DocSecurity>0</DocSecurity>
  <Lines>240</Lines>
  <Paragraphs>158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cp:lastPrinted>2023-11-29T11:48:00Z</cp:lastPrinted>
  <dcterms:created xsi:type="dcterms:W3CDTF">2023-11-27T20:00:00Z</dcterms:created>
  <dcterms:modified xsi:type="dcterms:W3CDTF">2023-11-30T21:05:00Z</dcterms:modified>
</cp:coreProperties>
</file>